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1F" w:rsidRPr="00B77BB9" w:rsidRDefault="00F0291F" w:rsidP="00F0291F">
      <w:pPr>
        <w:pStyle w:val="1"/>
        <w:rPr>
          <w:rFonts w:ascii="Arial" w:hAnsi="Arial" w:cs="Arial"/>
          <w:caps/>
          <w:szCs w:val="24"/>
        </w:rPr>
      </w:pPr>
      <w:bookmarkStart w:id="0" w:name="_GoBack"/>
      <w:bookmarkEnd w:id="0"/>
      <w:r w:rsidRPr="00B77BB9">
        <w:rPr>
          <w:rFonts w:ascii="Arial" w:hAnsi="Arial" w:cs="Arial"/>
          <w:caps/>
          <w:szCs w:val="24"/>
        </w:rPr>
        <w:t>Проектно-изыскательское республиканское</w:t>
      </w:r>
    </w:p>
    <w:p w:rsidR="00F0291F" w:rsidRPr="00B77BB9" w:rsidRDefault="00F0291F" w:rsidP="00F0291F">
      <w:pPr>
        <w:pStyle w:val="1"/>
        <w:rPr>
          <w:rFonts w:ascii="Arial" w:hAnsi="Arial" w:cs="Arial"/>
          <w:szCs w:val="24"/>
        </w:rPr>
      </w:pPr>
      <w:r w:rsidRPr="00B77BB9">
        <w:rPr>
          <w:rFonts w:ascii="Arial" w:hAnsi="Arial" w:cs="Arial"/>
          <w:caps/>
          <w:szCs w:val="24"/>
        </w:rPr>
        <w:t xml:space="preserve">унитарное предприятие </w:t>
      </w:r>
      <w:r w:rsidRPr="00B77BB9">
        <w:rPr>
          <w:rFonts w:ascii="Arial" w:hAnsi="Arial" w:cs="Arial"/>
          <w:szCs w:val="24"/>
        </w:rPr>
        <w:t>«БЕЛГИПРОЛЕС»</w:t>
      </w:r>
    </w:p>
    <w:p w:rsidR="00F0291F" w:rsidRPr="00B77BB9" w:rsidRDefault="00F0291F" w:rsidP="001F7955">
      <w:pPr>
        <w:widowControl w:val="0"/>
        <w:spacing w:after="0" w:line="240" w:lineRule="auto"/>
        <w:jc w:val="center"/>
        <w:rPr>
          <w:rFonts w:ascii="Arial" w:hAnsi="Arial" w:cs="Arial"/>
          <w:b/>
        </w:rPr>
      </w:pPr>
    </w:p>
    <w:p w:rsidR="00F0291F" w:rsidRPr="00B77BB9" w:rsidRDefault="00F0291F" w:rsidP="001F7955">
      <w:pPr>
        <w:widowControl w:val="0"/>
        <w:spacing w:after="0" w:line="240" w:lineRule="auto"/>
        <w:jc w:val="center"/>
        <w:rPr>
          <w:rFonts w:ascii="Arial" w:hAnsi="Arial" w:cs="Arial"/>
          <w:b/>
        </w:rPr>
      </w:pPr>
    </w:p>
    <w:p w:rsidR="00F0291F" w:rsidRPr="00B77BB9" w:rsidRDefault="00F0291F" w:rsidP="001F7955">
      <w:pPr>
        <w:widowControl w:val="0"/>
        <w:spacing w:after="0" w:line="240" w:lineRule="auto"/>
        <w:jc w:val="center"/>
        <w:rPr>
          <w:rFonts w:ascii="Arial" w:hAnsi="Arial" w:cs="Arial"/>
          <w:b/>
        </w:rPr>
      </w:pPr>
    </w:p>
    <w:p w:rsidR="00F0291F" w:rsidRPr="00B77BB9" w:rsidRDefault="00F0291F" w:rsidP="001F7955">
      <w:pPr>
        <w:widowControl w:val="0"/>
        <w:spacing w:after="0" w:line="240" w:lineRule="auto"/>
        <w:jc w:val="center"/>
        <w:rPr>
          <w:rFonts w:ascii="Arial" w:hAnsi="Arial" w:cs="Arial"/>
          <w:b/>
        </w:rPr>
      </w:pPr>
    </w:p>
    <w:p w:rsidR="00A30C47" w:rsidRPr="00B77BB9" w:rsidRDefault="00A30C47" w:rsidP="00A30C47">
      <w:pPr>
        <w:spacing w:after="0" w:line="240" w:lineRule="auto"/>
        <w:ind w:firstLine="5670"/>
        <w:rPr>
          <w:rFonts w:ascii="Arial" w:hAnsi="Arial" w:cs="Arial"/>
          <w:sz w:val="24"/>
          <w:szCs w:val="24"/>
        </w:rPr>
      </w:pPr>
      <w:r w:rsidRPr="00B77BB9">
        <w:rPr>
          <w:rFonts w:ascii="Arial" w:hAnsi="Arial" w:cs="Arial"/>
          <w:sz w:val="24"/>
          <w:szCs w:val="24"/>
        </w:rPr>
        <w:t>УТВЕРЖДАЮ</w:t>
      </w:r>
    </w:p>
    <w:p w:rsidR="00A30C47" w:rsidRPr="00B77BB9" w:rsidRDefault="00A30C47" w:rsidP="00A30C47">
      <w:pPr>
        <w:spacing w:after="0" w:line="240" w:lineRule="auto"/>
        <w:ind w:firstLine="5670"/>
        <w:rPr>
          <w:rFonts w:ascii="Arial" w:hAnsi="Arial" w:cs="Arial"/>
          <w:sz w:val="24"/>
          <w:szCs w:val="24"/>
        </w:rPr>
      </w:pPr>
      <w:r w:rsidRPr="00B77BB9">
        <w:rPr>
          <w:rFonts w:ascii="Arial" w:hAnsi="Arial" w:cs="Arial"/>
          <w:sz w:val="24"/>
          <w:szCs w:val="24"/>
        </w:rPr>
        <w:t>Руководитель органа</w:t>
      </w:r>
    </w:p>
    <w:p w:rsidR="00A27A1A" w:rsidRPr="00B77BB9" w:rsidRDefault="00A27A1A" w:rsidP="00A27A1A">
      <w:pPr>
        <w:spacing w:after="0" w:line="240" w:lineRule="auto"/>
        <w:ind w:firstLine="5670"/>
        <w:rPr>
          <w:rFonts w:ascii="Arial" w:hAnsi="Arial" w:cs="Arial"/>
          <w:sz w:val="24"/>
          <w:szCs w:val="24"/>
        </w:rPr>
      </w:pPr>
      <w:r w:rsidRPr="00B77BB9">
        <w:rPr>
          <w:rFonts w:ascii="Arial" w:hAnsi="Arial" w:cs="Arial"/>
          <w:sz w:val="24"/>
          <w:szCs w:val="24"/>
        </w:rPr>
        <w:t>п</w:t>
      </w:r>
      <w:r w:rsidR="00A30C47" w:rsidRPr="00B77BB9">
        <w:rPr>
          <w:rFonts w:ascii="Arial" w:hAnsi="Arial" w:cs="Arial"/>
          <w:sz w:val="24"/>
          <w:szCs w:val="24"/>
        </w:rPr>
        <w:t>о</w:t>
      </w:r>
      <w:r w:rsidRPr="00B77BB9">
        <w:rPr>
          <w:rFonts w:ascii="Arial" w:hAnsi="Arial" w:cs="Arial"/>
          <w:sz w:val="24"/>
          <w:szCs w:val="24"/>
        </w:rPr>
        <w:t xml:space="preserve"> лесной </w:t>
      </w:r>
      <w:r w:rsidR="00A30C47" w:rsidRPr="00B77BB9">
        <w:rPr>
          <w:rFonts w:ascii="Arial" w:hAnsi="Arial" w:cs="Arial"/>
          <w:sz w:val="24"/>
          <w:szCs w:val="24"/>
        </w:rPr>
        <w:t>сертификации</w:t>
      </w:r>
      <w:r w:rsidR="001269A8" w:rsidRPr="00B77BB9">
        <w:rPr>
          <w:rFonts w:ascii="Arial" w:hAnsi="Arial" w:cs="Arial"/>
          <w:sz w:val="24"/>
          <w:szCs w:val="24"/>
        </w:rPr>
        <w:t>,</w:t>
      </w:r>
      <w:r w:rsidR="00EE2E25" w:rsidRPr="00B77BB9">
        <w:rPr>
          <w:rFonts w:ascii="Arial" w:hAnsi="Arial" w:cs="Arial"/>
          <w:sz w:val="24"/>
          <w:szCs w:val="24"/>
        </w:rPr>
        <w:t xml:space="preserve"> </w:t>
      </w:r>
    </w:p>
    <w:p w:rsidR="00A30C47" w:rsidRPr="00B77BB9" w:rsidRDefault="001269A8" w:rsidP="00A30C47">
      <w:pPr>
        <w:spacing w:after="0" w:line="240" w:lineRule="auto"/>
        <w:ind w:firstLine="5670"/>
        <w:rPr>
          <w:rFonts w:ascii="Arial" w:hAnsi="Arial" w:cs="Arial"/>
          <w:sz w:val="24"/>
          <w:szCs w:val="24"/>
        </w:rPr>
      </w:pPr>
      <w:r w:rsidRPr="00B77BB9">
        <w:rPr>
          <w:rFonts w:ascii="Arial" w:hAnsi="Arial" w:cs="Arial"/>
          <w:sz w:val="24"/>
          <w:szCs w:val="24"/>
        </w:rPr>
        <w:t xml:space="preserve">директор </w:t>
      </w:r>
      <w:r w:rsidR="00A30C47" w:rsidRPr="00B77BB9">
        <w:rPr>
          <w:rFonts w:ascii="Arial" w:hAnsi="Arial" w:cs="Arial"/>
          <w:sz w:val="24"/>
          <w:szCs w:val="24"/>
        </w:rPr>
        <w:t xml:space="preserve">УП </w:t>
      </w:r>
      <w:r w:rsidR="00A30C47" w:rsidRPr="00B77BB9">
        <w:rPr>
          <w:rFonts w:ascii="Arial" w:hAnsi="Arial" w:cs="Arial"/>
          <w:caps/>
          <w:sz w:val="24"/>
          <w:szCs w:val="24"/>
        </w:rPr>
        <w:t>«Белгипролес»</w:t>
      </w:r>
    </w:p>
    <w:p w:rsidR="00EE2E25" w:rsidRPr="00B77BB9" w:rsidRDefault="00EE2E25" w:rsidP="00A30C47">
      <w:pPr>
        <w:spacing w:after="0" w:line="240" w:lineRule="auto"/>
        <w:ind w:firstLine="5670"/>
        <w:rPr>
          <w:rFonts w:ascii="Arial" w:hAnsi="Arial" w:cs="Arial"/>
          <w:sz w:val="24"/>
          <w:szCs w:val="24"/>
        </w:rPr>
      </w:pPr>
    </w:p>
    <w:p w:rsidR="00A30C47" w:rsidRPr="00B77BB9" w:rsidRDefault="00A30C47" w:rsidP="00A30C47">
      <w:pPr>
        <w:spacing w:after="0" w:line="240" w:lineRule="auto"/>
        <w:ind w:firstLine="5670"/>
        <w:rPr>
          <w:rFonts w:ascii="Arial" w:hAnsi="Arial" w:cs="Arial"/>
          <w:sz w:val="24"/>
          <w:szCs w:val="24"/>
        </w:rPr>
      </w:pPr>
      <w:r w:rsidRPr="00B77BB9">
        <w:rPr>
          <w:rFonts w:ascii="Arial" w:hAnsi="Arial" w:cs="Arial"/>
          <w:sz w:val="24"/>
          <w:szCs w:val="24"/>
        </w:rPr>
        <w:t xml:space="preserve">_______________ В.В.Радюкевич  </w:t>
      </w:r>
    </w:p>
    <w:p w:rsidR="00A30C47" w:rsidRPr="00B77BB9" w:rsidRDefault="00A30C47" w:rsidP="00A30C47">
      <w:pPr>
        <w:spacing w:after="0" w:line="240" w:lineRule="auto"/>
        <w:ind w:firstLine="5670"/>
        <w:rPr>
          <w:rFonts w:ascii="Arial" w:hAnsi="Arial" w:cs="Arial"/>
          <w:sz w:val="24"/>
          <w:szCs w:val="24"/>
        </w:rPr>
      </w:pPr>
      <w:r w:rsidRPr="00B77BB9">
        <w:rPr>
          <w:rFonts w:ascii="Arial" w:hAnsi="Arial" w:cs="Arial"/>
          <w:sz w:val="24"/>
          <w:szCs w:val="24"/>
        </w:rPr>
        <w:t>«_</w:t>
      </w:r>
      <w:r w:rsidR="00B77BB9" w:rsidRPr="00B77BB9">
        <w:rPr>
          <w:rFonts w:ascii="Arial" w:hAnsi="Arial" w:cs="Arial"/>
          <w:sz w:val="24"/>
          <w:szCs w:val="24"/>
          <w:u w:val="single"/>
        </w:rPr>
        <w:t>05</w:t>
      </w:r>
      <w:r w:rsidRPr="00B77BB9">
        <w:rPr>
          <w:rFonts w:ascii="Arial" w:hAnsi="Arial" w:cs="Arial"/>
          <w:sz w:val="24"/>
          <w:szCs w:val="24"/>
        </w:rPr>
        <w:t>___» _</w:t>
      </w:r>
      <w:r w:rsidR="00B77BB9" w:rsidRPr="00B77BB9">
        <w:rPr>
          <w:rFonts w:ascii="Arial" w:hAnsi="Arial" w:cs="Arial"/>
          <w:sz w:val="24"/>
          <w:szCs w:val="24"/>
          <w:u w:val="single"/>
        </w:rPr>
        <w:t>02</w:t>
      </w:r>
      <w:r w:rsidRPr="00B77BB9">
        <w:rPr>
          <w:rFonts w:ascii="Arial" w:hAnsi="Arial" w:cs="Arial"/>
          <w:sz w:val="24"/>
          <w:szCs w:val="24"/>
        </w:rPr>
        <w:t>___20</w:t>
      </w:r>
      <w:r w:rsidR="00B93F28" w:rsidRPr="00B77BB9">
        <w:rPr>
          <w:rFonts w:ascii="Arial" w:hAnsi="Arial" w:cs="Arial"/>
          <w:sz w:val="24"/>
          <w:szCs w:val="24"/>
        </w:rPr>
        <w:t>2</w:t>
      </w:r>
      <w:r w:rsidR="00500AC1" w:rsidRPr="00B77BB9">
        <w:rPr>
          <w:rFonts w:ascii="Arial" w:hAnsi="Arial" w:cs="Arial"/>
          <w:sz w:val="24"/>
          <w:szCs w:val="24"/>
        </w:rPr>
        <w:t>4</w:t>
      </w:r>
      <w:r w:rsidRPr="00B77BB9">
        <w:rPr>
          <w:rFonts w:ascii="Arial" w:hAnsi="Arial" w:cs="Arial"/>
          <w:sz w:val="24"/>
          <w:szCs w:val="24"/>
        </w:rPr>
        <w:t>г.</w:t>
      </w:r>
    </w:p>
    <w:p w:rsidR="00F0291F" w:rsidRPr="00B77BB9" w:rsidRDefault="00F0291F"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F0291F" w:rsidRPr="00B77BB9" w:rsidRDefault="00F0291F" w:rsidP="001F7955">
      <w:pPr>
        <w:widowControl w:val="0"/>
        <w:spacing w:after="0" w:line="240" w:lineRule="auto"/>
        <w:jc w:val="center"/>
        <w:rPr>
          <w:rFonts w:ascii="Arial" w:hAnsi="Arial" w:cs="Arial"/>
          <w:b/>
          <w:caps/>
          <w:sz w:val="28"/>
        </w:rPr>
      </w:pPr>
      <w:r w:rsidRPr="00B77BB9">
        <w:rPr>
          <w:rFonts w:ascii="Arial" w:hAnsi="Arial" w:cs="Arial"/>
          <w:b/>
          <w:caps/>
          <w:sz w:val="28"/>
        </w:rPr>
        <w:t xml:space="preserve">Система менеджмента </w:t>
      </w:r>
    </w:p>
    <w:p w:rsidR="00180C45" w:rsidRPr="00B77BB9" w:rsidRDefault="00546B24" w:rsidP="001F7955">
      <w:pPr>
        <w:widowControl w:val="0"/>
        <w:spacing w:after="0" w:line="240" w:lineRule="auto"/>
        <w:jc w:val="center"/>
        <w:rPr>
          <w:rFonts w:ascii="Arial" w:hAnsi="Arial" w:cs="Arial"/>
          <w:b/>
          <w:caps/>
          <w:sz w:val="28"/>
        </w:rPr>
      </w:pPr>
      <w:r w:rsidRPr="00B77BB9">
        <w:rPr>
          <w:rFonts w:ascii="Arial" w:hAnsi="Arial" w:cs="Arial"/>
          <w:b/>
          <w:caps/>
          <w:sz w:val="28"/>
        </w:rPr>
        <w:t xml:space="preserve">Органа по </w:t>
      </w:r>
      <w:r w:rsidR="00A27A1A" w:rsidRPr="00B77BB9">
        <w:rPr>
          <w:rFonts w:ascii="Arial" w:hAnsi="Arial" w:cs="Arial"/>
          <w:b/>
          <w:caps/>
          <w:sz w:val="28"/>
        </w:rPr>
        <w:t xml:space="preserve">лесной </w:t>
      </w:r>
      <w:r w:rsidRPr="00B77BB9">
        <w:rPr>
          <w:rFonts w:ascii="Arial" w:hAnsi="Arial" w:cs="Arial"/>
          <w:b/>
          <w:caps/>
          <w:sz w:val="28"/>
        </w:rPr>
        <w:t>сертификации</w:t>
      </w:r>
      <w:r w:rsidR="00180C45" w:rsidRPr="00B77BB9">
        <w:rPr>
          <w:rFonts w:ascii="Arial" w:hAnsi="Arial" w:cs="Arial"/>
          <w:b/>
          <w:caps/>
          <w:sz w:val="28"/>
        </w:rPr>
        <w:t xml:space="preserve"> </w:t>
      </w:r>
    </w:p>
    <w:p w:rsidR="00A27A1A" w:rsidRPr="00B77BB9" w:rsidRDefault="00A27A1A" w:rsidP="001F7955">
      <w:pPr>
        <w:widowControl w:val="0"/>
        <w:spacing w:after="0" w:line="240" w:lineRule="auto"/>
        <w:jc w:val="center"/>
        <w:rPr>
          <w:rFonts w:ascii="Arial" w:hAnsi="Arial" w:cs="Arial"/>
          <w:b/>
          <w:caps/>
          <w:sz w:val="28"/>
        </w:rPr>
      </w:pPr>
    </w:p>
    <w:p w:rsidR="00F0291F" w:rsidRPr="00B77BB9" w:rsidRDefault="00F0291F" w:rsidP="001F7955">
      <w:pPr>
        <w:widowControl w:val="0"/>
        <w:spacing w:after="0" w:line="240" w:lineRule="auto"/>
        <w:jc w:val="center"/>
        <w:rPr>
          <w:rFonts w:ascii="Arial" w:hAnsi="Arial" w:cs="Arial"/>
          <w:b/>
          <w:caps/>
          <w:sz w:val="28"/>
        </w:rPr>
      </w:pPr>
      <w:r w:rsidRPr="00B77BB9">
        <w:rPr>
          <w:rFonts w:ascii="Arial" w:hAnsi="Arial" w:cs="Arial"/>
          <w:b/>
          <w:caps/>
          <w:sz w:val="28"/>
        </w:rPr>
        <w:t>Документированная проце</w:t>
      </w:r>
      <w:r w:rsidR="004C0A91" w:rsidRPr="00B77BB9">
        <w:rPr>
          <w:rFonts w:ascii="Arial" w:hAnsi="Arial" w:cs="Arial"/>
          <w:b/>
          <w:caps/>
          <w:sz w:val="28"/>
        </w:rPr>
        <w:t xml:space="preserve">дура </w:t>
      </w:r>
    </w:p>
    <w:p w:rsidR="00F0291F" w:rsidRPr="00B77BB9" w:rsidRDefault="00F0291F" w:rsidP="001F7955">
      <w:pPr>
        <w:widowControl w:val="0"/>
        <w:spacing w:after="0" w:line="240" w:lineRule="auto"/>
        <w:jc w:val="center"/>
        <w:rPr>
          <w:rFonts w:ascii="Arial" w:hAnsi="Arial" w:cs="Arial"/>
          <w:b/>
        </w:rPr>
      </w:pPr>
    </w:p>
    <w:p w:rsidR="00F0291F" w:rsidRPr="00B77BB9" w:rsidRDefault="00F0291F"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D97C5C" w:rsidRPr="00B77BB9" w:rsidRDefault="00D97C5C" w:rsidP="001F7955">
      <w:pPr>
        <w:widowControl w:val="0"/>
        <w:spacing w:after="0" w:line="240" w:lineRule="auto"/>
        <w:jc w:val="center"/>
        <w:rPr>
          <w:rFonts w:ascii="Arial" w:hAnsi="Arial" w:cs="Arial"/>
          <w:caps/>
          <w:sz w:val="32"/>
          <w:szCs w:val="32"/>
        </w:rPr>
      </w:pPr>
      <w:r w:rsidRPr="00B77BB9">
        <w:rPr>
          <w:rFonts w:ascii="Arial" w:hAnsi="Arial" w:cs="Arial"/>
          <w:caps/>
          <w:sz w:val="32"/>
          <w:szCs w:val="32"/>
        </w:rPr>
        <w:t xml:space="preserve">Требования к процессу сертификации </w:t>
      </w:r>
    </w:p>
    <w:p w:rsidR="00F0291F" w:rsidRPr="00B77BB9" w:rsidRDefault="00D97C5C" w:rsidP="001F7955">
      <w:pPr>
        <w:widowControl w:val="0"/>
        <w:spacing w:after="0" w:line="240" w:lineRule="auto"/>
        <w:jc w:val="center"/>
        <w:rPr>
          <w:rFonts w:ascii="Arial" w:hAnsi="Arial" w:cs="Arial"/>
          <w:caps/>
          <w:sz w:val="32"/>
          <w:szCs w:val="32"/>
        </w:rPr>
      </w:pPr>
      <w:r w:rsidRPr="00B77BB9">
        <w:rPr>
          <w:rFonts w:ascii="Arial" w:hAnsi="Arial" w:cs="Arial"/>
          <w:caps/>
          <w:sz w:val="32"/>
          <w:szCs w:val="32"/>
        </w:rPr>
        <w:t>систем лесоуправления и лесопользования</w:t>
      </w:r>
    </w:p>
    <w:p w:rsidR="00D97C5C" w:rsidRPr="00B77BB9" w:rsidRDefault="00D97C5C" w:rsidP="001F7955">
      <w:pPr>
        <w:widowControl w:val="0"/>
        <w:spacing w:after="0" w:line="240" w:lineRule="auto"/>
        <w:jc w:val="center"/>
        <w:rPr>
          <w:rFonts w:ascii="Arial" w:hAnsi="Arial" w:cs="Arial"/>
          <w:b/>
          <w:caps/>
          <w:sz w:val="28"/>
          <w:szCs w:val="28"/>
        </w:rPr>
      </w:pPr>
    </w:p>
    <w:p w:rsidR="00D97C5C" w:rsidRPr="00B77BB9" w:rsidRDefault="004C0A91" w:rsidP="00180C45">
      <w:pPr>
        <w:widowControl w:val="0"/>
        <w:spacing w:after="0" w:line="240" w:lineRule="auto"/>
        <w:jc w:val="center"/>
        <w:rPr>
          <w:rFonts w:ascii="Arial" w:hAnsi="Arial" w:cs="Arial"/>
          <w:b/>
          <w:caps/>
          <w:sz w:val="32"/>
          <w:szCs w:val="32"/>
        </w:rPr>
      </w:pPr>
      <w:r w:rsidRPr="00B77BB9">
        <w:rPr>
          <w:rFonts w:ascii="Arial" w:hAnsi="Arial" w:cs="Arial"/>
          <w:b/>
          <w:caps/>
          <w:sz w:val="32"/>
          <w:szCs w:val="32"/>
        </w:rPr>
        <w:t>Процедура проведения сертификации</w:t>
      </w:r>
      <w:r w:rsidR="00180C45" w:rsidRPr="00B77BB9">
        <w:rPr>
          <w:rFonts w:ascii="Arial" w:hAnsi="Arial" w:cs="Arial"/>
          <w:b/>
          <w:caps/>
          <w:sz w:val="32"/>
          <w:szCs w:val="32"/>
        </w:rPr>
        <w:t xml:space="preserve"> </w:t>
      </w:r>
    </w:p>
    <w:p w:rsidR="00180C45" w:rsidRPr="00B77BB9" w:rsidRDefault="00180C45" w:rsidP="00180C45">
      <w:pPr>
        <w:widowControl w:val="0"/>
        <w:spacing w:after="0" w:line="240" w:lineRule="auto"/>
        <w:jc w:val="center"/>
        <w:rPr>
          <w:rFonts w:ascii="Arial" w:hAnsi="Arial" w:cs="Arial"/>
          <w:b/>
          <w:caps/>
          <w:sz w:val="32"/>
          <w:szCs w:val="32"/>
        </w:rPr>
      </w:pPr>
      <w:r w:rsidRPr="00B77BB9">
        <w:rPr>
          <w:rFonts w:ascii="Arial" w:hAnsi="Arial" w:cs="Arial"/>
          <w:b/>
          <w:caps/>
          <w:sz w:val="32"/>
          <w:szCs w:val="32"/>
        </w:rPr>
        <w:t xml:space="preserve">систем лесоуправления и лесопользования </w:t>
      </w:r>
    </w:p>
    <w:p w:rsidR="00F0291F" w:rsidRPr="00B77BB9" w:rsidRDefault="00F0291F" w:rsidP="001F7955">
      <w:pPr>
        <w:widowControl w:val="0"/>
        <w:spacing w:after="0" w:line="240" w:lineRule="auto"/>
        <w:jc w:val="center"/>
        <w:rPr>
          <w:rFonts w:ascii="Arial" w:hAnsi="Arial" w:cs="Arial"/>
          <w:b/>
        </w:rPr>
      </w:pPr>
    </w:p>
    <w:p w:rsidR="00F0291F" w:rsidRPr="00B77BB9" w:rsidRDefault="00F0291F" w:rsidP="001F7955">
      <w:pPr>
        <w:widowControl w:val="0"/>
        <w:spacing w:after="0" w:line="240" w:lineRule="auto"/>
        <w:jc w:val="center"/>
        <w:rPr>
          <w:rFonts w:ascii="Arial" w:hAnsi="Arial" w:cs="Arial"/>
          <w:b/>
        </w:rPr>
      </w:pPr>
    </w:p>
    <w:p w:rsidR="00F0291F" w:rsidRPr="00B77BB9" w:rsidRDefault="004C0A91" w:rsidP="001F7955">
      <w:pPr>
        <w:widowControl w:val="0"/>
        <w:spacing w:after="0" w:line="240" w:lineRule="auto"/>
        <w:jc w:val="center"/>
        <w:rPr>
          <w:rFonts w:ascii="Arial" w:hAnsi="Arial" w:cs="Arial"/>
          <w:b/>
          <w:sz w:val="24"/>
          <w:szCs w:val="24"/>
        </w:rPr>
      </w:pPr>
      <w:r w:rsidRPr="00B77BB9">
        <w:rPr>
          <w:rFonts w:ascii="Arial" w:hAnsi="Arial" w:cs="Arial"/>
          <w:b/>
          <w:sz w:val="24"/>
          <w:szCs w:val="24"/>
        </w:rPr>
        <w:t xml:space="preserve">ДП СМ </w:t>
      </w:r>
      <w:r w:rsidR="00A27A1A" w:rsidRPr="00B77BB9">
        <w:rPr>
          <w:rFonts w:ascii="Arial" w:hAnsi="Arial" w:cs="Arial"/>
          <w:b/>
          <w:sz w:val="24"/>
          <w:szCs w:val="24"/>
        </w:rPr>
        <w:t>ОЛС СЛУЛП</w:t>
      </w:r>
      <w:r w:rsidR="00180C45" w:rsidRPr="00B77BB9">
        <w:rPr>
          <w:rFonts w:ascii="Arial" w:hAnsi="Arial" w:cs="Arial"/>
          <w:b/>
          <w:sz w:val="24"/>
          <w:szCs w:val="24"/>
        </w:rPr>
        <w:t xml:space="preserve"> </w:t>
      </w:r>
      <w:r w:rsidRPr="00B77BB9">
        <w:rPr>
          <w:rFonts w:ascii="Arial" w:hAnsi="Arial" w:cs="Arial"/>
          <w:b/>
          <w:sz w:val="24"/>
          <w:szCs w:val="24"/>
        </w:rPr>
        <w:t>10.</w:t>
      </w:r>
      <w:r w:rsidR="0078241C" w:rsidRPr="00B77BB9">
        <w:rPr>
          <w:rFonts w:ascii="Arial" w:hAnsi="Arial" w:cs="Arial"/>
          <w:b/>
          <w:sz w:val="24"/>
          <w:szCs w:val="24"/>
        </w:rPr>
        <w:t>1</w:t>
      </w:r>
      <w:r w:rsidRPr="00B77BB9">
        <w:rPr>
          <w:rFonts w:ascii="Arial" w:hAnsi="Arial" w:cs="Arial"/>
          <w:b/>
          <w:sz w:val="24"/>
          <w:szCs w:val="24"/>
        </w:rPr>
        <w:t>-01-20</w:t>
      </w:r>
      <w:r w:rsidR="00B93F28" w:rsidRPr="00B77BB9">
        <w:rPr>
          <w:rFonts w:ascii="Arial" w:hAnsi="Arial" w:cs="Arial"/>
          <w:b/>
          <w:sz w:val="24"/>
          <w:szCs w:val="24"/>
        </w:rPr>
        <w:t>2</w:t>
      </w:r>
      <w:r w:rsidR="00500AC1" w:rsidRPr="00B77BB9">
        <w:rPr>
          <w:rFonts w:ascii="Arial" w:hAnsi="Arial" w:cs="Arial"/>
          <w:b/>
          <w:sz w:val="24"/>
          <w:szCs w:val="24"/>
        </w:rPr>
        <w:t>4</w:t>
      </w:r>
    </w:p>
    <w:p w:rsidR="00F0291F" w:rsidRPr="00B77BB9" w:rsidRDefault="00F0291F" w:rsidP="001F7955">
      <w:pPr>
        <w:widowControl w:val="0"/>
        <w:spacing w:after="0" w:line="240" w:lineRule="auto"/>
        <w:jc w:val="center"/>
        <w:rPr>
          <w:rFonts w:ascii="Arial" w:hAnsi="Arial" w:cs="Arial"/>
          <w:b/>
          <w:sz w:val="24"/>
          <w:szCs w:val="24"/>
        </w:rPr>
      </w:pPr>
    </w:p>
    <w:p w:rsidR="00A30C47" w:rsidRPr="00B77BB9" w:rsidRDefault="00A30C47" w:rsidP="001F7955">
      <w:pPr>
        <w:widowControl w:val="0"/>
        <w:spacing w:after="0" w:line="240" w:lineRule="auto"/>
        <w:jc w:val="center"/>
        <w:rPr>
          <w:rFonts w:ascii="Arial" w:hAnsi="Arial" w:cs="Arial"/>
          <w:b/>
          <w:sz w:val="24"/>
          <w:szCs w:val="24"/>
        </w:rPr>
      </w:pPr>
    </w:p>
    <w:p w:rsidR="00A30C47" w:rsidRPr="00B77BB9" w:rsidRDefault="00A30C47" w:rsidP="001F7955">
      <w:pPr>
        <w:widowControl w:val="0"/>
        <w:spacing w:after="0" w:line="240" w:lineRule="auto"/>
        <w:jc w:val="center"/>
        <w:rPr>
          <w:rFonts w:ascii="Arial" w:hAnsi="Arial" w:cs="Arial"/>
          <w:b/>
          <w:sz w:val="24"/>
          <w:szCs w:val="24"/>
        </w:rPr>
      </w:pPr>
    </w:p>
    <w:p w:rsidR="00A30C47" w:rsidRPr="00B77BB9" w:rsidRDefault="00A30C47" w:rsidP="001F7955">
      <w:pPr>
        <w:widowControl w:val="0"/>
        <w:spacing w:after="0" w:line="240" w:lineRule="auto"/>
        <w:jc w:val="center"/>
        <w:rPr>
          <w:rFonts w:ascii="Arial" w:hAnsi="Arial" w:cs="Arial"/>
          <w:b/>
          <w:sz w:val="24"/>
          <w:szCs w:val="24"/>
        </w:rPr>
      </w:pPr>
    </w:p>
    <w:p w:rsidR="00A30C47" w:rsidRPr="00B77BB9" w:rsidRDefault="00A30C47" w:rsidP="001F7955">
      <w:pPr>
        <w:widowControl w:val="0"/>
        <w:spacing w:after="0" w:line="240" w:lineRule="auto"/>
        <w:jc w:val="center"/>
        <w:rPr>
          <w:rFonts w:ascii="Arial" w:hAnsi="Arial" w:cs="Arial"/>
          <w:b/>
          <w:sz w:val="24"/>
          <w:szCs w:val="24"/>
        </w:rPr>
      </w:pPr>
    </w:p>
    <w:p w:rsidR="00A30C47" w:rsidRPr="00B77BB9" w:rsidRDefault="000B0C23" w:rsidP="00A30C47">
      <w:pPr>
        <w:tabs>
          <w:tab w:val="left" w:pos="5954"/>
        </w:tabs>
        <w:spacing w:after="0" w:line="240" w:lineRule="auto"/>
        <w:ind w:firstLine="5812"/>
        <w:rPr>
          <w:rFonts w:ascii="Arial" w:hAnsi="Arial" w:cs="Arial"/>
          <w:sz w:val="24"/>
          <w:szCs w:val="24"/>
        </w:rPr>
      </w:pPr>
      <w:r w:rsidRPr="00B77BB9">
        <w:rPr>
          <w:rFonts w:ascii="Arial" w:hAnsi="Arial" w:cs="Arial"/>
          <w:sz w:val="24"/>
          <w:szCs w:val="24"/>
        </w:rPr>
        <w:t xml:space="preserve">Дата введения </w:t>
      </w:r>
      <w:r w:rsidRPr="00B77BB9">
        <w:rPr>
          <w:rFonts w:ascii="Arial" w:hAnsi="Arial" w:cs="Arial"/>
          <w:sz w:val="24"/>
          <w:szCs w:val="24"/>
          <w:u w:val="single"/>
        </w:rPr>
        <w:t>14.02 .202</w:t>
      </w:r>
      <w:r w:rsidR="00500AC1" w:rsidRPr="00B77BB9">
        <w:rPr>
          <w:rFonts w:ascii="Arial" w:hAnsi="Arial" w:cs="Arial"/>
          <w:sz w:val="24"/>
          <w:szCs w:val="24"/>
          <w:u w:val="single"/>
        </w:rPr>
        <w:t>4</w:t>
      </w:r>
      <w:r w:rsidR="00A30C47" w:rsidRPr="00B77BB9">
        <w:rPr>
          <w:rFonts w:ascii="Arial" w:hAnsi="Arial" w:cs="Arial"/>
          <w:sz w:val="24"/>
          <w:szCs w:val="24"/>
          <w:u w:val="single"/>
        </w:rPr>
        <w:t xml:space="preserve"> г.</w:t>
      </w:r>
    </w:p>
    <w:p w:rsidR="00A30C47" w:rsidRPr="00B77BB9" w:rsidRDefault="00A30C47" w:rsidP="00A30C47">
      <w:pPr>
        <w:tabs>
          <w:tab w:val="left" w:pos="5954"/>
        </w:tabs>
        <w:spacing w:after="0" w:line="240" w:lineRule="auto"/>
        <w:ind w:firstLine="5812"/>
        <w:rPr>
          <w:rFonts w:ascii="Arial" w:hAnsi="Arial" w:cs="Arial"/>
          <w:sz w:val="24"/>
          <w:szCs w:val="24"/>
        </w:rPr>
      </w:pPr>
    </w:p>
    <w:p w:rsidR="00A30C47" w:rsidRPr="00B77BB9" w:rsidRDefault="00A30C47" w:rsidP="00A30C47">
      <w:pPr>
        <w:tabs>
          <w:tab w:val="left" w:pos="5954"/>
        </w:tabs>
        <w:spacing w:after="0" w:line="240" w:lineRule="auto"/>
        <w:ind w:firstLine="5812"/>
        <w:rPr>
          <w:rFonts w:ascii="Arial" w:hAnsi="Arial" w:cs="Arial"/>
          <w:sz w:val="24"/>
          <w:szCs w:val="24"/>
        </w:rPr>
      </w:pPr>
      <w:r w:rsidRPr="00B77BB9">
        <w:rPr>
          <w:rFonts w:ascii="Arial" w:hAnsi="Arial" w:cs="Arial"/>
          <w:sz w:val="24"/>
          <w:szCs w:val="24"/>
        </w:rPr>
        <w:t>Редакция ____</w:t>
      </w:r>
      <w:r w:rsidR="00500AC1" w:rsidRPr="00B77BB9">
        <w:rPr>
          <w:rFonts w:ascii="Arial" w:hAnsi="Arial" w:cs="Arial"/>
          <w:sz w:val="24"/>
          <w:szCs w:val="24"/>
          <w:u w:val="single"/>
        </w:rPr>
        <w:t>3</w:t>
      </w:r>
      <w:r w:rsidRPr="00B77BB9">
        <w:rPr>
          <w:rFonts w:ascii="Arial" w:hAnsi="Arial" w:cs="Arial"/>
          <w:sz w:val="24"/>
          <w:szCs w:val="24"/>
        </w:rPr>
        <w:t>______</w:t>
      </w:r>
    </w:p>
    <w:p w:rsidR="00A30C47" w:rsidRPr="00B77BB9" w:rsidRDefault="00A30C47" w:rsidP="00A30C47">
      <w:pPr>
        <w:tabs>
          <w:tab w:val="left" w:pos="5954"/>
        </w:tabs>
        <w:spacing w:after="0" w:line="240" w:lineRule="auto"/>
        <w:ind w:firstLine="5812"/>
        <w:rPr>
          <w:rFonts w:ascii="Arial" w:hAnsi="Arial" w:cs="Arial"/>
          <w:sz w:val="24"/>
          <w:szCs w:val="24"/>
        </w:rPr>
      </w:pPr>
    </w:p>
    <w:p w:rsidR="00A30C47" w:rsidRPr="00B77BB9" w:rsidRDefault="00A30C47" w:rsidP="00A30C47">
      <w:pPr>
        <w:tabs>
          <w:tab w:val="left" w:pos="5954"/>
        </w:tabs>
        <w:spacing w:after="0" w:line="240" w:lineRule="auto"/>
        <w:ind w:firstLine="5812"/>
        <w:rPr>
          <w:rFonts w:ascii="Arial" w:hAnsi="Arial" w:cs="Arial"/>
          <w:sz w:val="24"/>
          <w:szCs w:val="24"/>
        </w:rPr>
      </w:pPr>
      <w:r w:rsidRPr="00B77BB9">
        <w:rPr>
          <w:rFonts w:ascii="Arial" w:hAnsi="Arial" w:cs="Arial"/>
          <w:sz w:val="24"/>
          <w:szCs w:val="24"/>
        </w:rPr>
        <w:t>Проверен __________</w:t>
      </w:r>
    </w:p>
    <w:p w:rsidR="00A30C47" w:rsidRPr="00B77BB9" w:rsidRDefault="00A30C47" w:rsidP="00A30C47">
      <w:pPr>
        <w:tabs>
          <w:tab w:val="left" w:pos="5954"/>
        </w:tabs>
        <w:spacing w:after="0" w:line="240" w:lineRule="auto"/>
        <w:ind w:firstLine="5812"/>
        <w:rPr>
          <w:rFonts w:ascii="Arial" w:hAnsi="Arial" w:cs="Arial"/>
          <w:sz w:val="24"/>
          <w:szCs w:val="24"/>
        </w:rPr>
      </w:pPr>
    </w:p>
    <w:p w:rsidR="00A30C47" w:rsidRPr="00B77BB9" w:rsidRDefault="00A30C47" w:rsidP="00A30C47">
      <w:pPr>
        <w:tabs>
          <w:tab w:val="left" w:pos="5954"/>
        </w:tabs>
        <w:spacing w:after="0" w:line="240" w:lineRule="auto"/>
        <w:ind w:firstLine="5812"/>
        <w:rPr>
          <w:rFonts w:ascii="Arial" w:hAnsi="Arial" w:cs="Arial"/>
          <w:sz w:val="24"/>
          <w:szCs w:val="24"/>
        </w:rPr>
      </w:pPr>
      <w:r w:rsidRPr="00B77BB9">
        <w:rPr>
          <w:rFonts w:ascii="Arial" w:hAnsi="Arial" w:cs="Arial"/>
          <w:sz w:val="24"/>
          <w:szCs w:val="24"/>
        </w:rPr>
        <w:t>№ экземпляра ____</w:t>
      </w:r>
      <w:r w:rsidR="000B0C23" w:rsidRPr="00B77BB9">
        <w:rPr>
          <w:rFonts w:ascii="Arial" w:hAnsi="Arial" w:cs="Arial"/>
          <w:sz w:val="24"/>
          <w:szCs w:val="24"/>
          <w:u w:val="single"/>
        </w:rPr>
        <w:t>1</w:t>
      </w:r>
      <w:r w:rsidRPr="00B77BB9">
        <w:rPr>
          <w:rFonts w:ascii="Arial" w:hAnsi="Arial" w:cs="Arial"/>
          <w:sz w:val="24"/>
          <w:szCs w:val="24"/>
        </w:rPr>
        <w:t>_____</w:t>
      </w:r>
    </w:p>
    <w:p w:rsidR="00A30C47" w:rsidRPr="00B77BB9" w:rsidRDefault="00A30C47" w:rsidP="00A30C47">
      <w:pPr>
        <w:tabs>
          <w:tab w:val="left" w:pos="5954"/>
        </w:tabs>
        <w:ind w:firstLine="5812"/>
        <w:rPr>
          <w:rFonts w:ascii="Arial" w:hAnsi="Arial" w:cs="Arial"/>
          <w:sz w:val="24"/>
          <w:szCs w:val="24"/>
        </w:rPr>
      </w:pPr>
    </w:p>
    <w:p w:rsidR="00F0291F" w:rsidRPr="00B77BB9" w:rsidRDefault="00F0291F" w:rsidP="001F7955">
      <w:pPr>
        <w:widowControl w:val="0"/>
        <w:spacing w:after="0" w:line="240" w:lineRule="auto"/>
        <w:jc w:val="center"/>
        <w:rPr>
          <w:rFonts w:ascii="Arial" w:hAnsi="Arial" w:cs="Arial"/>
          <w:b/>
        </w:rPr>
      </w:pPr>
    </w:p>
    <w:p w:rsidR="00F0291F" w:rsidRPr="00B77BB9" w:rsidRDefault="00F0291F" w:rsidP="001F7955">
      <w:pPr>
        <w:widowControl w:val="0"/>
        <w:spacing w:after="0" w:line="240" w:lineRule="auto"/>
        <w:jc w:val="center"/>
        <w:rPr>
          <w:rFonts w:ascii="Arial" w:hAnsi="Arial" w:cs="Arial"/>
          <w:b/>
        </w:rPr>
      </w:pPr>
    </w:p>
    <w:p w:rsidR="00F0291F" w:rsidRPr="00B77BB9" w:rsidRDefault="00F0291F" w:rsidP="001F7955">
      <w:pPr>
        <w:widowControl w:val="0"/>
        <w:spacing w:after="0" w:line="240" w:lineRule="auto"/>
        <w:jc w:val="center"/>
        <w:rPr>
          <w:rFonts w:ascii="Arial" w:hAnsi="Arial" w:cs="Arial"/>
          <w:b/>
        </w:rPr>
      </w:pPr>
    </w:p>
    <w:p w:rsidR="00F0291F" w:rsidRPr="00B77BB9" w:rsidRDefault="00A30C47" w:rsidP="001F7955">
      <w:pPr>
        <w:widowControl w:val="0"/>
        <w:spacing w:after="0" w:line="240" w:lineRule="auto"/>
        <w:jc w:val="center"/>
        <w:rPr>
          <w:rFonts w:ascii="Arial" w:hAnsi="Arial" w:cs="Arial"/>
          <w:b/>
        </w:rPr>
      </w:pPr>
      <w:r w:rsidRPr="00B77BB9">
        <w:rPr>
          <w:rFonts w:ascii="Arial" w:hAnsi="Arial" w:cs="Arial"/>
          <w:b/>
        </w:rPr>
        <w:t>20</w:t>
      </w:r>
      <w:r w:rsidR="00B93F28" w:rsidRPr="00B77BB9">
        <w:rPr>
          <w:rFonts w:ascii="Arial" w:hAnsi="Arial" w:cs="Arial"/>
          <w:b/>
        </w:rPr>
        <w:t>2</w:t>
      </w:r>
      <w:r w:rsidR="00500AC1" w:rsidRPr="00B77BB9">
        <w:rPr>
          <w:rFonts w:ascii="Arial" w:hAnsi="Arial" w:cs="Arial"/>
          <w:b/>
        </w:rPr>
        <w:t>4</w:t>
      </w:r>
    </w:p>
    <w:p w:rsidR="00F0291F" w:rsidRPr="00B77BB9" w:rsidRDefault="00F0291F" w:rsidP="001F7955">
      <w:pPr>
        <w:widowControl w:val="0"/>
        <w:spacing w:after="0" w:line="240" w:lineRule="auto"/>
        <w:jc w:val="center"/>
        <w:rPr>
          <w:rFonts w:ascii="Arial" w:hAnsi="Arial" w:cs="Arial"/>
          <w:b/>
        </w:rPr>
      </w:pPr>
    </w:p>
    <w:p w:rsidR="00F0291F" w:rsidRPr="00B77BB9" w:rsidRDefault="00F0291F" w:rsidP="001F7955">
      <w:pPr>
        <w:widowControl w:val="0"/>
        <w:spacing w:after="0" w:line="240" w:lineRule="auto"/>
        <w:jc w:val="center"/>
        <w:rPr>
          <w:rFonts w:ascii="Arial" w:hAnsi="Arial" w:cs="Arial"/>
          <w:b/>
        </w:rPr>
      </w:pPr>
    </w:p>
    <w:p w:rsidR="00F0291F" w:rsidRPr="00B77BB9" w:rsidRDefault="00F0291F"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A30C47" w:rsidRPr="00B77BB9" w:rsidRDefault="00A30C47" w:rsidP="001F7955">
      <w:pPr>
        <w:widowControl w:val="0"/>
        <w:spacing w:after="0" w:line="240" w:lineRule="auto"/>
        <w:jc w:val="center"/>
        <w:rPr>
          <w:rFonts w:ascii="Arial" w:hAnsi="Arial" w:cs="Arial"/>
          <w:b/>
        </w:rPr>
      </w:pPr>
    </w:p>
    <w:p w:rsidR="00CD1B8C" w:rsidRPr="00B77BB9" w:rsidRDefault="00CD1B8C" w:rsidP="001F7955">
      <w:pPr>
        <w:widowControl w:val="0"/>
        <w:spacing w:after="0" w:line="240" w:lineRule="auto"/>
        <w:jc w:val="center"/>
        <w:rPr>
          <w:rFonts w:ascii="Arial" w:hAnsi="Arial" w:cs="Arial"/>
          <w:b/>
        </w:rPr>
      </w:pPr>
    </w:p>
    <w:p w:rsidR="00A27A1A" w:rsidRPr="00B77BB9" w:rsidRDefault="00A27A1A" w:rsidP="001F7955">
      <w:pPr>
        <w:widowControl w:val="0"/>
        <w:spacing w:after="0" w:line="240" w:lineRule="auto"/>
        <w:jc w:val="center"/>
        <w:rPr>
          <w:rFonts w:ascii="Arial" w:hAnsi="Arial" w:cs="Arial"/>
          <w:b/>
        </w:rPr>
      </w:pPr>
    </w:p>
    <w:p w:rsidR="001269A8" w:rsidRPr="00B77BB9" w:rsidRDefault="001269A8" w:rsidP="001F7955">
      <w:pPr>
        <w:widowControl w:val="0"/>
        <w:spacing w:after="0" w:line="240" w:lineRule="auto"/>
        <w:jc w:val="center"/>
        <w:rPr>
          <w:rFonts w:ascii="Arial" w:hAnsi="Arial" w:cs="Arial"/>
          <w:b/>
        </w:rPr>
      </w:pPr>
    </w:p>
    <w:p w:rsidR="004A2FCA" w:rsidRPr="00B77BB9" w:rsidRDefault="004A2FCA" w:rsidP="001F7955">
      <w:pPr>
        <w:widowControl w:val="0"/>
        <w:spacing w:after="0" w:line="240" w:lineRule="auto"/>
        <w:jc w:val="center"/>
        <w:rPr>
          <w:rFonts w:ascii="Arial" w:hAnsi="Arial" w:cs="Arial"/>
          <w:b/>
        </w:rPr>
      </w:pPr>
      <w:r w:rsidRPr="00B77BB9">
        <w:rPr>
          <w:rFonts w:ascii="Arial" w:hAnsi="Arial" w:cs="Arial"/>
          <w:b/>
        </w:rPr>
        <w:lastRenderedPageBreak/>
        <w:t>Содержание</w:t>
      </w:r>
    </w:p>
    <w:tbl>
      <w:tblPr>
        <w:tblW w:w="10173" w:type="dxa"/>
        <w:tblLayout w:type="fixed"/>
        <w:tblLook w:val="01E0" w:firstRow="1" w:lastRow="1" w:firstColumn="1" w:lastColumn="1" w:noHBand="0" w:noVBand="0"/>
      </w:tblPr>
      <w:tblGrid>
        <w:gridCol w:w="9606"/>
        <w:gridCol w:w="567"/>
      </w:tblGrid>
      <w:tr w:rsidR="00A30E3A" w:rsidRPr="00B77BB9" w:rsidTr="00A30E3A">
        <w:tc>
          <w:tcPr>
            <w:tcW w:w="9606" w:type="dxa"/>
            <w:vAlign w:val="center"/>
          </w:tcPr>
          <w:p w:rsidR="00A30E3A" w:rsidRPr="00B77BB9" w:rsidRDefault="00A30E3A" w:rsidP="00F42451">
            <w:pPr>
              <w:pStyle w:val="a6"/>
              <w:spacing w:line="240" w:lineRule="auto"/>
              <w:ind w:firstLine="0"/>
              <w:rPr>
                <w:rFonts w:ascii="Arial" w:hAnsi="Arial" w:cs="Arial"/>
                <w:sz w:val="22"/>
                <w:szCs w:val="22"/>
              </w:rPr>
            </w:pPr>
            <w:r w:rsidRPr="00B77BB9">
              <w:rPr>
                <w:rFonts w:ascii="Arial" w:hAnsi="Arial" w:cs="Arial"/>
                <w:sz w:val="22"/>
                <w:szCs w:val="22"/>
              </w:rPr>
              <w:t>1 Область применения ………………………………………...……………………….……</w:t>
            </w:r>
            <w:r w:rsidR="00F42451" w:rsidRPr="00B77BB9">
              <w:rPr>
                <w:rFonts w:ascii="Arial" w:hAnsi="Arial" w:cs="Arial"/>
                <w:sz w:val="22"/>
                <w:szCs w:val="22"/>
              </w:rPr>
              <w:t>……….</w:t>
            </w:r>
          </w:p>
        </w:tc>
        <w:tc>
          <w:tcPr>
            <w:tcW w:w="567" w:type="dxa"/>
            <w:vAlign w:val="bottom"/>
          </w:tcPr>
          <w:p w:rsidR="00A30E3A" w:rsidRPr="00B77BB9" w:rsidRDefault="00A174B7" w:rsidP="00A30E3A">
            <w:pPr>
              <w:spacing w:after="0" w:line="240" w:lineRule="auto"/>
              <w:jc w:val="both"/>
              <w:rPr>
                <w:rFonts w:ascii="Arial" w:hAnsi="Arial" w:cs="Arial"/>
                <w:bCs/>
              </w:rPr>
            </w:pPr>
            <w:r w:rsidRPr="00B77BB9">
              <w:rPr>
                <w:rFonts w:ascii="Arial" w:hAnsi="Arial" w:cs="Arial"/>
                <w:bCs/>
              </w:rPr>
              <w:t>1</w:t>
            </w:r>
          </w:p>
        </w:tc>
      </w:tr>
      <w:tr w:rsidR="00A30E3A" w:rsidRPr="00B77BB9" w:rsidTr="00A30E3A">
        <w:tc>
          <w:tcPr>
            <w:tcW w:w="9606" w:type="dxa"/>
            <w:vAlign w:val="center"/>
          </w:tcPr>
          <w:p w:rsidR="00A30E3A" w:rsidRPr="00B77BB9" w:rsidRDefault="00A30E3A" w:rsidP="00F42451">
            <w:pPr>
              <w:pStyle w:val="a6"/>
              <w:spacing w:line="240" w:lineRule="auto"/>
              <w:ind w:firstLine="0"/>
              <w:rPr>
                <w:rFonts w:ascii="Arial" w:hAnsi="Arial" w:cs="Arial"/>
                <w:sz w:val="22"/>
                <w:szCs w:val="22"/>
              </w:rPr>
            </w:pPr>
            <w:r w:rsidRPr="00B77BB9">
              <w:rPr>
                <w:rFonts w:ascii="Arial" w:hAnsi="Arial" w:cs="Arial"/>
                <w:sz w:val="22"/>
                <w:szCs w:val="22"/>
              </w:rPr>
              <w:t>2 Нормативные ссылки ………………………………………………</w:t>
            </w:r>
            <w:r w:rsidR="00F42451" w:rsidRPr="00B77BB9">
              <w:rPr>
                <w:rFonts w:ascii="Arial" w:hAnsi="Arial" w:cs="Arial"/>
                <w:sz w:val="22"/>
                <w:szCs w:val="22"/>
              </w:rPr>
              <w:t>………………………………..</w:t>
            </w:r>
            <w:r w:rsidR="00DD453B" w:rsidRPr="00B77BB9">
              <w:rPr>
                <w:rFonts w:ascii="Arial" w:hAnsi="Arial" w:cs="Arial"/>
                <w:sz w:val="22"/>
                <w:szCs w:val="22"/>
              </w:rPr>
              <w:t xml:space="preserve"> </w:t>
            </w:r>
          </w:p>
        </w:tc>
        <w:tc>
          <w:tcPr>
            <w:tcW w:w="567" w:type="dxa"/>
            <w:vAlign w:val="bottom"/>
          </w:tcPr>
          <w:p w:rsidR="00A30E3A" w:rsidRPr="00B77BB9" w:rsidRDefault="00A174B7" w:rsidP="00A30E3A">
            <w:pPr>
              <w:spacing w:after="0" w:line="240" w:lineRule="auto"/>
              <w:jc w:val="both"/>
              <w:rPr>
                <w:rFonts w:ascii="Arial" w:hAnsi="Arial" w:cs="Arial"/>
                <w:bCs/>
              </w:rPr>
            </w:pPr>
            <w:r w:rsidRPr="00B77BB9">
              <w:rPr>
                <w:rFonts w:ascii="Arial" w:hAnsi="Arial" w:cs="Arial"/>
                <w:bCs/>
              </w:rPr>
              <w:t>1</w:t>
            </w:r>
          </w:p>
        </w:tc>
      </w:tr>
      <w:tr w:rsidR="00A30E3A" w:rsidRPr="00B77BB9" w:rsidTr="00A30E3A">
        <w:tc>
          <w:tcPr>
            <w:tcW w:w="9606" w:type="dxa"/>
            <w:vAlign w:val="center"/>
          </w:tcPr>
          <w:p w:rsidR="00A30E3A" w:rsidRPr="00B77BB9" w:rsidRDefault="00A30E3A" w:rsidP="00F42451">
            <w:pPr>
              <w:pStyle w:val="a6"/>
              <w:spacing w:line="240" w:lineRule="auto"/>
              <w:ind w:firstLine="0"/>
              <w:rPr>
                <w:rFonts w:ascii="Arial" w:hAnsi="Arial" w:cs="Arial"/>
                <w:sz w:val="22"/>
                <w:szCs w:val="22"/>
              </w:rPr>
            </w:pPr>
            <w:r w:rsidRPr="00B77BB9">
              <w:rPr>
                <w:rFonts w:ascii="Arial" w:hAnsi="Arial" w:cs="Arial"/>
                <w:sz w:val="22"/>
                <w:szCs w:val="22"/>
              </w:rPr>
              <w:t>3 Термины и определения и сокращения …………….………………………</w:t>
            </w:r>
            <w:r w:rsidR="00F42451" w:rsidRPr="00B77BB9">
              <w:rPr>
                <w:rFonts w:ascii="Arial" w:hAnsi="Arial" w:cs="Arial"/>
                <w:sz w:val="22"/>
                <w:szCs w:val="22"/>
              </w:rPr>
              <w:t>…………………….</w:t>
            </w:r>
            <w:r w:rsidR="00DD453B" w:rsidRPr="00B77BB9">
              <w:rPr>
                <w:rFonts w:ascii="Arial" w:hAnsi="Arial" w:cs="Arial"/>
                <w:sz w:val="22"/>
                <w:szCs w:val="22"/>
              </w:rPr>
              <w:t xml:space="preserve"> </w:t>
            </w:r>
          </w:p>
        </w:tc>
        <w:tc>
          <w:tcPr>
            <w:tcW w:w="567" w:type="dxa"/>
            <w:vAlign w:val="bottom"/>
          </w:tcPr>
          <w:p w:rsidR="00A30E3A" w:rsidRPr="00B77BB9" w:rsidRDefault="00A174B7" w:rsidP="00A30E3A">
            <w:pPr>
              <w:spacing w:after="0" w:line="240" w:lineRule="auto"/>
              <w:jc w:val="both"/>
              <w:rPr>
                <w:rFonts w:ascii="Arial" w:hAnsi="Arial" w:cs="Arial"/>
                <w:bCs/>
              </w:rPr>
            </w:pPr>
            <w:r w:rsidRPr="00B77BB9">
              <w:rPr>
                <w:rFonts w:ascii="Arial" w:hAnsi="Arial" w:cs="Arial"/>
                <w:bCs/>
              </w:rPr>
              <w:t>1</w:t>
            </w:r>
          </w:p>
        </w:tc>
      </w:tr>
      <w:tr w:rsidR="00A30E3A" w:rsidRPr="00B77BB9" w:rsidTr="00A30E3A">
        <w:tc>
          <w:tcPr>
            <w:tcW w:w="9606" w:type="dxa"/>
            <w:vAlign w:val="center"/>
          </w:tcPr>
          <w:p w:rsidR="00A30E3A" w:rsidRPr="00B77BB9" w:rsidRDefault="00A30E3A" w:rsidP="00F42451">
            <w:pPr>
              <w:pStyle w:val="a6"/>
              <w:spacing w:line="240" w:lineRule="auto"/>
              <w:ind w:firstLine="0"/>
              <w:rPr>
                <w:rFonts w:ascii="Arial" w:hAnsi="Arial" w:cs="Arial"/>
                <w:sz w:val="22"/>
                <w:szCs w:val="22"/>
              </w:rPr>
            </w:pPr>
            <w:r w:rsidRPr="00B77BB9">
              <w:rPr>
                <w:rFonts w:ascii="Arial" w:hAnsi="Arial" w:cs="Arial"/>
                <w:sz w:val="22"/>
                <w:szCs w:val="22"/>
              </w:rPr>
              <w:t>4 Общие положения ………………………………………………………</w:t>
            </w:r>
            <w:r w:rsidR="00F42451" w:rsidRPr="00B77BB9">
              <w:rPr>
                <w:rFonts w:ascii="Arial" w:hAnsi="Arial" w:cs="Arial"/>
                <w:sz w:val="22"/>
                <w:szCs w:val="22"/>
              </w:rPr>
              <w:t>…………………………..</w:t>
            </w:r>
            <w:r w:rsidR="00DD453B" w:rsidRPr="00B77BB9">
              <w:rPr>
                <w:rFonts w:ascii="Arial" w:hAnsi="Arial" w:cs="Arial"/>
                <w:sz w:val="22"/>
                <w:szCs w:val="22"/>
              </w:rPr>
              <w:t xml:space="preserve"> </w:t>
            </w:r>
          </w:p>
        </w:tc>
        <w:tc>
          <w:tcPr>
            <w:tcW w:w="567" w:type="dxa"/>
            <w:vAlign w:val="bottom"/>
          </w:tcPr>
          <w:p w:rsidR="00A30E3A" w:rsidRPr="00B77BB9" w:rsidRDefault="00A174B7" w:rsidP="00A30E3A">
            <w:pPr>
              <w:spacing w:after="0" w:line="240" w:lineRule="auto"/>
              <w:jc w:val="both"/>
              <w:rPr>
                <w:rFonts w:ascii="Arial" w:hAnsi="Arial" w:cs="Arial"/>
                <w:bCs/>
              </w:rPr>
            </w:pPr>
            <w:r w:rsidRPr="00B77BB9">
              <w:rPr>
                <w:rFonts w:ascii="Arial" w:hAnsi="Arial" w:cs="Arial"/>
                <w:bCs/>
              </w:rPr>
              <w:t>2</w:t>
            </w:r>
          </w:p>
        </w:tc>
      </w:tr>
      <w:tr w:rsidR="00A30E3A" w:rsidRPr="00B77BB9" w:rsidTr="00A30E3A">
        <w:tc>
          <w:tcPr>
            <w:tcW w:w="9606" w:type="dxa"/>
            <w:vAlign w:val="center"/>
          </w:tcPr>
          <w:p w:rsidR="00B61AAC" w:rsidRPr="00B77BB9" w:rsidRDefault="00A30E3A" w:rsidP="00F42451">
            <w:pPr>
              <w:widowControl w:val="0"/>
              <w:spacing w:after="0" w:line="240" w:lineRule="auto"/>
              <w:jc w:val="both"/>
              <w:rPr>
                <w:rFonts w:ascii="Arial" w:hAnsi="Arial" w:cs="Arial"/>
              </w:rPr>
            </w:pPr>
            <w:r w:rsidRPr="00B77BB9">
              <w:rPr>
                <w:rFonts w:ascii="Arial" w:hAnsi="Arial" w:cs="Arial"/>
              </w:rPr>
              <w:t xml:space="preserve">5 Процедура проведения работ </w:t>
            </w:r>
            <w:r w:rsidR="00B61AAC" w:rsidRPr="00B77BB9">
              <w:rPr>
                <w:rFonts w:ascii="Arial" w:hAnsi="Arial" w:cs="Arial"/>
              </w:rPr>
              <w:t xml:space="preserve">  </w:t>
            </w:r>
            <w:r w:rsidRPr="00B77BB9">
              <w:rPr>
                <w:rFonts w:ascii="Arial" w:hAnsi="Arial" w:cs="Arial"/>
              </w:rPr>
              <w:t>сертификации</w:t>
            </w:r>
            <w:r w:rsidR="00B61AAC" w:rsidRPr="00B77BB9">
              <w:rPr>
                <w:rFonts w:ascii="Arial" w:hAnsi="Arial" w:cs="Arial"/>
              </w:rPr>
              <w:t xml:space="preserve"> </w:t>
            </w:r>
            <w:r w:rsidR="00B61AAC" w:rsidRPr="00B77BB9">
              <w:rPr>
                <w:rFonts w:ascii="Arial" w:hAnsi="Arial" w:cs="Arial"/>
                <w:spacing w:val="-4"/>
              </w:rPr>
              <w:t>системы</w:t>
            </w:r>
            <w:r w:rsidR="00B61AAC" w:rsidRPr="00B77BB9">
              <w:rPr>
                <w:rFonts w:ascii="Arial" w:hAnsi="Arial" w:cs="Arial"/>
              </w:rPr>
              <w:t xml:space="preserve"> лесоуправления и </w:t>
            </w:r>
          </w:p>
          <w:p w:rsidR="00A30E3A" w:rsidRPr="00B77BB9" w:rsidRDefault="00F42451" w:rsidP="00F42451">
            <w:pPr>
              <w:widowControl w:val="0"/>
              <w:spacing w:after="0" w:line="240" w:lineRule="auto"/>
              <w:jc w:val="both"/>
              <w:rPr>
                <w:rFonts w:ascii="Arial" w:hAnsi="Arial" w:cs="Arial"/>
              </w:rPr>
            </w:pPr>
            <w:r w:rsidRPr="00B77BB9">
              <w:rPr>
                <w:rFonts w:ascii="Arial" w:hAnsi="Arial" w:cs="Arial"/>
              </w:rPr>
              <w:t xml:space="preserve">   </w:t>
            </w:r>
            <w:r w:rsidR="00B61AAC" w:rsidRPr="00B77BB9">
              <w:rPr>
                <w:rFonts w:ascii="Arial" w:hAnsi="Arial" w:cs="Arial"/>
              </w:rPr>
              <w:t xml:space="preserve">лесопользования </w:t>
            </w:r>
            <w:r w:rsidR="00A30E3A" w:rsidRPr="00B77BB9">
              <w:rPr>
                <w:rFonts w:ascii="Arial" w:hAnsi="Arial" w:cs="Arial"/>
              </w:rPr>
              <w:t>………………………</w:t>
            </w:r>
            <w:r w:rsidR="00B61AAC" w:rsidRPr="00B77BB9">
              <w:rPr>
                <w:rFonts w:ascii="Arial" w:hAnsi="Arial" w:cs="Arial"/>
              </w:rPr>
              <w:t>……………………………………………………….</w:t>
            </w:r>
            <w:r w:rsidR="00A30E3A" w:rsidRPr="00B77BB9">
              <w:rPr>
                <w:rFonts w:ascii="Arial" w:hAnsi="Arial" w:cs="Arial"/>
              </w:rPr>
              <w:t>…</w:t>
            </w:r>
            <w:r w:rsidRPr="00B77BB9">
              <w:rPr>
                <w:rFonts w:ascii="Arial" w:hAnsi="Arial" w:cs="Arial"/>
              </w:rPr>
              <w:t>….</w:t>
            </w:r>
          </w:p>
        </w:tc>
        <w:tc>
          <w:tcPr>
            <w:tcW w:w="567" w:type="dxa"/>
            <w:vAlign w:val="bottom"/>
          </w:tcPr>
          <w:p w:rsidR="00A30E3A" w:rsidRPr="00B77BB9" w:rsidRDefault="00F42451" w:rsidP="00DD453B">
            <w:pPr>
              <w:spacing w:after="0" w:line="240" w:lineRule="auto"/>
              <w:rPr>
                <w:rFonts w:ascii="Arial" w:hAnsi="Arial" w:cs="Arial"/>
                <w:bCs/>
              </w:rPr>
            </w:pPr>
            <w:r w:rsidRPr="00B77BB9">
              <w:rPr>
                <w:rFonts w:ascii="Arial" w:hAnsi="Arial" w:cs="Arial"/>
                <w:bCs/>
              </w:rPr>
              <w:t>3</w:t>
            </w:r>
          </w:p>
        </w:tc>
      </w:tr>
      <w:tr w:rsidR="00A174B7" w:rsidRPr="00B77BB9" w:rsidTr="00A30E3A">
        <w:tc>
          <w:tcPr>
            <w:tcW w:w="9606" w:type="dxa"/>
            <w:vAlign w:val="center"/>
          </w:tcPr>
          <w:p w:rsidR="00A174B7" w:rsidRPr="00B77BB9" w:rsidRDefault="00A174B7" w:rsidP="00A174B7">
            <w:pPr>
              <w:widowControl w:val="0"/>
              <w:spacing w:after="0" w:line="240" w:lineRule="auto"/>
              <w:ind w:firstLine="397"/>
              <w:jc w:val="both"/>
              <w:rPr>
                <w:rFonts w:ascii="Arial" w:hAnsi="Arial" w:cs="Arial"/>
              </w:rPr>
            </w:pPr>
            <w:r w:rsidRPr="00B77BB9">
              <w:rPr>
                <w:rFonts w:ascii="Arial" w:hAnsi="Arial" w:cs="Arial"/>
              </w:rPr>
              <w:t>5.1 Предварительная оценка системы лесоуправления и лесопользования</w:t>
            </w:r>
            <w:r w:rsidR="00F42451" w:rsidRPr="00B77BB9">
              <w:rPr>
                <w:rFonts w:ascii="Arial" w:hAnsi="Arial" w:cs="Arial"/>
              </w:rPr>
              <w:t>…………….</w:t>
            </w:r>
          </w:p>
        </w:tc>
        <w:tc>
          <w:tcPr>
            <w:tcW w:w="567" w:type="dxa"/>
            <w:vAlign w:val="bottom"/>
          </w:tcPr>
          <w:p w:rsidR="00A174B7" w:rsidRPr="00B77BB9" w:rsidRDefault="00A174B7" w:rsidP="00DD453B">
            <w:pPr>
              <w:spacing w:after="0" w:line="240" w:lineRule="auto"/>
              <w:rPr>
                <w:rFonts w:ascii="Arial" w:hAnsi="Arial" w:cs="Arial"/>
                <w:bCs/>
              </w:rPr>
            </w:pPr>
            <w:r w:rsidRPr="00B77BB9">
              <w:rPr>
                <w:rFonts w:ascii="Arial" w:hAnsi="Arial" w:cs="Arial"/>
                <w:bCs/>
              </w:rPr>
              <w:t>3</w:t>
            </w:r>
          </w:p>
        </w:tc>
      </w:tr>
      <w:tr w:rsidR="00A174B7" w:rsidRPr="00B77BB9" w:rsidTr="00A30E3A">
        <w:tc>
          <w:tcPr>
            <w:tcW w:w="9606" w:type="dxa"/>
            <w:vAlign w:val="center"/>
          </w:tcPr>
          <w:p w:rsidR="00F42451" w:rsidRPr="00B77BB9" w:rsidRDefault="00A174B7" w:rsidP="00A174B7">
            <w:pPr>
              <w:widowControl w:val="0"/>
              <w:spacing w:after="0" w:line="240" w:lineRule="auto"/>
              <w:ind w:firstLine="397"/>
              <w:jc w:val="both"/>
              <w:rPr>
                <w:rFonts w:ascii="Arial" w:hAnsi="Arial" w:cs="Arial"/>
              </w:rPr>
            </w:pPr>
            <w:r w:rsidRPr="00B77BB9">
              <w:rPr>
                <w:rFonts w:ascii="Arial" w:hAnsi="Arial" w:cs="Arial"/>
              </w:rPr>
              <w:t xml:space="preserve">5.2 Подача и анализ заявки на сертификацию, определение основных условий </w:t>
            </w:r>
          </w:p>
          <w:p w:rsidR="00A174B7" w:rsidRPr="00B77BB9" w:rsidRDefault="00F42451" w:rsidP="00A174B7">
            <w:pPr>
              <w:widowControl w:val="0"/>
              <w:spacing w:after="0" w:line="240" w:lineRule="auto"/>
              <w:ind w:firstLine="397"/>
              <w:jc w:val="both"/>
              <w:rPr>
                <w:rFonts w:ascii="Arial" w:hAnsi="Arial" w:cs="Arial"/>
              </w:rPr>
            </w:pPr>
            <w:r w:rsidRPr="00B77BB9">
              <w:rPr>
                <w:rFonts w:ascii="Arial" w:hAnsi="Arial" w:cs="Arial"/>
              </w:rPr>
              <w:t xml:space="preserve">      </w:t>
            </w:r>
            <w:r w:rsidR="00A174B7" w:rsidRPr="00B77BB9">
              <w:rPr>
                <w:rFonts w:ascii="Arial" w:hAnsi="Arial" w:cs="Arial"/>
              </w:rPr>
              <w:t>предстоящей сертификации</w:t>
            </w:r>
            <w:r w:rsidRPr="00B77BB9">
              <w:rPr>
                <w:rFonts w:ascii="Arial" w:hAnsi="Arial" w:cs="Arial"/>
              </w:rPr>
              <w:t>…………………………………………………………………..</w:t>
            </w:r>
          </w:p>
        </w:tc>
        <w:tc>
          <w:tcPr>
            <w:tcW w:w="567" w:type="dxa"/>
            <w:vAlign w:val="bottom"/>
          </w:tcPr>
          <w:p w:rsidR="00A174B7" w:rsidRPr="00B77BB9" w:rsidRDefault="00A174B7" w:rsidP="00DD453B">
            <w:pPr>
              <w:spacing w:after="0" w:line="240" w:lineRule="auto"/>
              <w:rPr>
                <w:rFonts w:ascii="Arial" w:hAnsi="Arial" w:cs="Arial"/>
                <w:bCs/>
              </w:rPr>
            </w:pPr>
            <w:r w:rsidRPr="00B77BB9">
              <w:rPr>
                <w:rFonts w:ascii="Arial" w:hAnsi="Arial" w:cs="Arial"/>
                <w:bCs/>
              </w:rPr>
              <w:t>4</w:t>
            </w:r>
          </w:p>
        </w:tc>
      </w:tr>
      <w:tr w:rsidR="00A174B7" w:rsidRPr="00B77BB9" w:rsidTr="00A30E3A">
        <w:tc>
          <w:tcPr>
            <w:tcW w:w="9606" w:type="dxa"/>
            <w:vAlign w:val="center"/>
          </w:tcPr>
          <w:p w:rsidR="00A174B7" w:rsidRPr="00B77BB9" w:rsidRDefault="00A174B7" w:rsidP="00F42451">
            <w:pPr>
              <w:widowControl w:val="0"/>
              <w:spacing w:after="0" w:line="240" w:lineRule="auto"/>
              <w:ind w:firstLine="397"/>
              <w:jc w:val="both"/>
              <w:rPr>
                <w:rFonts w:ascii="Arial" w:hAnsi="Arial" w:cs="Arial"/>
              </w:rPr>
            </w:pPr>
            <w:r w:rsidRPr="00B77BB9">
              <w:rPr>
                <w:rFonts w:ascii="Arial" w:hAnsi="Arial" w:cs="Arial"/>
              </w:rPr>
              <w:t>5.3 Определение времени аудита системы лесоуправления и лесопользования</w:t>
            </w:r>
            <w:r w:rsidR="00F42451" w:rsidRPr="00B77BB9">
              <w:rPr>
                <w:rFonts w:ascii="Arial" w:hAnsi="Arial" w:cs="Arial"/>
              </w:rPr>
              <w:t>………..</w:t>
            </w:r>
          </w:p>
        </w:tc>
        <w:tc>
          <w:tcPr>
            <w:tcW w:w="567" w:type="dxa"/>
            <w:vAlign w:val="bottom"/>
          </w:tcPr>
          <w:p w:rsidR="00A174B7" w:rsidRPr="00B77BB9" w:rsidRDefault="00A174B7" w:rsidP="00DD453B">
            <w:pPr>
              <w:spacing w:after="0" w:line="240" w:lineRule="auto"/>
              <w:rPr>
                <w:rFonts w:ascii="Arial" w:hAnsi="Arial" w:cs="Arial"/>
                <w:bCs/>
              </w:rPr>
            </w:pPr>
            <w:r w:rsidRPr="00B77BB9">
              <w:rPr>
                <w:rFonts w:ascii="Arial" w:hAnsi="Arial" w:cs="Arial"/>
                <w:bCs/>
              </w:rPr>
              <w:t>4</w:t>
            </w:r>
          </w:p>
        </w:tc>
      </w:tr>
      <w:tr w:rsidR="00A174B7" w:rsidRPr="00B77BB9" w:rsidTr="00A30E3A">
        <w:tc>
          <w:tcPr>
            <w:tcW w:w="9606" w:type="dxa"/>
            <w:vAlign w:val="center"/>
          </w:tcPr>
          <w:p w:rsidR="00A174B7" w:rsidRPr="00B77BB9" w:rsidRDefault="00A174B7" w:rsidP="00A174B7">
            <w:pPr>
              <w:widowControl w:val="0"/>
              <w:spacing w:after="0" w:line="240" w:lineRule="auto"/>
              <w:ind w:firstLine="397"/>
              <w:jc w:val="both"/>
              <w:rPr>
                <w:rFonts w:ascii="Arial" w:hAnsi="Arial" w:cs="Arial"/>
              </w:rPr>
            </w:pPr>
            <w:r w:rsidRPr="00B77BB9">
              <w:rPr>
                <w:rFonts w:ascii="Arial" w:hAnsi="Arial" w:cs="Arial"/>
              </w:rPr>
              <w:t>5.4 Выбор и назначение команды по оценке</w:t>
            </w:r>
            <w:r w:rsidR="00F42451" w:rsidRPr="00B77BB9">
              <w:rPr>
                <w:rFonts w:ascii="Arial" w:hAnsi="Arial" w:cs="Arial"/>
              </w:rPr>
              <w:t>…………………………………………………….</w:t>
            </w:r>
            <w:r w:rsidRPr="00B77BB9">
              <w:rPr>
                <w:rFonts w:ascii="Arial" w:hAnsi="Arial" w:cs="Arial"/>
              </w:rPr>
              <w:t xml:space="preserve"> </w:t>
            </w:r>
          </w:p>
        </w:tc>
        <w:tc>
          <w:tcPr>
            <w:tcW w:w="567" w:type="dxa"/>
            <w:vAlign w:val="bottom"/>
          </w:tcPr>
          <w:p w:rsidR="00A174B7" w:rsidRPr="00B77BB9" w:rsidRDefault="00A174B7" w:rsidP="00DD453B">
            <w:pPr>
              <w:spacing w:after="0" w:line="240" w:lineRule="auto"/>
              <w:rPr>
                <w:rFonts w:ascii="Arial" w:hAnsi="Arial" w:cs="Arial"/>
                <w:bCs/>
              </w:rPr>
            </w:pPr>
            <w:r w:rsidRPr="00B77BB9">
              <w:rPr>
                <w:rFonts w:ascii="Arial" w:hAnsi="Arial" w:cs="Arial"/>
                <w:bCs/>
              </w:rPr>
              <w:t>5</w:t>
            </w:r>
          </w:p>
        </w:tc>
      </w:tr>
      <w:tr w:rsidR="00A174B7" w:rsidRPr="00B77BB9" w:rsidTr="00A30E3A">
        <w:tc>
          <w:tcPr>
            <w:tcW w:w="9606" w:type="dxa"/>
            <w:vAlign w:val="center"/>
          </w:tcPr>
          <w:p w:rsidR="00F42451" w:rsidRPr="00B77BB9" w:rsidRDefault="00A174B7" w:rsidP="00A174B7">
            <w:pPr>
              <w:widowControl w:val="0"/>
              <w:spacing w:after="0" w:line="240" w:lineRule="auto"/>
              <w:ind w:firstLine="397"/>
              <w:jc w:val="both"/>
              <w:rPr>
                <w:rFonts w:ascii="Arial" w:hAnsi="Arial" w:cs="Arial"/>
              </w:rPr>
            </w:pPr>
            <w:r w:rsidRPr="00B77BB9">
              <w:rPr>
                <w:rFonts w:ascii="Arial" w:hAnsi="Arial" w:cs="Arial"/>
              </w:rPr>
              <w:t xml:space="preserve">5.5 Разработка программы аудитов по сертификации систем лесоуправления и </w:t>
            </w:r>
          </w:p>
          <w:p w:rsidR="00A174B7" w:rsidRPr="00B77BB9" w:rsidRDefault="00F42451" w:rsidP="00F42451">
            <w:pPr>
              <w:widowControl w:val="0"/>
              <w:spacing w:after="0" w:line="240" w:lineRule="auto"/>
              <w:ind w:firstLine="397"/>
              <w:jc w:val="both"/>
              <w:rPr>
                <w:rFonts w:ascii="Arial" w:hAnsi="Arial" w:cs="Arial"/>
              </w:rPr>
            </w:pPr>
            <w:r w:rsidRPr="00B77BB9">
              <w:rPr>
                <w:rFonts w:ascii="Arial" w:hAnsi="Arial" w:cs="Arial"/>
              </w:rPr>
              <w:t xml:space="preserve">      л</w:t>
            </w:r>
            <w:r w:rsidR="00A174B7" w:rsidRPr="00B77BB9">
              <w:rPr>
                <w:rFonts w:ascii="Arial" w:hAnsi="Arial" w:cs="Arial"/>
              </w:rPr>
              <w:t>есопользования</w:t>
            </w:r>
            <w:r w:rsidRPr="00B77BB9">
              <w:rPr>
                <w:rFonts w:ascii="Arial" w:hAnsi="Arial" w:cs="Arial"/>
              </w:rPr>
              <w:t>………………………………………………………………………………..</w:t>
            </w:r>
            <w:r w:rsidR="00A174B7" w:rsidRPr="00B77BB9">
              <w:rPr>
                <w:rFonts w:ascii="Arial" w:hAnsi="Arial" w:cs="Arial"/>
              </w:rPr>
              <w:t xml:space="preserve"> </w:t>
            </w:r>
          </w:p>
        </w:tc>
        <w:tc>
          <w:tcPr>
            <w:tcW w:w="567" w:type="dxa"/>
            <w:vAlign w:val="bottom"/>
          </w:tcPr>
          <w:p w:rsidR="00A174B7" w:rsidRPr="00B77BB9" w:rsidRDefault="00A174B7" w:rsidP="00DD453B">
            <w:pPr>
              <w:spacing w:after="0" w:line="240" w:lineRule="auto"/>
              <w:rPr>
                <w:rFonts w:ascii="Arial" w:hAnsi="Arial" w:cs="Arial"/>
                <w:bCs/>
              </w:rPr>
            </w:pPr>
            <w:r w:rsidRPr="00B77BB9">
              <w:rPr>
                <w:rFonts w:ascii="Arial" w:hAnsi="Arial" w:cs="Arial"/>
                <w:bCs/>
              </w:rPr>
              <w:t>5</w:t>
            </w:r>
          </w:p>
        </w:tc>
      </w:tr>
      <w:tr w:rsidR="00A174B7" w:rsidRPr="00B77BB9" w:rsidTr="00A30E3A">
        <w:tc>
          <w:tcPr>
            <w:tcW w:w="9606" w:type="dxa"/>
            <w:vAlign w:val="center"/>
          </w:tcPr>
          <w:p w:rsidR="00F42451" w:rsidRPr="00B77BB9" w:rsidRDefault="00A174B7" w:rsidP="00A174B7">
            <w:pPr>
              <w:widowControl w:val="0"/>
              <w:spacing w:after="0" w:line="240" w:lineRule="auto"/>
              <w:ind w:firstLine="397"/>
              <w:jc w:val="both"/>
              <w:rPr>
                <w:rFonts w:ascii="Arial" w:hAnsi="Arial" w:cs="Arial"/>
              </w:rPr>
            </w:pPr>
            <w:r w:rsidRPr="00B77BB9">
              <w:rPr>
                <w:rFonts w:ascii="Arial" w:hAnsi="Arial" w:cs="Arial"/>
              </w:rPr>
              <w:t xml:space="preserve">5.6 Проведение первичного сертификационного аудита системы лесоуправления и </w:t>
            </w:r>
          </w:p>
          <w:p w:rsidR="00A174B7" w:rsidRPr="00B77BB9" w:rsidRDefault="00F42451" w:rsidP="00500AC1">
            <w:pPr>
              <w:widowControl w:val="0"/>
              <w:spacing w:after="0" w:line="240" w:lineRule="auto"/>
              <w:ind w:firstLine="397"/>
              <w:jc w:val="both"/>
              <w:rPr>
                <w:rFonts w:ascii="Arial" w:hAnsi="Arial" w:cs="Arial"/>
              </w:rPr>
            </w:pPr>
            <w:r w:rsidRPr="00B77BB9">
              <w:rPr>
                <w:rFonts w:ascii="Arial" w:hAnsi="Arial" w:cs="Arial"/>
              </w:rPr>
              <w:t xml:space="preserve">      </w:t>
            </w:r>
            <w:r w:rsidR="00500AC1" w:rsidRPr="00B77BB9">
              <w:rPr>
                <w:rFonts w:ascii="Arial" w:hAnsi="Arial" w:cs="Arial"/>
              </w:rPr>
              <w:t>л</w:t>
            </w:r>
            <w:r w:rsidR="00A174B7" w:rsidRPr="00B77BB9">
              <w:rPr>
                <w:rFonts w:ascii="Arial" w:hAnsi="Arial" w:cs="Arial"/>
              </w:rPr>
              <w:t>есопользования</w:t>
            </w:r>
            <w:r w:rsidRPr="00B77BB9">
              <w:rPr>
                <w:rFonts w:ascii="Arial" w:hAnsi="Arial" w:cs="Arial"/>
              </w:rPr>
              <w:t>……………………………………………………………………………….</w:t>
            </w:r>
          </w:p>
        </w:tc>
        <w:tc>
          <w:tcPr>
            <w:tcW w:w="567" w:type="dxa"/>
            <w:vAlign w:val="bottom"/>
          </w:tcPr>
          <w:p w:rsidR="00A174B7" w:rsidRPr="00B77BB9" w:rsidRDefault="00A174B7" w:rsidP="00DD453B">
            <w:pPr>
              <w:spacing w:after="0" w:line="240" w:lineRule="auto"/>
              <w:rPr>
                <w:rFonts w:ascii="Arial" w:hAnsi="Arial" w:cs="Arial"/>
                <w:bCs/>
              </w:rPr>
            </w:pPr>
            <w:r w:rsidRPr="00B77BB9">
              <w:rPr>
                <w:rFonts w:ascii="Arial" w:hAnsi="Arial" w:cs="Arial"/>
                <w:bCs/>
              </w:rPr>
              <w:t>7</w:t>
            </w:r>
          </w:p>
        </w:tc>
      </w:tr>
      <w:tr w:rsidR="00A174B7" w:rsidRPr="00B77BB9" w:rsidTr="00A30E3A">
        <w:tc>
          <w:tcPr>
            <w:tcW w:w="9606" w:type="dxa"/>
            <w:vAlign w:val="center"/>
          </w:tcPr>
          <w:p w:rsidR="00F42451" w:rsidRPr="00B77BB9" w:rsidRDefault="00A174B7" w:rsidP="00A174B7">
            <w:pPr>
              <w:widowControl w:val="0"/>
              <w:spacing w:after="0" w:line="240" w:lineRule="auto"/>
              <w:ind w:firstLine="397"/>
              <w:jc w:val="both"/>
              <w:rPr>
                <w:rFonts w:ascii="Arial" w:hAnsi="Arial" w:cs="Arial"/>
              </w:rPr>
            </w:pPr>
            <w:r w:rsidRPr="00B77BB9">
              <w:rPr>
                <w:rFonts w:ascii="Arial" w:hAnsi="Arial" w:cs="Arial"/>
              </w:rPr>
              <w:t>5.7 Анализ результатов сертификации и принятие решения о выдаче сертификата</w:t>
            </w:r>
          </w:p>
          <w:p w:rsidR="00A174B7" w:rsidRPr="00B77BB9" w:rsidRDefault="00F42451" w:rsidP="00F42451">
            <w:pPr>
              <w:widowControl w:val="0"/>
              <w:spacing w:after="0" w:line="240" w:lineRule="auto"/>
              <w:ind w:firstLine="397"/>
              <w:jc w:val="both"/>
              <w:rPr>
                <w:rFonts w:ascii="Arial" w:hAnsi="Arial" w:cs="Arial"/>
              </w:rPr>
            </w:pPr>
            <w:r w:rsidRPr="00B77BB9">
              <w:rPr>
                <w:rFonts w:ascii="Arial" w:hAnsi="Arial" w:cs="Arial"/>
              </w:rPr>
              <w:t xml:space="preserve">      </w:t>
            </w:r>
            <w:r w:rsidR="00A174B7" w:rsidRPr="00B77BB9">
              <w:rPr>
                <w:rFonts w:ascii="Arial" w:hAnsi="Arial" w:cs="Arial"/>
              </w:rPr>
              <w:t>соответствия на систему лесоуправления и лесопользования</w:t>
            </w:r>
            <w:r w:rsidRPr="00B77BB9">
              <w:rPr>
                <w:rFonts w:ascii="Arial" w:hAnsi="Arial" w:cs="Arial"/>
              </w:rPr>
              <w:t>………………………..</w:t>
            </w:r>
          </w:p>
        </w:tc>
        <w:tc>
          <w:tcPr>
            <w:tcW w:w="567" w:type="dxa"/>
            <w:vAlign w:val="bottom"/>
          </w:tcPr>
          <w:p w:rsidR="00A174B7" w:rsidRPr="00B77BB9" w:rsidRDefault="00A174B7" w:rsidP="00DD453B">
            <w:pPr>
              <w:spacing w:after="0" w:line="240" w:lineRule="auto"/>
              <w:rPr>
                <w:rFonts w:ascii="Arial" w:hAnsi="Arial" w:cs="Arial"/>
                <w:bCs/>
              </w:rPr>
            </w:pPr>
            <w:r w:rsidRPr="00B77BB9">
              <w:rPr>
                <w:rFonts w:ascii="Arial" w:hAnsi="Arial" w:cs="Arial"/>
                <w:bCs/>
              </w:rPr>
              <w:t>16</w:t>
            </w:r>
          </w:p>
        </w:tc>
      </w:tr>
      <w:tr w:rsidR="00A174B7" w:rsidRPr="00B77BB9" w:rsidTr="00A30E3A">
        <w:tc>
          <w:tcPr>
            <w:tcW w:w="9606" w:type="dxa"/>
            <w:vAlign w:val="center"/>
          </w:tcPr>
          <w:p w:rsidR="00F42451" w:rsidRPr="00B77BB9" w:rsidRDefault="00A174B7" w:rsidP="00A174B7">
            <w:pPr>
              <w:widowControl w:val="0"/>
              <w:spacing w:after="0" w:line="240" w:lineRule="auto"/>
              <w:ind w:firstLine="426"/>
              <w:jc w:val="both"/>
              <w:rPr>
                <w:rFonts w:ascii="Arial" w:hAnsi="Arial" w:cs="Arial"/>
              </w:rPr>
            </w:pPr>
            <w:r w:rsidRPr="00B77BB9">
              <w:rPr>
                <w:rFonts w:ascii="Arial" w:hAnsi="Arial" w:cs="Arial"/>
              </w:rPr>
              <w:t xml:space="preserve">5.8 Выдача сертификатов соответствия на систему лесоуправления и </w:t>
            </w:r>
          </w:p>
          <w:p w:rsidR="00A174B7" w:rsidRPr="00B77BB9" w:rsidRDefault="00F42451" w:rsidP="00500AC1">
            <w:pPr>
              <w:widowControl w:val="0"/>
              <w:spacing w:after="0" w:line="240" w:lineRule="auto"/>
              <w:ind w:firstLine="426"/>
              <w:jc w:val="both"/>
              <w:rPr>
                <w:rFonts w:ascii="Arial" w:hAnsi="Arial" w:cs="Arial"/>
              </w:rPr>
            </w:pPr>
            <w:r w:rsidRPr="00B77BB9">
              <w:rPr>
                <w:rFonts w:ascii="Arial" w:hAnsi="Arial" w:cs="Arial"/>
              </w:rPr>
              <w:t xml:space="preserve">     </w:t>
            </w:r>
            <w:r w:rsidR="00500AC1" w:rsidRPr="00B77BB9">
              <w:rPr>
                <w:rFonts w:ascii="Arial" w:hAnsi="Arial" w:cs="Arial"/>
              </w:rPr>
              <w:t>л</w:t>
            </w:r>
            <w:r w:rsidR="00A174B7" w:rsidRPr="00B77BB9">
              <w:rPr>
                <w:rFonts w:ascii="Arial" w:hAnsi="Arial" w:cs="Arial"/>
              </w:rPr>
              <w:t>есопользования</w:t>
            </w:r>
            <w:r w:rsidRPr="00B77BB9">
              <w:rPr>
                <w:rFonts w:ascii="Arial" w:hAnsi="Arial" w:cs="Arial"/>
              </w:rPr>
              <w:t>……………………………………………………………………………….</w:t>
            </w:r>
          </w:p>
        </w:tc>
        <w:tc>
          <w:tcPr>
            <w:tcW w:w="567" w:type="dxa"/>
            <w:vAlign w:val="bottom"/>
          </w:tcPr>
          <w:p w:rsidR="00A174B7" w:rsidRPr="00B77BB9" w:rsidRDefault="00A174B7" w:rsidP="00DD453B">
            <w:pPr>
              <w:spacing w:after="0" w:line="240" w:lineRule="auto"/>
              <w:rPr>
                <w:rFonts w:ascii="Arial" w:hAnsi="Arial" w:cs="Arial"/>
                <w:bCs/>
              </w:rPr>
            </w:pPr>
            <w:r w:rsidRPr="00B77BB9">
              <w:rPr>
                <w:rFonts w:ascii="Arial" w:hAnsi="Arial" w:cs="Arial"/>
                <w:bCs/>
              </w:rPr>
              <w:t>17</w:t>
            </w:r>
          </w:p>
        </w:tc>
      </w:tr>
      <w:tr w:rsidR="00A30E3A" w:rsidRPr="00B77BB9" w:rsidTr="00A30E3A">
        <w:tc>
          <w:tcPr>
            <w:tcW w:w="9606" w:type="dxa"/>
            <w:vAlign w:val="center"/>
          </w:tcPr>
          <w:p w:rsidR="00A30E3A" w:rsidRPr="00B77BB9" w:rsidRDefault="00A30E3A" w:rsidP="00F42451">
            <w:pPr>
              <w:widowControl w:val="0"/>
              <w:spacing w:after="0" w:line="240" w:lineRule="auto"/>
              <w:jc w:val="both"/>
              <w:rPr>
                <w:rFonts w:ascii="Arial" w:hAnsi="Arial" w:cs="Arial"/>
              </w:rPr>
            </w:pPr>
            <w:r w:rsidRPr="00B77BB9">
              <w:rPr>
                <w:rFonts w:ascii="Arial" w:hAnsi="Arial" w:cs="Arial"/>
              </w:rPr>
              <w:t xml:space="preserve">6 </w:t>
            </w:r>
            <w:r w:rsidRPr="00B77BB9">
              <w:rPr>
                <w:rFonts w:ascii="Arial" w:hAnsi="Arial" w:cs="Arial"/>
                <w:spacing w:val="-4"/>
              </w:rPr>
              <w:t>Процедура проведения периодической оценки сертифицированной системы</w:t>
            </w:r>
            <w:r w:rsidRPr="00B77BB9">
              <w:rPr>
                <w:rFonts w:ascii="Arial" w:hAnsi="Arial" w:cs="Arial"/>
              </w:rPr>
              <w:t xml:space="preserve"> </w:t>
            </w:r>
          </w:p>
          <w:p w:rsidR="00A30E3A" w:rsidRPr="00B77BB9" w:rsidRDefault="00A30E3A" w:rsidP="00F42451">
            <w:pPr>
              <w:widowControl w:val="0"/>
              <w:spacing w:after="0" w:line="240" w:lineRule="auto"/>
              <w:jc w:val="both"/>
              <w:rPr>
                <w:rFonts w:ascii="Arial" w:hAnsi="Arial" w:cs="Arial"/>
                <w:bCs/>
              </w:rPr>
            </w:pPr>
            <w:r w:rsidRPr="00B77BB9">
              <w:rPr>
                <w:rFonts w:ascii="Arial" w:hAnsi="Arial" w:cs="Arial"/>
              </w:rPr>
              <w:t>лесоуправления и лесопользования</w:t>
            </w:r>
            <w:r w:rsidR="00B61AAC" w:rsidRPr="00B77BB9">
              <w:rPr>
                <w:rFonts w:ascii="Arial" w:hAnsi="Arial" w:cs="Arial"/>
              </w:rPr>
              <w:t xml:space="preserve"> ………………………………………………………..</w:t>
            </w:r>
            <w:r w:rsidR="00DD453B" w:rsidRPr="00B77BB9">
              <w:rPr>
                <w:rFonts w:ascii="Arial" w:hAnsi="Arial" w:cs="Arial"/>
              </w:rPr>
              <w:t>…</w:t>
            </w:r>
            <w:r w:rsidR="00F42451" w:rsidRPr="00B77BB9">
              <w:rPr>
                <w:rFonts w:ascii="Arial" w:hAnsi="Arial" w:cs="Arial"/>
              </w:rPr>
              <w:t>….</w:t>
            </w:r>
          </w:p>
        </w:tc>
        <w:tc>
          <w:tcPr>
            <w:tcW w:w="567" w:type="dxa"/>
            <w:vAlign w:val="bottom"/>
          </w:tcPr>
          <w:p w:rsidR="00A30E3A" w:rsidRPr="00B77BB9" w:rsidRDefault="00F42451" w:rsidP="00A30E3A">
            <w:pPr>
              <w:spacing w:after="0" w:line="240" w:lineRule="auto"/>
              <w:jc w:val="both"/>
              <w:rPr>
                <w:rFonts w:ascii="Arial" w:hAnsi="Arial" w:cs="Arial"/>
                <w:bCs/>
              </w:rPr>
            </w:pPr>
            <w:r w:rsidRPr="00B77BB9">
              <w:rPr>
                <w:rFonts w:ascii="Arial" w:hAnsi="Arial" w:cs="Arial"/>
                <w:bCs/>
              </w:rPr>
              <w:t>17</w:t>
            </w:r>
          </w:p>
        </w:tc>
      </w:tr>
      <w:tr w:rsidR="00A30E3A" w:rsidRPr="00B77BB9" w:rsidTr="00A30E3A">
        <w:tc>
          <w:tcPr>
            <w:tcW w:w="9606" w:type="dxa"/>
            <w:vAlign w:val="center"/>
          </w:tcPr>
          <w:p w:rsidR="00DD453B" w:rsidRPr="00B77BB9" w:rsidRDefault="00A30E3A" w:rsidP="00F42451">
            <w:pPr>
              <w:widowControl w:val="0"/>
              <w:spacing w:after="0" w:line="240" w:lineRule="auto"/>
              <w:jc w:val="both"/>
              <w:rPr>
                <w:rFonts w:ascii="Arial" w:hAnsi="Arial" w:cs="Arial"/>
              </w:rPr>
            </w:pPr>
            <w:r w:rsidRPr="00B77BB9">
              <w:rPr>
                <w:rFonts w:ascii="Arial" w:hAnsi="Arial" w:cs="Arial"/>
              </w:rPr>
              <w:t>7 Процедура проведения повторной сертификации системы лесоуправления и</w:t>
            </w:r>
          </w:p>
          <w:p w:rsidR="00A30E3A" w:rsidRPr="00B77BB9" w:rsidRDefault="00B61AAC" w:rsidP="00F42451">
            <w:pPr>
              <w:widowControl w:val="0"/>
              <w:spacing w:after="0" w:line="240" w:lineRule="auto"/>
              <w:jc w:val="both"/>
              <w:rPr>
                <w:rFonts w:ascii="Arial" w:hAnsi="Arial" w:cs="Arial"/>
                <w:bCs/>
              </w:rPr>
            </w:pPr>
            <w:r w:rsidRPr="00B77BB9">
              <w:rPr>
                <w:rFonts w:ascii="Arial" w:hAnsi="Arial" w:cs="Arial"/>
              </w:rPr>
              <w:t>л</w:t>
            </w:r>
            <w:r w:rsidR="00A30E3A" w:rsidRPr="00B77BB9">
              <w:rPr>
                <w:rFonts w:ascii="Arial" w:hAnsi="Arial" w:cs="Arial"/>
              </w:rPr>
              <w:t>есопользования</w:t>
            </w:r>
            <w:r w:rsidRPr="00B77BB9">
              <w:rPr>
                <w:rFonts w:ascii="Arial" w:hAnsi="Arial" w:cs="Arial"/>
              </w:rPr>
              <w:t xml:space="preserve"> ………………………………………………………….</w:t>
            </w:r>
            <w:r w:rsidR="00DD453B" w:rsidRPr="00B77BB9">
              <w:rPr>
                <w:rFonts w:ascii="Arial" w:hAnsi="Arial" w:cs="Arial"/>
              </w:rPr>
              <w:t>………………………..</w:t>
            </w:r>
          </w:p>
        </w:tc>
        <w:tc>
          <w:tcPr>
            <w:tcW w:w="567" w:type="dxa"/>
            <w:vAlign w:val="bottom"/>
          </w:tcPr>
          <w:p w:rsidR="00A30E3A" w:rsidRPr="00B77BB9" w:rsidRDefault="00F42451" w:rsidP="00A30E3A">
            <w:pPr>
              <w:spacing w:after="0" w:line="240" w:lineRule="auto"/>
              <w:jc w:val="both"/>
              <w:rPr>
                <w:rFonts w:ascii="Arial" w:hAnsi="Arial" w:cs="Arial"/>
                <w:bCs/>
              </w:rPr>
            </w:pPr>
            <w:r w:rsidRPr="00B77BB9">
              <w:rPr>
                <w:rFonts w:ascii="Arial" w:hAnsi="Arial" w:cs="Arial"/>
                <w:bCs/>
              </w:rPr>
              <w:t>19</w:t>
            </w:r>
          </w:p>
        </w:tc>
      </w:tr>
      <w:tr w:rsidR="00A30E3A" w:rsidRPr="00B77BB9" w:rsidTr="00A30E3A">
        <w:tc>
          <w:tcPr>
            <w:tcW w:w="9606" w:type="dxa"/>
            <w:vAlign w:val="center"/>
          </w:tcPr>
          <w:p w:rsidR="00A30E3A" w:rsidRPr="00B77BB9" w:rsidRDefault="00DD453B" w:rsidP="00F42451">
            <w:pPr>
              <w:widowControl w:val="0"/>
              <w:spacing w:after="0" w:line="240" w:lineRule="auto"/>
              <w:rPr>
                <w:rFonts w:ascii="Arial" w:hAnsi="Arial" w:cs="Arial"/>
              </w:rPr>
            </w:pPr>
            <w:r w:rsidRPr="00B77BB9">
              <w:rPr>
                <w:rFonts w:ascii="Arial" w:hAnsi="Arial" w:cs="Arial"/>
              </w:rPr>
              <w:t xml:space="preserve">8 </w:t>
            </w:r>
            <w:r w:rsidRPr="00B77BB9">
              <w:rPr>
                <w:rFonts w:ascii="Arial" w:hAnsi="Arial" w:cs="Arial"/>
                <w:spacing w:val="-3"/>
              </w:rPr>
              <w:t>Процедура приостановления, прекращения, отмены действия, внесения изменений</w:t>
            </w:r>
            <w:r w:rsidRPr="00B77BB9">
              <w:rPr>
                <w:rFonts w:ascii="Arial" w:hAnsi="Arial" w:cs="Arial"/>
              </w:rPr>
              <w:t xml:space="preserve"> в сертификаты соответствия на систему лесоуправления и лесопользования</w:t>
            </w:r>
            <w:r w:rsidR="00B61AAC" w:rsidRPr="00B77BB9">
              <w:rPr>
                <w:rFonts w:ascii="Arial" w:hAnsi="Arial" w:cs="Arial"/>
              </w:rPr>
              <w:t xml:space="preserve"> </w:t>
            </w:r>
            <w:r w:rsidRPr="00B77BB9">
              <w:rPr>
                <w:rFonts w:ascii="Arial" w:hAnsi="Arial" w:cs="Arial"/>
              </w:rPr>
              <w:t>…………</w:t>
            </w:r>
            <w:r w:rsidR="00B61AAC" w:rsidRPr="00B77BB9">
              <w:rPr>
                <w:rFonts w:ascii="Arial" w:hAnsi="Arial" w:cs="Arial"/>
              </w:rPr>
              <w:t>.</w:t>
            </w:r>
          </w:p>
        </w:tc>
        <w:tc>
          <w:tcPr>
            <w:tcW w:w="567" w:type="dxa"/>
            <w:vAlign w:val="bottom"/>
          </w:tcPr>
          <w:p w:rsidR="00A30E3A" w:rsidRPr="00B77BB9" w:rsidRDefault="00F42451" w:rsidP="00A30E3A">
            <w:pPr>
              <w:spacing w:after="0" w:line="240" w:lineRule="auto"/>
              <w:jc w:val="both"/>
              <w:rPr>
                <w:rFonts w:ascii="Arial" w:hAnsi="Arial" w:cs="Arial"/>
                <w:bCs/>
              </w:rPr>
            </w:pPr>
            <w:r w:rsidRPr="00B77BB9">
              <w:rPr>
                <w:rFonts w:ascii="Arial" w:hAnsi="Arial" w:cs="Arial"/>
                <w:bCs/>
              </w:rPr>
              <w:t>20</w:t>
            </w:r>
          </w:p>
        </w:tc>
      </w:tr>
      <w:tr w:rsidR="00A30E3A" w:rsidRPr="00B77BB9" w:rsidTr="00A30E3A">
        <w:tc>
          <w:tcPr>
            <w:tcW w:w="9606" w:type="dxa"/>
            <w:vAlign w:val="center"/>
          </w:tcPr>
          <w:p w:rsidR="00A30E3A" w:rsidRPr="00B77BB9" w:rsidRDefault="00DD453B" w:rsidP="00F42451">
            <w:pPr>
              <w:widowControl w:val="0"/>
              <w:spacing w:after="0" w:line="240" w:lineRule="auto"/>
              <w:rPr>
                <w:rFonts w:ascii="Arial" w:hAnsi="Arial" w:cs="Arial"/>
              </w:rPr>
            </w:pPr>
            <w:r w:rsidRPr="00B77BB9">
              <w:rPr>
                <w:rFonts w:ascii="Arial" w:hAnsi="Arial" w:cs="Arial"/>
              </w:rPr>
              <w:t>9 Процедура оформления дубликатов, копирование сертификатов соответствия на систему лесоуправления и лесопользования, …………………………………………………………</w:t>
            </w:r>
          </w:p>
        </w:tc>
        <w:tc>
          <w:tcPr>
            <w:tcW w:w="567" w:type="dxa"/>
            <w:vAlign w:val="bottom"/>
          </w:tcPr>
          <w:p w:rsidR="00A30E3A" w:rsidRPr="00B77BB9" w:rsidRDefault="00F42451" w:rsidP="00A30E3A">
            <w:pPr>
              <w:spacing w:after="0" w:line="240" w:lineRule="auto"/>
              <w:jc w:val="both"/>
              <w:rPr>
                <w:rFonts w:ascii="Arial" w:hAnsi="Arial" w:cs="Arial"/>
                <w:bCs/>
              </w:rPr>
            </w:pPr>
            <w:r w:rsidRPr="00B77BB9">
              <w:rPr>
                <w:rFonts w:ascii="Arial" w:hAnsi="Arial" w:cs="Arial"/>
                <w:bCs/>
              </w:rPr>
              <w:t>21</w:t>
            </w:r>
          </w:p>
        </w:tc>
      </w:tr>
      <w:tr w:rsidR="00A30E3A" w:rsidRPr="00B77BB9" w:rsidTr="00A30E3A">
        <w:tc>
          <w:tcPr>
            <w:tcW w:w="9606" w:type="dxa"/>
            <w:vAlign w:val="center"/>
          </w:tcPr>
          <w:p w:rsidR="00A30E3A" w:rsidRPr="00B77BB9" w:rsidRDefault="00DD453B" w:rsidP="00F42451">
            <w:pPr>
              <w:widowControl w:val="0"/>
              <w:spacing w:after="0" w:line="240" w:lineRule="auto"/>
              <w:jc w:val="both"/>
              <w:rPr>
                <w:rFonts w:ascii="Arial" w:hAnsi="Arial" w:cs="Arial"/>
                <w:bCs/>
              </w:rPr>
            </w:pPr>
            <w:r w:rsidRPr="00B77BB9">
              <w:rPr>
                <w:rFonts w:ascii="Arial" w:hAnsi="Arial" w:cs="Arial"/>
              </w:rPr>
              <w:t>10 Применение знаков соответствия лесной сертификации</w:t>
            </w:r>
            <w:r w:rsidR="00F42451" w:rsidRPr="00B77BB9">
              <w:rPr>
                <w:rFonts w:ascii="Arial" w:hAnsi="Arial" w:cs="Arial"/>
              </w:rPr>
              <w:t>……………………………………..</w:t>
            </w:r>
          </w:p>
        </w:tc>
        <w:tc>
          <w:tcPr>
            <w:tcW w:w="567" w:type="dxa"/>
            <w:vAlign w:val="bottom"/>
          </w:tcPr>
          <w:p w:rsidR="00A30E3A" w:rsidRPr="00B77BB9" w:rsidRDefault="00F42451" w:rsidP="00F42451">
            <w:pPr>
              <w:spacing w:after="0" w:line="240" w:lineRule="auto"/>
              <w:jc w:val="both"/>
              <w:rPr>
                <w:rFonts w:ascii="Arial" w:hAnsi="Arial" w:cs="Arial"/>
                <w:bCs/>
              </w:rPr>
            </w:pPr>
            <w:r w:rsidRPr="00B77BB9">
              <w:rPr>
                <w:rFonts w:ascii="Arial" w:hAnsi="Arial" w:cs="Arial"/>
                <w:bCs/>
              </w:rPr>
              <w:t>22</w:t>
            </w:r>
          </w:p>
        </w:tc>
      </w:tr>
      <w:tr w:rsidR="00A30E3A" w:rsidRPr="00B77BB9" w:rsidTr="00A30E3A">
        <w:tc>
          <w:tcPr>
            <w:tcW w:w="9606" w:type="dxa"/>
            <w:vAlign w:val="center"/>
          </w:tcPr>
          <w:p w:rsidR="00A30E3A" w:rsidRPr="00B77BB9" w:rsidRDefault="00DD453B" w:rsidP="00F42451">
            <w:pPr>
              <w:widowControl w:val="0"/>
              <w:spacing w:after="0" w:line="240" w:lineRule="auto"/>
              <w:jc w:val="both"/>
              <w:rPr>
                <w:rFonts w:ascii="Arial" w:hAnsi="Arial" w:cs="Arial"/>
                <w:bCs/>
              </w:rPr>
            </w:pPr>
            <w:r w:rsidRPr="00B77BB9">
              <w:rPr>
                <w:rFonts w:ascii="Arial" w:hAnsi="Arial" w:cs="Arial"/>
              </w:rPr>
              <w:t>11 Процедура рассмотрения жалоб и апелляций</w:t>
            </w:r>
            <w:r w:rsidR="00F42451" w:rsidRPr="00B77BB9">
              <w:rPr>
                <w:rFonts w:ascii="Arial" w:hAnsi="Arial" w:cs="Arial"/>
              </w:rPr>
              <w:t>…………………………………………………</w:t>
            </w:r>
          </w:p>
        </w:tc>
        <w:tc>
          <w:tcPr>
            <w:tcW w:w="567" w:type="dxa"/>
            <w:vAlign w:val="bottom"/>
          </w:tcPr>
          <w:p w:rsidR="00A30E3A" w:rsidRPr="00B77BB9" w:rsidRDefault="00F42451" w:rsidP="00A30E3A">
            <w:pPr>
              <w:spacing w:after="0" w:line="240" w:lineRule="auto"/>
              <w:jc w:val="both"/>
              <w:rPr>
                <w:rFonts w:ascii="Arial" w:hAnsi="Arial" w:cs="Arial"/>
                <w:bCs/>
              </w:rPr>
            </w:pPr>
            <w:r w:rsidRPr="00B77BB9">
              <w:rPr>
                <w:rFonts w:ascii="Arial" w:hAnsi="Arial" w:cs="Arial"/>
                <w:bCs/>
              </w:rPr>
              <w:t>22</w:t>
            </w:r>
          </w:p>
        </w:tc>
      </w:tr>
      <w:tr w:rsidR="00A30E3A" w:rsidRPr="00B77BB9" w:rsidTr="00A30E3A">
        <w:tc>
          <w:tcPr>
            <w:tcW w:w="9606" w:type="dxa"/>
            <w:vAlign w:val="center"/>
          </w:tcPr>
          <w:p w:rsidR="00A30E3A" w:rsidRPr="00B77BB9" w:rsidRDefault="00DD453B" w:rsidP="00F42451">
            <w:pPr>
              <w:widowControl w:val="0"/>
              <w:spacing w:after="0" w:line="240" w:lineRule="auto"/>
              <w:jc w:val="both"/>
              <w:rPr>
                <w:rFonts w:ascii="Arial" w:hAnsi="Arial" w:cs="Arial"/>
                <w:bCs/>
              </w:rPr>
            </w:pPr>
            <w:r w:rsidRPr="00B77BB9">
              <w:rPr>
                <w:rFonts w:ascii="Arial" w:hAnsi="Arial" w:cs="Arial"/>
              </w:rPr>
              <w:t>12 Оплата работ по сертификации системы лесоуправления и лесопользования</w:t>
            </w:r>
            <w:r w:rsidR="00F42451" w:rsidRPr="00B77BB9">
              <w:rPr>
                <w:rFonts w:ascii="Arial" w:hAnsi="Arial" w:cs="Arial"/>
              </w:rPr>
              <w:t>.………....</w:t>
            </w:r>
          </w:p>
        </w:tc>
        <w:tc>
          <w:tcPr>
            <w:tcW w:w="567" w:type="dxa"/>
            <w:vAlign w:val="bottom"/>
          </w:tcPr>
          <w:p w:rsidR="00A30E3A" w:rsidRPr="00B77BB9" w:rsidRDefault="00F42451" w:rsidP="00A30E3A">
            <w:pPr>
              <w:spacing w:after="0" w:line="240" w:lineRule="auto"/>
              <w:jc w:val="both"/>
              <w:rPr>
                <w:rFonts w:ascii="Arial" w:hAnsi="Arial" w:cs="Arial"/>
                <w:bCs/>
              </w:rPr>
            </w:pPr>
            <w:r w:rsidRPr="00B77BB9">
              <w:rPr>
                <w:rFonts w:ascii="Arial" w:hAnsi="Arial" w:cs="Arial"/>
                <w:bCs/>
              </w:rPr>
              <w:t>23</w:t>
            </w:r>
          </w:p>
        </w:tc>
      </w:tr>
      <w:tr w:rsidR="00A30E3A" w:rsidRPr="00B77BB9" w:rsidTr="00A30E3A">
        <w:tc>
          <w:tcPr>
            <w:tcW w:w="9606" w:type="dxa"/>
            <w:vAlign w:val="center"/>
          </w:tcPr>
          <w:p w:rsidR="00B61AAC" w:rsidRPr="00B77BB9" w:rsidRDefault="00A30E3A" w:rsidP="00A30E3A">
            <w:pPr>
              <w:widowControl w:val="0"/>
              <w:tabs>
                <w:tab w:val="right" w:leader="dot" w:pos="9639"/>
              </w:tabs>
              <w:spacing w:after="0" w:line="240" w:lineRule="auto"/>
              <w:ind w:left="1820" w:hanging="1423"/>
              <w:rPr>
                <w:rFonts w:ascii="Arial" w:hAnsi="Arial" w:cs="Arial"/>
              </w:rPr>
            </w:pPr>
            <w:r w:rsidRPr="00B77BB9">
              <w:rPr>
                <w:rFonts w:ascii="Arial" w:hAnsi="Arial" w:cs="Arial"/>
              </w:rPr>
              <w:t>Приложение 1  Форма заявки на проведение сертификации системы лесоуправления</w:t>
            </w:r>
          </w:p>
          <w:p w:rsidR="00A30E3A" w:rsidRPr="00B77BB9" w:rsidRDefault="00F42451" w:rsidP="00A30E3A">
            <w:pPr>
              <w:widowControl w:val="0"/>
              <w:tabs>
                <w:tab w:val="right" w:leader="dot" w:pos="9639"/>
              </w:tabs>
              <w:spacing w:after="0" w:line="240" w:lineRule="auto"/>
              <w:ind w:left="1820" w:hanging="1423"/>
              <w:rPr>
                <w:rFonts w:ascii="Arial" w:hAnsi="Arial" w:cs="Arial"/>
              </w:rPr>
            </w:pPr>
            <w:r w:rsidRPr="00B77BB9">
              <w:rPr>
                <w:rFonts w:ascii="Arial" w:hAnsi="Arial" w:cs="Arial"/>
              </w:rPr>
              <w:t xml:space="preserve">                          </w:t>
            </w:r>
            <w:r w:rsidR="00A30E3A" w:rsidRPr="00B77BB9">
              <w:rPr>
                <w:rFonts w:ascii="Arial" w:hAnsi="Arial" w:cs="Arial"/>
              </w:rPr>
              <w:t xml:space="preserve">и лесопользования </w:t>
            </w:r>
          </w:p>
        </w:tc>
        <w:tc>
          <w:tcPr>
            <w:tcW w:w="567" w:type="dxa"/>
            <w:vAlign w:val="bottom"/>
          </w:tcPr>
          <w:p w:rsidR="00A30E3A" w:rsidRPr="00B77BB9" w:rsidRDefault="00F42451" w:rsidP="00A30E3A">
            <w:pPr>
              <w:spacing w:after="0" w:line="240" w:lineRule="auto"/>
              <w:jc w:val="both"/>
              <w:rPr>
                <w:rFonts w:ascii="Arial" w:hAnsi="Arial" w:cs="Arial"/>
                <w:bCs/>
              </w:rPr>
            </w:pPr>
            <w:r w:rsidRPr="00B77BB9">
              <w:rPr>
                <w:rFonts w:ascii="Arial" w:hAnsi="Arial" w:cs="Arial"/>
                <w:bCs/>
              </w:rPr>
              <w:t>24</w:t>
            </w:r>
          </w:p>
        </w:tc>
      </w:tr>
      <w:tr w:rsidR="00A30E3A" w:rsidRPr="00B77BB9" w:rsidTr="00A30E3A">
        <w:tc>
          <w:tcPr>
            <w:tcW w:w="9606" w:type="dxa"/>
            <w:vAlign w:val="center"/>
          </w:tcPr>
          <w:p w:rsidR="00B61AAC" w:rsidRPr="00B77BB9" w:rsidRDefault="00A30E3A" w:rsidP="00A30E3A">
            <w:pPr>
              <w:widowControl w:val="0"/>
              <w:tabs>
                <w:tab w:val="right" w:leader="dot" w:pos="9639"/>
              </w:tabs>
              <w:spacing w:after="0" w:line="240" w:lineRule="auto"/>
              <w:ind w:left="1820" w:hanging="1423"/>
              <w:rPr>
                <w:rFonts w:ascii="Arial" w:hAnsi="Arial" w:cs="Arial"/>
              </w:rPr>
            </w:pPr>
            <w:r w:rsidRPr="00B77BB9">
              <w:rPr>
                <w:rFonts w:ascii="Arial" w:hAnsi="Arial" w:cs="Arial"/>
              </w:rPr>
              <w:t xml:space="preserve">Приложение 2   Состав исходной информации для сертификации системы </w:t>
            </w:r>
          </w:p>
          <w:p w:rsidR="00A30E3A" w:rsidRPr="00B77BB9" w:rsidRDefault="00F42451" w:rsidP="00A30E3A">
            <w:pPr>
              <w:widowControl w:val="0"/>
              <w:tabs>
                <w:tab w:val="right" w:leader="dot" w:pos="9639"/>
              </w:tabs>
              <w:spacing w:after="0" w:line="240" w:lineRule="auto"/>
              <w:ind w:left="1820" w:hanging="1423"/>
              <w:rPr>
                <w:rFonts w:ascii="Arial" w:hAnsi="Arial" w:cs="Arial"/>
              </w:rPr>
            </w:pPr>
            <w:r w:rsidRPr="00B77BB9">
              <w:rPr>
                <w:rFonts w:ascii="Arial" w:hAnsi="Arial" w:cs="Arial"/>
              </w:rPr>
              <w:t xml:space="preserve">                          </w:t>
            </w:r>
            <w:r w:rsidR="00A30E3A" w:rsidRPr="00B77BB9">
              <w:rPr>
                <w:rFonts w:ascii="Arial" w:hAnsi="Arial" w:cs="Arial"/>
              </w:rPr>
              <w:t>лесоуправления и лесопользования</w:t>
            </w:r>
          </w:p>
        </w:tc>
        <w:tc>
          <w:tcPr>
            <w:tcW w:w="567" w:type="dxa"/>
            <w:vAlign w:val="bottom"/>
          </w:tcPr>
          <w:p w:rsidR="00A30E3A" w:rsidRPr="00B77BB9" w:rsidRDefault="00F42451" w:rsidP="00A30E3A">
            <w:pPr>
              <w:spacing w:after="0" w:line="240" w:lineRule="auto"/>
              <w:jc w:val="both"/>
              <w:rPr>
                <w:rFonts w:ascii="Arial" w:hAnsi="Arial" w:cs="Arial"/>
                <w:bCs/>
              </w:rPr>
            </w:pPr>
            <w:r w:rsidRPr="00B77BB9">
              <w:rPr>
                <w:rFonts w:ascii="Arial" w:hAnsi="Arial" w:cs="Arial"/>
                <w:bCs/>
              </w:rPr>
              <w:t>26</w:t>
            </w:r>
          </w:p>
        </w:tc>
      </w:tr>
      <w:tr w:rsidR="00A30E3A" w:rsidRPr="00B77BB9" w:rsidTr="00A30E3A">
        <w:tc>
          <w:tcPr>
            <w:tcW w:w="9606" w:type="dxa"/>
            <w:vAlign w:val="center"/>
          </w:tcPr>
          <w:p w:rsidR="00B61AAC" w:rsidRPr="00B77BB9" w:rsidRDefault="00A30E3A" w:rsidP="00B61AAC">
            <w:pPr>
              <w:widowControl w:val="0"/>
              <w:tabs>
                <w:tab w:val="right" w:leader="dot" w:pos="9639"/>
              </w:tabs>
              <w:spacing w:after="0" w:line="240" w:lineRule="auto"/>
              <w:ind w:left="1820" w:hanging="1423"/>
              <w:rPr>
                <w:rFonts w:ascii="Arial" w:hAnsi="Arial" w:cs="Arial"/>
              </w:rPr>
            </w:pPr>
            <w:r w:rsidRPr="00B77BB9">
              <w:rPr>
                <w:rFonts w:ascii="Arial" w:hAnsi="Arial" w:cs="Arial"/>
              </w:rPr>
              <w:t xml:space="preserve">Приложение </w:t>
            </w:r>
            <w:r w:rsidR="00B61AAC" w:rsidRPr="00B77BB9">
              <w:rPr>
                <w:rFonts w:ascii="Arial" w:hAnsi="Arial" w:cs="Arial"/>
              </w:rPr>
              <w:t>3</w:t>
            </w:r>
            <w:r w:rsidRPr="00B77BB9">
              <w:rPr>
                <w:rFonts w:ascii="Arial" w:hAnsi="Arial" w:cs="Arial"/>
              </w:rPr>
              <w:t xml:space="preserve"> Форма программы аудитов системы лесоуправления и </w:t>
            </w:r>
          </w:p>
          <w:p w:rsidR="00A30E3A" w:rsidRPr="00B77BB9" w:rsidRDefault="00F42451" w:rsidP="00B61AAC">
            <w:pPr>
              <w:widowControl w:val="0"/>
              <w:tabs>
                <w:tab w:val="right" w:leader="dot" w:pos="9639"/>
              </w:tabs>
              <w:spacing w:after="0" w:line="240" w:lineRule="auto"/>
              <w:ind w:left="1820" w:hanging="1423"/>
              <w:rPr>
                <w:rFonts w:ascii="Arial" w:hAnsi="Arial" w:cs="Arial"/>
              </w:rPr>
            </w:pPr>
            <w:r w:rsidRPr="00B77BB9">
              <w:rPr>
                <w:rFonts w:ascii="Arial" w:hAnsi="Arial" w:cs="Arial"/>
              </w:rPr>
              <w:t xml:space="preserve">                         </w:t>
            </w:r>
            <w:r w:rsidR="00A30E3A" w:rsidRPr="00B77BB9">
              <w:rPr>
                <w:rFonts w:ascii="Arial" w:hAnsi="Arial" w:cs="Arial"/>
              </w:rPr>
              <w:t>лесопользования</w:t>
            </w:r>
          </w:p>
        </w:tc>
        <w:tc>
          <w:tcPr>
            <w:tcW w:w="567" w:type="dxa"/>
            <w:vAlign w:val="bottom"/>
          </w:tcPr>
          <w:p w:rsidR="00A30E3A" w:rsidRPr="00B77BB9" w:rsidRDefault="00F42451" w:rsidP="00A30E3A">
            <w:pPr>
              <w:spacing w:after="0" w:line="240" w:lineRule="auto"/>
              <w:jc w:val="both"/>
              <w:rPr>
                <w:rFonts w:ascii="Arial" w:hAnsi="Arial" w:cs="Arial"/>
                <w:bCs/>
              </w:rPr>
            </w:pPr>
            <w:r w:rsidRPr="00B77BB9">
              <w:rPr>
                <w:rFonts w:ascii="Arial" w:hAnsi="Arial" w:cs="Arial"/>
                <w:bCs/>
              </w:rPr>
              <w:t>27</w:t>
            </w:r>
          </w:p>
        </w:tc>
      </w:tr>
    </w:tbl>
    <w:p w:rsidR="004A2FCA" w:rsidRPr="00B77BB9" w:rsidRDefault="004A2FCA" w:rsidP="001F7955">
      <w:pPr>
        <w:widowControl w:val="0"/>
        <w:spacing w:after="0" w:line="240" w:lineRule="auto"/>
        <w:jc w:val="center"/>
        <w:rPr>
          <w:rFonts w:ascii="Arial" w:hAnsi="Arial" w:cs="Arial"/>
        </w:rPr>
      </w:pPr>
    </w:p>
    <w:p w:rsidR="00806096" w:rsidRPr="00B77BB9" w:rsidRDefault="00806096" w:rsidP="00837345">
      <w:pPr>
        <w:widowControl w:val="0"/>
        <w:spacing w:after="0" w:line="240" w:lineRule="auto"/>
        <w:ind w:firstLine="397"/>
        <w:jc w:val="both"/>
        <w:rPr>
          <w:rFonts w:ascii="Arial" w:hAnsi="Arial" w:cs="Arial"/>
          <w:b/>
        </w:rPr>
      </w:pPr>
    </w:p>
    <w:p w:rsidR="00806096" w:rsidRPr="00B77BB9" w:rsidRDefault="00806096" w:rsidP="00837345">
      <w:pPr>
        <w:widowControl w:val="0"/>
        <w:spacing w:after="0" w:line="240" w:lineRule="auto"/>
        <w:ind w:firstLine="397"/>
        <w:jc w:val="both"/>
        <w:rPr>
          <w:rFonts w:ascii="Arial" w:hAnsi="Arial" w:cs="Arial"/>
          <w:b/>
        </w:rPr>
      </w:pPr>
    </w:p>
    <w:p w:rsidR="00806096" w:rsidRPr="00B77BB9" w:rsidRDefault="00806096" w:rsidP="00837345">
      <w:pPr>
        <w:widowControl w:val="0"/>
        <w:spacing w:after="0" w:line="240" w:lineRule="auto"/>
        <w:ind w:firstLine="397"/>
        <w:jc w:val="both"/>
        <w:rPr>
          <w:rFonts w:ascii="Arial" w:hAnsi="Arial" w:cs="Arial"/>
          <w:b/>
        </w:rPr>
      </w:pPr>
    </w:p>
    <w:p w:rsidR="00806096" w:rsidRPr="00B77BB9" w:rsidRDefault="00806096" w:rsidP="00837345">
      <w:pPr>
        <w:widowControl w:val="0"/>
        <w:spacing w:after="0" w:line="240" w:lineRule="auto"/>
        <w:ind w:firstLine="397"/>
        <w:jc w:val="both"/>
        <w:rPr>
          <w:rFonts w:ascii="Arial" w:hAnsi="Arial" w:cs="Arial"/>
          <w:b/>
        </w:rPr>
      </w:pPr>
    </w:p>
    <w:p w:rsidR="00806096" w:rsidRPr="00B77BB9" w:rsidRDefault="00806096"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DD453B" w:rsidRPr="00B77BB9" w:rsidRDefault="00DD453B"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CD1B8C" w:rsidRPr="00B77BB9" w:rsidRDefault="00CD1B8C" w:rsidP="00837345">
      <w:pPr>
        <w:widowControl w:val="0"/>
        <w:spacing w:after="0" w:line="240" w:lineRule="auto"/>
        <w:ind w:firstLine="397"/>
        <w:jc w:val="both"/>
        <w:rPr>
          <w:rFonts w:ascii="Arial" w:hAnsi="Arial" w:cs="Arial"/>
          <w:b/>
        </w:rPr>
      </w:pPr>
    </w:p>
    <w:p w:rsidR="00476FF9" w:rsidRPr="00B77BB9" w:rsidRDefault="00476FF9" w:rsidP="00837345">
      <w:pPr>
        <w:widowControl w:val="0"/>
        <w:spacing w:after="0" w:line="240" w:lineRule="auto"/>
        <w:ind w:firstLine="397"/>
        <w:jc w:val="both"/>
        <w:rPr>
          <w:rFonts w:ascii="Arial" w:hAnsi="Arial" w:cs="Arial"/>
          <w:b/>
        </w:rPr>
        <w:sectPr w:rsidR="00476FF9" w:rsidRPr="00B77BB9" w:rsidSect="0080463A">
          <w:headerReference w:type="even" r:id="rId8"/>
          <w:headerReference w:type="default" r:id="rId9"/>
          <w:footerReference w:type="even" r:id="rId10"/>
          <w:footerReference w:type="default" r:id="rId11"/>
          <w:headerReference w:type="first" r:id="rId12"/>
          <w:pgSz w:w="11907" w:h="16840" w:code="9"/>
          <w:pgMar w:top="1134" w:right="567" w:bottom="1134" w:left="1134" w:header="680" w:footer="680" w:gutter="0"/>
          <w:pgNumType w:start="1"/>
          <w:cols w:space="720"/>
          <w:noEndnote/>
          <w:titlePg/>
          <w:docGrid w:linePitch="299"/>
        </w:sectPr>
      </w:pPr>
    </w:p>
    <w:p w:rsidR="004A2FCA" w:rsidRPr="00B77BB9" w:rsidRDefault="00837345" w:rsidP="00CD7339">
      <w:pPr>
        <w:widowControl w:val="0"/>
        <w:spacing w:after="0" w:line="240" w:lineRule="auto"/>
        <w:ind w:firstLine="397"/>
        <w:jc w:val="both"/>
        <w:rPr>
          <w:rFonts w:ascii="Arial" w:hAnsi="Arial" w:cs="Arial"/>
          <w:b/>
        </w:rPr>
      </w:pPr>
      <w:r w:rsidRPr="00B77BB9">
        <w:rPr>
          <w:rFonts w:ascii="Arial" w:hAnsi="Arial" w:cs="Arial"/>
          <w:b/>
        </w:rPr>
        <w:t>1.</w:t>
      </w:r>
      <w:r w:rsidR="004A2FCA" w:rsidRPr="00B77BB9">
        <w:rPr>
          <w:rFonts w:ascii="Arial" w:hAnsi="Arial" w:cs="Arial"/>
          <w:b/>
        </w:rPr>
        <w:t xml:space="preserve"> Область применения</w:t>
      </w:r>
    </w:p>
    <w:p w:rsidR="004A2FCA" w:rsidRPr="00B77BB9" w:rsidRDefault="004A2FCA" w:rsidP="00CD7339">
      <w:pPr>
        <w:widowControl w:val="0"/>
        <w:spacing w:after="0" w:line="240" w:lineRule="auto"/>
        <w:ind w:firstLine="397"/>
        <w:jc w:val="both"/>
        <w:rPr>
          <w:rFonts w:ascii="Arial" w:hAnsi="Arial" w:cs="Arial"/>
        </w:rPr>
      </w:pPr>
    </w:p>
    <w:p w:rsidR="00180C45" w:rsidRPr="00B77BB9" w:rsidRDefault="004A2FCA" w:rsidP="00CD7339">
      <w:pPr>
        <w:widowControl w:val="0"/>
        <w:spacing w:after="0" w:line="240" w:lineRule="auto"/>
        <w:ind w:firstLine="397"/>
        <w:jc w:val="both"/>
        <w:rPr>
          <w:rFonts w:ascii="Arial" w:hAnsi="Arial" w:cs="Arial"/>
        </w:rPr>
      </w:pPr>
      <w:r w:rsidRPr="00B77BB9">
        <w:rPr>
          <w:rFonts w:ascii="Arial" w:hAnsi="Arial" w:cs="Arial"/>
        </w:rPr>
        <w:t>Настоящ</w:t>
      </w:r>
      <w:r w:rsidR="001F7955" w:rsidRPr="00B77BB9">
        <w:rPr>
          <w:rFonts w:ascii="Arial" w:hAnsi="Arial" w:cs="Arial"/>
        </w:rPr>
        <w:t>ая документированная</w:t>
      </w:r>
      <w:r w:rsidR="000B1E94" w:rsidRPr="00B77BB9">
        <w:rPr>
          <w:rFonts w:ascii="Arial" w:hAnsi="Arial" w:cs="Arial"/>
        </w:rPr>
        <w:t xml:space="preserve"> процедура (</w:t>
      </w:r>
      <w:r w:rsidR="001F7955" w:rsidRPr="00B77BB9">
        <w:rPr>
          <w:rFonts w:ascii="Arial" w:hAnsi="Arial" w:cs="Arial"/>
        </w:rPr>
        <w:t>далее</w:t>
      </w:r>
      <w:r w:rsidR="000B1E94" w:rsidRPr="00B77BB9">
        <w:rPr>
          <w:rFonts w:ascii="Arial" w:hAnsi="Arial" w:cs="Arial"/>
        </w:rPr>
        <w:t xml:space="preserve"> </w:t>
      </w:r>
      <w:r w:rsidR="001F7955" w:rsidRPr="00B77BB9">
        <w:rPr>
          <w:rFonts w:ascii="Arial" w:hAnsi="Arial" w:cs="Arial"/>
        </w:rPr>
        <w:t>- процедура) является документом системы менеджмента</w:t>
      </w:r>
      <w:r w:rsidR="00CA0FAB" w:rsidRPr="00B77BB9">
        <w:rPr>
          <w:rFonts w:ascii="Arial" w:hAnsi="Arial" w:cs="Arial"/>
        </w:rPr>
        <w:t xml:space="preserve"> о</w:t>
      </w:r>
      <w:r w:rsidR="001F7955" w:rsidRPr="00B77BB9">
        <w:rPr>
          <w:rFonts w:ascii="Arial" w:hAnsi="Arial" w:cs="Arial"/>
        </w:rPr>
        <w:t>ргана по</w:t>
      </w:r>
      <w:r w:rsidR="00180C45" w:rsidRPr="00B77BB9">
        <w:rPr>
          <w:rFonts w:ascii="Arial" w:hAnsi="Arial" w:cs="Arial"/>
        </w:rPr>
        <w:t xml:space="preserve"> </w:t>
      </w:r>
      <w:r w:rsidR="00CA0FAB" w:rsidRPr="00B77BB9">
        <w:rPr>
          <w:rFonts w:ascii="Arial" w:hAnsi="Arial" w:cs="Arial"/>
        </w:rPr>
        <w:t xml:space="preserve">лесной </w:t>
      </w:r>
      <w:r w:rsidR="001F7955" w:rsidRPr="00B77BB9">
        <w:rPr>
          <w:rFonts w:ascii="Arial" w:hAnsi="Arial" w:cs="Arial"/>
        </w:rPr>
        <w:t xml:space="preserve">сертификации </w:t>
      </w:r>
      <w:r w:rsidR="00180C45" w:rsidRPr="00B77BB9">
        <w:rPr>
          <w:rFonts w:ascii="Arial" w:hAnsi="Arial" w:cs="Arial"/>
        </w:rPr>
        <w:t xml:space="preserve">систем лесоуправления и лесопользования </w:t>
      </w:r>
      <w:r w:rsidR="00CA0FAB" w:rsidRPr="00B77BB9">
        <w:rPr>
          <w:rFonts w:ascii="Arial" w:hAnsi="Arial" w:cs="Arial"/>
        </w:rPr>
        <w:t xml:space="preserve">                            </w:t>
      </w:r>
      <w:r w:rsidR="001F7955" w:rsidRPr="00B77BB9">
        <w:rPr>
          <w:rFonts w:ascii="Arial" w:hAnsi="Arial" w:cs="Arial"/>
        </w:rPr>
        <w:t xml:space="preserve">УП </w:t>
      </w:r>
      <w:r w:rsidR="001F7955" w:rsidRPr="00B77BB9">
        <w:rPr>
          <w:rFonts w:ascii="Arial" w:hAnsi="Arial" w:cs="Arial"/>
          <w:caps/>
        </w:rPr>
        <w:t>«Белгипролес»</w:t>
      </w:r>
      <w:r w:rsidR="000B1E94" w:rsidRPr="00B77BB9">
        <w:rPr>
          <w:rFonts w:ascii="Arial" w:hAnsi="Arial" w:cs="Arial"/>
        </w:rPr>
        <w:t xml:space="preserve"> </w:t>
      </w:r>
      <w:r w:rsidR="00180C45" w:rsidRPr="00B77BB9">
        <w:rPr>
          <w:rFonts w:ascii="Arial" w:hAnsi="Arial" w:cs="Arial"/>
        </w:rPr>
        <w:t xml:space="preserve">и </w:t>
      </w:r>
      <w:r w:rsidR="000B1E94" w:rsidRPr="00B77BB9">
        <w:rPr>
          <w:rFonts w:ascii="Arial" w:hAnsi="Arial" w:cs="Arial"/>
        </w:rPr>
        <w:t>разработана в развитие р</w:t>
      </w:r>
      <w:r w:rsidR="00F0291F" w:rsidRPr="00B77BB9">
        <w:rPr>
          <w:rFonts w:ascii="Arial" w:hAnsi="Arial" w:cs="Arial"/>
        </w:rPr>
        <w:t xml:space="preserve">аздела </w:t>
      </w:r>
      <w:r w:rsidR="000B1E94" w:rsidRPr="00B77BB9">
        <w:rPr>
          <w:rFonts w:ascii="Arial" w:hAnsi="Arial" w:cs="Arial"/>
        </w:rPr>
        <w:t>10 РК СМ</w:t>
      </w:r>
      <w:r w:rsidR="00180C45" w:rsidRPr="00B77BB9">
        <w:rPr>
          <w:rFonts w:ascii="Arial" w:hAnsi="Arial" w:cs="Arial"/>
        </w:rPr>
        <w:t xml:space="preserve"> ОС СЛУЛП</w:t>
      </w:r>
      <w:r w:rsidR="000B1E94" w:rsidRPr="00B77BB9">
        <w:rPr>
          <w:rFonts w:ascii="Arial" w:hAnsi="Arial" w:cs="Arial"/>
        </w:rPr>
        <w:t xml:space="preserve">. </w:t>
      </w:r>
    </w:p>
    <w:p w:rsidR="004A2FCA" w:rsidRPr="00B77BB9" w:rsidRDefault="000B1E94" w:rsidP="00CD7339">
      <w:pPr>
        <w:widowControl w:val="0"/>
        <w:spacing w:after="0" w:line="240" w:lineRule="auto"/>
        <w:ind w:firstLine="397"/>
        <w:jc w:val="both"/>
        <w:rPr>
          <w:rFonts w:ascii="Arial" w:hAnsi="Arial" w:cs="Arial"/>
        </w:rPr>
      </w:pPr>
      <w:r w:rsidRPr="00B77BB9">
        <w:rPr>
          <w:rFonts w:ascii="Arial" w:hAnsi="Arial" w:cs="Arial"/>
        </w:rPr>
        <w:t>Процедура и</w:t>
      </w:r>
      <w:r w:rsidR="00837345" w:rsidRPr="00B77BB9">
        <w:rPr>
          <w:rFonts w:ascii="Arial" w:hAnsi="Arial" w:cs="Arial"/>
        </w:rPr>
        <w:t xml:space="preserve"> </w:t>
      </w:r>
      <w:r w:rsidR="004A2FCA" w:rsidRPr="00B77BB9">
        <w:rPr>
          <w:rFonts w:ascii="Arial" w:hAnsi="Arial" w:cs="Arial"/>
        </w:rPr>
        <w:t xml:space="preserve">устанавливает </w:t>
      </w:r>
      <w:r w:rsidR="001F7955" w:rsidRPr="00B77BB9">
        <w:rPr>
          <w:rFonts w:ascii="Arial" w:hAnsi="Arial" w:cs="Arial"/>
        </w:rPr>
        <w:t>п</w:t>
      </w:r>
      <w:r w:rsidRPr="00B77BB9">
        <w:rPr>
          <w:rFonts w:ascii="Arial" w:hAnsi="Arial" w:cs="Arial"/>
        </w:rPr>
        <w:t>орядок</w:t>
      </w:r>
      <w:r w:rsidR="004A2FCA" w:rsidRPr="00B77BB9">
        <w:rPr>
          <w:rFonts w:ascii="Arial" w:hAnsi="Arial" w:cs="Arial"/>
        </w:rPr>
        <w:t xml:space="preserve"> проведения сертификации системы лесоуправления и лесопользования</w:t>
      </w:r>
      <w:r w:rsidR="00ED1CBB" w:rsidRPr="00B77BB9">
        <w:rPr>
          <w:rFonts w:ascii="Arial" w:hAnsi="Arial" w:cs="Arial"/>
        </w:rPr>
        <w:t xml:space="preserve"> </w:t>
      </w:r>
      <w:r w:rsidR="00CD7339" w:rsidRPr="00B77BB9">
        <w:rPr>
          <w:rFonts w:ascii="Arial" w:hAnsi="Arial" w:cs="Arial"/>
        </w:rPr>
        <w:t xml:space="preserve">в соответствии с Правилами подтверждения соответствия Национальной системы подтверждения соответствия Республики Беларусь, утвержденными постановлением Госстандарта Республики Беларусь от 25.07.2017г. № 61 (далее – Правила) и требованиями </w:t>
      </w:r>
      <w:r w:rsidR="00ED1CBB" w:rsidRPr="00B77BB9">
        <w:rPr>
          <w:rFonts w:ascii="Arial" w:hAnsi="Arial" w:cs="Arial"/>
        </w:rPr>
        <w:t xml:space="preserve">Совета </w:t>
      </w:r>
      <w:r w:rsidR="00ED1CBB" w:rsidRPr="00B77BB9">
        <w:rPr>
          <w:rFonts w:ascii="Arial" w:hAnsi="Arial" w:cs="Arial"/>
          <w:lang w:val="en-US"/>
        </w:rPr>
        <w:t>PEFC</w:t>
      </w:r>
      <w:r w:rsidR="00ED1CBB" w:rsidRPr="00B77BB9">
        <w:rPr>
          <w:rFonts w:ascii="Arial" w:hAnsi="Arial" w:cs="Arial"/>
        </w:rPr>
        <w:t xml:space="preserve"> (</w:t>
      </w:r>
      <w:r w:rsidR="00ED1CBB" w:rsidRPr="00B77BB9">
        <w:rPr>
          <w:rFonts w:ascii="Arial" w:hAnsi="Arial" w:cs="Arial"/>
          <w:lang w:val="en-US"/>
        </w:rPr>
        <w:t>Council</w:t>
      </w:r>
      <w:r w:rsidR="00ED1CBB" w:rsidRPr="00B77BB9">
        <w:rPr>
          <w:rFonts w:ascii="Arial" w:hAnsi="Arial" w:cs="Arial"/>
        </w:rPr>
        <w:t xml:space="preserve"> </w:t>
      </w:r>
      <w:r w:rsidR="00ED1CBB" w:rsidRPr="00B77BB9">
        <w:rPr>
          <w:rFonts w:ascii="Arial" w:hAnsi="Arial" w:cs="Arial"/>
          <w:lang w:val="en-US"/>
        </w:rPr>
        <w:t>Program</w:t>
      </w:r>
      <w:r w:rsidR="00ED1CBB" w:rsidRPr="00B77BB9">
        <w:rPr>
          <w:rFonts w:ascii="Arial" w:hAnsi="Arial" w:cs="Arial"/>
        </w:rPr>
        <w:t xml:space="preserve"> </w:t>
      </w:r>
      <w:r w:rsidR="00ED1CBB" w:rsidRPr="00B77BB9">
        <w:rPr>
          <w:rFonts w:ascii="Arial" w:hAnsi="Arial" w:cs="Arial"/>
          <w:lang w:val="en-US"/>
        </w:rPr>
        <w:t>for</w:t>
      </w:r>
      <w:r w:rsidR="00ED1CBB" w:rsidRPr="00B77BB9">
        <w:rPr>
          <w:rFonts w:ascii="Arial" w:hAnsi="Arial" w:cs="Arial"/>
        </w:rPr>
        <w:t xml:space="preserve"> </w:t>
      </w:r>
      <w:r w:rsidR="00ED1CBB" w:rsidRPr="00B77BB9">
        <w:rPr>
          <w:rFonts w:ascii="Arial" w:hAnsi="Arial" w:cs="Arial"/>
          <w:lang w:val="en-US"/>
        </w:rPr>
        <w:t>Endorsement</w:t>
      </w:r>
      <w:r w:rsidR="00ED1CBB" w:rsidRPr="00B77BB9">
        <w:rPr>
          <w:rFonts w:ascii="Arial" w:hAnsi="Arial" w:cs="Arial"/>
        </w:rPr>
        <w:t xml:space="preserve"> </w:t>
      </w:r>
      <w:r w:rsidR="00ED1CBB" w:rsidRPr="00B77BB9">
        <w:rPr>
          <w:rFonts w:ascii="Arial" w:hAnsi="Arial" w:cs="Arial"/>
          <w:lang w:val="en-US"/>
        </w:rPr>
        <w:t>of</w:t>
      </w:r>
      <w:r w:rsidR="00ED1CBB" w:rsidRPr="00B77BB9">
        <w:rPr>
          <w:rFonts w:ascii="Arial" w:hAnsi="Arial" w:cs="Arial"/>
        </w:rPr>
        <w:t xml:space="preserve"> </w:t>
      </w:r>
      <w:r w:rsidR="00ED1CBB" w:rsidRPr="00B77BB9">
        <w:rPr>
          <w:rFonts w:ascii="Arial" w:hAnsi="Arial" w:cs="Arial"/>
          <w:lang w:val="en-US"/>
        </w:rPr>
        <w:t>Forest</w:t>
      </w:r>
      <w:r w:rsidR="00ED1CBB" w:rsidRPr="00B77BB9">
        <w:rPr>
          <w:rFonts w:ascii="Arial" w:hAnsi="Arial" w:cs="Arial"/>
        </w:rPr>
        <w:t xml:space="preserve"> </w:t>
      </w:r>
      <w:r w:rsidR="00ED1CBB" w:rsidRPr="00B77BB9">
        <w:rPr>
          <w:rFonts w:ascii="Arial" w:hAnsi="Arial" w:cs="Arial"/>
          <w:lang w:val="en-US"/>
        </w:rPr>
        <w:t>Certification</w:t>
      </w:r>
      <w:r w:rsidR="00ED1CBB" w:rsidRPr="00B77BB9">
        <w:rPr>
          <w:rFonts w:ascii="Arial" w:hAnsi="Arial" w:cs="Arial"/>
        </w:rPr>
        <w:t xml:space="preserve"> </w:t>
      </w:r>
      <w:r w:rsidR="00ED1CBB" w:rsidRPr="00B77BB9">
        <w:rPr>
          <w:rFonts w:ascii="Arial" w:hAnsi="Arial" w:cs="Arial"/>
          <w:lang w:val="en-US"/>
        </w:rPr>
        <w:t>schemes</w:t>
      </w:r>
      <w:r w:rsidR="00ED1CBB" w:rsidRPr="00B77BB9">
        <w:rPr>
          <w:rFonts w:ascii="Arial" w:hAnsi="Arial" w:cs="Arial"/>
        </w:rPr>
        <w:t>)</w:t>
      </w:r>
      <w:r w:rsidR="00CD7339" w:rsidRPr="00B77BB9">
        <w:rPr>
          <w:rFonts w:ascii="Arial" w:hAnsi="Arial" w:cs="Arial"/>
        </w:rPr>
        <w:t xml:space="preserve"> </w:t>
      </w:r>
      <w:r w:rsidR="00186C45" w:rsidRPr="00B77BB9">
        <w:rPr>
          <w:rFonts w:ascii="Arial" w:hAnsi="Arial" w:cs="Arial"/>
        </w:rPr>
        <w:t>–</w:t>
      </w:r>
      <w:r w:rsidR="00CD7339" w:rsidRPr="00B77BB9">
        <w:rPr>
          <w:rFonts w:ascii="Arial" w:hAnsi="Arial" w:cs="Arial"/>
        </w:rPr>
        <w:t xml:space="preserve"> международной организации по признанию национальных систем и схем лесной сертификации.</w:t>
      </w:r>
    </w:p>
    <w:p w:rsidR="004A2FCA" w:rsidRPr="00B77BB9" w:rsidRDefault="004A2FCA" w:rsidP="00CD7339">
      <w:pPr>
        <w:widowControl w:val="0"/>
        <w:spacing w:after="0" w:line="240" w:lineRule="auto"/>
        <w:ind w:firstLine="397"/>
        <w:jc w:val="both"/>
        <w:rPr>
          <w:rFonts w:ascii="Arial" w:hAnsi="Arial" w:cs="Arial"/>
        </w:rPr>
      </w:pPr>
    </w:p>
    <w:p w:rsidR="004A2FCA" w:rsidRPr="00B77BB9" w:rsidRDefault="004A2FCA" w:rsidP="00CD7339">
      <w:pPr>
        <w:widowControl w:val="0"/>
        <w:spacing w:after="0" w:line="240" w:lineRule="auto"/>
        <w:ind w:firstLine="397"/>
        <w:jc w:val="both"/>
        <w:rPr>
          <w:rFonts w:ascii="Arial" w:hAnsi="Arial" w:cs="Arial"/>
          <w:b/>
        </w:rPr>
      </w:pPr>
      <w:r w:rsidRPr="00B77BB9">
        <w:rPr>
          <w:rFonts w:ascii="Arial" w:hAnsi="Arial" w:cs="Arial"/>
          <w:b/>
        </w:rPr>
        <w:t>2</w:t>
      </w:r>
      <w:r w:rsidR="000B1E94" w:rsidRPr="00B77BB9">
        <w:rPr>
          <w:rFonts w:ascii="Arial" w:hAnsi="Arial" w:cs="Arial"/>
          <w:b/>
        </w:rPr>
        <w:t xml:space="preserve"> </w:t>
      </w:r>
      <w:r w:rsidR="00A174B7" w:rsidRPr="00B77BB9">
        <w:rPr>
          <w:rFonts w:ascii="Arial" w:hAnsi="Arial" w:cs="Arial"/>
          <w:b/>
        </w:rPr>
        <w:t>Нормативные с</w:t>
      </w:r>
      <w:r w:rsidRPr="00B77BB9">
        <w:rPr>
          <w:rFonts w:ascii="Arial" w:hAnsi="Arial" w:cs="Arial"/>
          <w:b/>
        </w:rPr>
        <w:t>сылки</w:t>
      </w:r>
    </w:p>
    <w:p w:rsidR="004A2FCA" w:rsidRPr="00B77BB9" w:rsidRDefault="004A2FCA" w:rsidP="00CD7339">
      <w:pPr>
        <w:pStyle w:val="51"/>
        <w:keepNext w:val="0"/>
        <w:widowControl w:val="0"/>
        <w:autoSpaceDE/>
        <w:autoSpaceDN/>
        <w:ind w:firstLine="397"/>
        <w:outlineLvl w:val="9"/>
        <w:rPr>
          <w:rFonts w:ascii="Arial" w:hAnsi="Arial" w:cs="Arial"/>
          <w:sz w:val="22"/>
          <w:szCs w:val="22"/>
          <w:lang w:val="ru-RU"/>
        </w:rPr>
      </w:pPr>
    </w:p>
    <w:p w:rsidR="004A2FCA" w:rsidRPr="00B77BB9" w:rsidRDefault="004A2FCA" w:rsidP="00E0470B">
      <w:pPr>
        <w:pStyle w:val="51"/>
        <w:keepNext w:val="0"/>
        <w:widowControl w:val="0"/>
        <w:autoSpaceDE/>
        <w:autoSpaceDN/>
        <w:ind w:firstLine="397"/>
        <w:outlineLvl w:val="9"/>
        <w:rPr>
          <w:rFonts w:ascii="Arial" w:hAnsi="Arial" w:cs="Arial"/>
          <w:sz w:val="22"/>
          <w:szCs w:val="22"/>
          <w:lang w:val="ru-RU"/>
        </w:rPr>
      </w:pPr>
      <w:r w:rsidRPr="00B77BB9">
        <w:rPr>
          <w:rFonts w:ascii="Arial" w:hAnsi="Arial" w:cs="Arial"/>
          <w:sz w:val="22"/>
          <w:szCs w:val="22"/>
          <w:lang w:val="ru-RU"/>
        </w:rPr>
        <w:t>В настояще</w:t>
      </w:r>
      <w:r w:rsidR="000B1E94" w:rsidRPr="00B77BB9">
        <w:rPr>
          <w:rFonts w:ascii="Arial" w:hAnsi="Arial" w:cs="Arial"/>
          <w:sz w:val="22"/>
          <w:szCs w:val="22"/>
          <w:lang w:val="ru-RU"/>
        </w:rPr>
        <w:t xml:space="preserve">й процедуре использованы </w:t>
      </w:r>
      <w:r w:rsidRPr="00B77BB9">
        <w:rPr>
          <w:rFonts w:ascii="Arial" w:hAnsi="Arial" w:cs="Arial"/>
          <w:sz w:val="22"/>
          <w:szCs w:val="22"/>
          <w:lang w:val="ru-RU"/>
        </w:rPr>
        <w:t xml:space="preserve">ссылки на следующие </w:t>
      </w:r>
      <w:r w:rsidR="000B1E94" w:rsidRPr="00B77BB9">
        <w:rPr>
          <w:rFonts w:ascii="Arial" w:hAnsi="Arial" w:cs="Arial"/>
          <w:sz w:val="22"/>
          <w:szCs w:val="22"/>
          <w:lang w:val="ru-RU"/>
        </w:rPr>
        <w:t>документы:</w:t>
      </w:r>
    </w:p>
    <w:p w:rsidR="004A2FCA" w:rsidRPr="00B77BB9" w:rsidRDefault="004A2FCA" w:rsidP="00E0470B">
      <w:pPr>
        <w:pStyle w:val="51"/>
        <w:keepNext w:val="0"/>
        <w:widowControl w:val="0"/>
        <w:autoSpaceDE/>
        <w:autoSpaceDN/>
        <w:ind w:firstLine="426"/>
        <w:outlineLvl w:val="9"/>
        <w:rPr>
          <w:rFonts w:ascii="Arial" w:hAnsi="Arial" w:cs="Arial"/>
          <w:sz w:val="22"/>
          <w:szCs w:val="22"/>
          <w:lang w:val="ru-RU"/>
        </w:rPr>
      </w:pPr>
      <w:r w:rsidRPr="00B77BB9">
        <w:rPr>
          <w:rFonts w:ascii="Arial" w:hAnsi="Arial" w:cs="Arial"/>
          <w:sz w:val="22"/>
          <w:szCs w:val="22"/>
          <w:lang w:val="ru-RU"/>
        </w:rPr>
        <w:t>СТБ 1708-20</w:t>
      </w:r>
      <w:r w:rsidR="00074F4C" w:rsidRPr="00B77BB9">
        <w:rPr>
          <w:rFonts w:ascii="Arial" w:hAnsi="Arial" w:cs="Arial"/>
          <w:sz w:val="22"/>
          <w:szCs w:val="22"/>
          <w:lang w:val="ru-RU"/>
        </w:rPr>
        <w:t>06</w:t>
      </w:r>
      <w:r w:rsidRPr="00B77BB9">
        <w:rPr>
          <w:rFonts w:ascii="Arial" w:hAnsi="Arial" w:cs="Arial"/>
          <w:sz w:val="22"/>
          <w:szCs w:val="22"/>
          <w:lang w:val="ru-RU"/>
        </w:rPr>
        <w:t xml:space="preserve"> Устойчивое лесоуправление и лесопользование. Основные </w:t>
      </w:r>
      <w:r w:rsidR="00074F4C" w:rsidRPr="00B77BB9">
        <w:rPr>
          <w:rFonts w:ascii="Arial" w:hAnsi="Arial" w:cs="Arial"/>
          <w:sz w:val="22"/>
          <w:szCs w:val="22"/>
          <w:lang w:val="ru-RU"/>
        </w:rPr>
        <w:t>положения</w:t>
      </w:r>
    </w:p>
    <w:p w:rsidR="004A2FCA" w:rsidRPr="00B77BB9" w:rsidRDefault="004A2FCA" w:rsidP="00E0470B">
      <w:pPr>
        <w:pStyle w:val="51"/>
        <w:keepNext w:val="0"/>
        <w:widowControl w:val="0"/>
        <w:autoSpaceDE/>
        <w:autoSpaceDN/>
        <w:ind w:firstLine="426"/>
        <w:outlineLvl w:val="9"/>
        <w:rPr>
          <w:rFonts w:ascii="Arial" w:hAnsi="Arial" w:cs="Arial"/>
          <w:sz w:val="22"/>
          <w:szCs w:val="22"/>
          <w:lang w:val="ru-RU"/>
        </w:rPr>
      </w:pPr>
      <w:r w:rsidRPr="00B77BB9">
        <w:rPr>
          <w:rFonts w:ascii="Arial" w:hAnsi="Arial" w:cs="Arial"/>
          <w:sz w:val="22"/>
          <w:szCs w:val="22"/>
          <w:lang w:val="ru-RU"/>
        </w:rPr>
        <w:t>СТБ 2157-20</w:t>
      </w:r>
      <w:r w:rsidR="00B93F28" w:rsidRPr="00B77BB9">
        <w:rPr>
          <w:rFonts w:ascii="Arial" w:hAnsi="Arial" w:cs="Arial"/>
          <w:sz w:val="22"/>
          <w:szCs w:val="22"/>
          <w:lang w:val="ru-RU"/>
        </w:rPr>
        <w:t>21</w:t>
      </w:r>
      <w:r w:rsidRPr="00B77BB9">
        <w:rPr>
          <w:rFonts w:ascii="Arial" w:hAnsi="Arial" w:cs="Arial"/>
          <w:sz w:val="22"/>
          <w:szCs w:val="22"/>
          <w:lang w:val="ru-RU"/>
        </w:rPr>
        <w:t xml:space="preserve"> (</w:t>
      </w:r>
      <w:r w:rsidRPr="00B77BB9">
        <w:rPr>
          <w:rFonts w:ascii="Arial" w:hAnsi="Arial" w:cs="Arial"/>
          <w:sz w:val="22"/>
          <w:szCs w:val="22"/>
        </w:rPr>
        <w:t>PEFC</w:t>
      </w:r>
      <w:r w:rsidRPr="00B77BB9">
        <w:rPr>
          <w:rFonts w:ascii="Arial" w:hAnsi="Arial" w:cs="Arial"/>
          <w:sz w:val="22"/>
          <w:szCs w:val="22"/>
          <w:lang w:val="ru-RU"/>
        </w:rPr>
        <w:t xml:space="preserve"> </w:t>
      </w:r>
      <w:r w:rsidRPr="00B77BB9">
        <w:rPr>
          <w:rFonts w:ascii="Arial" w:hAnsi="Arial" w:cs="Arial"/>
          <w:sz w:val="22"/>
          <w:szCs w:val="22"/>
        </w:rPr>
        <w:t>ST</w:t>
      </w:r>
      <w:r w:rsidRPr="00B77BB9">
        <w:rPr>
          <w:rFonts w:ascii="Arial" w:hAnsi="Arial" w:cs="Arial"/>
          <w:sz w:val="22"/>
          <w:szCs w:val="22"/>
          <w:lang w:val="ru-RU"/>
        </w:rPr>
        <w:t xml:space="preserve"> 2002:20</w:t>
      </w:r>
      <w:r w:rsidR="00B93F28" w:rsidRPr="00B77BB9">
        <w:rPr>
          <w:rFonts w:ascii="Arial" w:hAnsi="Arial" w:cs="Arial"/>
          <w:sz w:val="22"/>
          <w:szCs w:val="22"/>
          <w:lang w:val="ru-RU"/>
        </w:rPr>
        <w:t>20</w:t>
      </w:r>
      <w:r w:rsidRPr="00B77BB9">
        <w:rPr>
          <w:rFonts w:ascii="Arial" w:hAnsi="Arial" w:cs="Arial"/>
          <w:sz w:val="22"/>
          <w:szCs w:val="22"/>
          <w:lang w:val="ru-RU"/>
        </w:rPr>
        <w:t xml:space="preserve">) Идентификация </w:t>
      </w:r>
      <w:r w:rsidR="00B93F28" w:rsidRPr="00B77BB9">
        <w:rPr>
          <w:rFonts w:ascii="Arial" w:hAnsi="Arial" w:cs="Arial"/>
          <w:sz w:val="22"/>
          <w:szCs w:val="22"/>
          <w:lang w:val="ru-RU"/>
        </w:rPr>
        <w:t xml:space="preserve">древесной и недревесной </w:t>
      </w:r>
      <w:r w:rsidRPr="00B77BB9">
        <w:rPr>
          <w:rFonts w:ascii="Arial" w:hAnsi="Arial" w:cs="Arial"/>
          <w:sz w:val="22"/>
          <w:szCs w:val="22"/>
          <w:lang w:val="ru-RU"/>
        </w:rPr>
        <w:t>лесной продукции по признаку происхождения. Основные требования</w:t>
      </w:r>
    </w:p>
    <w:p w:rsidR="00EC464A" w:rsidRPr="00B77BB9" w:rsidRDefault="00EC464A" w:rsidP="00E0470B">
      <w:pPr>
        <w:spacing w:after="0" w:line="240" w:lineRule="auto"/>
        <w:ind w:firstLine="426"/>
        <w:rPr>
          <w:rFonts w:ascii="Arial" w:hAnsi="Arial" w:cs="Arial"/>
        </w:rPr>
      </w:pPr>
      <w:r w:rsidRPr="00B77BB9">
        <w:rPr>
          <w:rFonts w:ascii="Arial" w:hAnsi="Arial" w:cs="Arial"/>
        </w:rPr>
        <w:t>СТБ 2266 Эксперты- аудиторы. Требования к профессиональной компетентности</w:t>
      </w:r>
    </w:p>
    <w:p w:rsidR="004A2FCA" w:rsidRPr="00B77BB9" w:rsidRDefault="004A2FCA" w:rsidP="00E0470B">
      <w:pPr>
        <w:pStyle w:val="51"/>
        <w:keepNext w:val="0"/>
        <w:widowControl w:val="0"/>
        <w:autoSpaceDE/>
        <w:autoSpaceDN/>
        <w:ind w:firstLine="426"/>
        <w:outlineLvl w:val="9"/>
        <w:rPr>
          <w:rFonts w:ascii="Arial" w:hAnsi="Arial" w:cs="Arial"/>
          <w:sz w:val="22"/>
          <w:szCs w:val="22"/>
          <w:lang w:val="ru-RU"/>
        </w:rPr>
      </w:pPr>
      <w:r w:rsidRPr="00B77BB9">
        <w:rPr>
          <w:rFonts w:ascii="Arial" w:hAnsi="Arial" w:cs="Arial"/>
          <w:sz w:val="22"/>
          <w:szCs w:val="22"/>
          <w:lang w:val="ru-RU"/>
        </w:rPr>
        <w:t xml:space="preserve">СТБ 2370-2014 Знак </w:t>
      </w:r>
      <w:r w:rsidR="00B93F28" w:rsidRPr="00B77BB9">
        <w:rPr>
          <w:rFonts w:ascii="Arial" w:hAnsi="Arial" w:cs="Arial"/>
          <w:sz w:val="22"/>
          <w:szCs w:val="22"/>
          <w:lang w:val="ru-RU"/>
        </w:rPr>
        <w:t>устойчивого лесоуправления и лесопользования</w:t>
      </w:r>
      <w:r w:rsidRPr="00B77BB9">
        <w:rPr>
          <w:rFonts w:ascii="Arial" w:hAnsi="Arial" w:cs="Arial"/>
          <w:sz w:val="22"/>
          <w:szCs w:val="22"/>
          <w:lang w:val="ru-RU"/>
        </w:rPr>
        <w:t xml:space="preserve">. Требования к маркировке </w:t>
      </w:r>
    </w:p>
    <w:p w:rsidR="00E0470B" w:rsidRPr="00B77BB9" w:rsidRDefault="00E0470B" w:rsidP="00E0470B">
      <w:pPr>
        <w:spacing w:after="0" w:line="240" w:lineRule="auto"/>
        <w:ind w:firstLine="425"/>
        <w:jc w:val="both"/>
        <w:rPr>
          <w:rFonts w:ascii="Arial" w:hAnsi="Arial" w:cs="Arial"/>
        </w:rPr>
      </w:pPr>
      <w:r w:rsidRPr="00B77BB9">
        <w:rPr>
          <w:rFonts w:ascii="Arial" w:hAnsi="Arial" w:cs="Arial"/>
        </w:rPr>
        <w:t>СТБ 2606-2022 Устойчивое лесоуправление и лесопользование. Требования к группе юридических лиц, ведущих лесное хозяйство</w:t>
      </w:r>
    </w:p>
    <w:p w:rsidR="004A2FCA" w:rsidRPr="00B77BB9" w:rsidRDefault="004A2FCA" w:rsidP="00E0470B">
      <w:pPr>
        <w:spacing w:after="0" w:line="240" w:lineRule="auto"/>
        <w:ind w:firstLine="426"/>
        <w:jc w:val="both"/>
        <w:rPr>
          <w:rFonts w:ascii="Arial" w:hAnsi="Arial" w:cs="Arial"/>
        </w:rPr>
      </w:pPr>
      <w:r w:rsidRPr="00B77BB9">
        <w:rPr>
          <w:rFonts w:ascii="Arial" w:hAnsi="Arial" w:cs="Arial"/>
        </w:rPr>
        <w:t>СТБ ИСО 9000-20</w:t>
      </w:r>
      <w:r w:rsidR="00B93F28" w:rsidRPr="00B77BB9">
        <w:rPr>
          <w:rFonts w:ascii="Arial" w:hAnsi="Arial" w:cs="Arial"/>
        </w:rPr>
        <w:t>15</w:t>
      </w:r>
      <w:r w:rsidRPr="00B77BB9">
        <w:rPr>
          <w:rFonts w:ascii="Arial" w:hAnsi="Arial" w:cs="Arial"/>
        </w:rPr>
        <w:t xml:space="preserve"> Системы менеджмента качества. Основные положения и словарь</w:t>
      </w:r>
    </w:p>
    <w:p w:rsidR="00C3506A" w:rsidRPr="00B77BB9" w:rsidRDefault="00C3506A" w:rsidP="00E0470B">
      <w:pPr>
        <w:spacing w:after="0" w:line="240" w:lineRule="auto"/>
        <w:ind w:firstLine="426"/>
        <w:jc w:val="both"/>
        <w:rPr>
          <w:rFonts w:ascii="Arial" w:hAnsi="Arial" w:cs="Arial"/>
          <w:color w:val="000000"/>
        </w:rPr>
      </w:pPr>
      <w:r w:rsidRPr="00B77BB9">
        <w:rPr>
          <w:rFonts w:ascii="Arial" w:hAnsi="Arial" w:cs="Arial"/>
          <w:color w:val="000000"/>
          <w:lang w:val="en-US"/>
        </w:rPr>
        <w:t>PEFC</w:t>
      </w:r>
      <w:r w:rsidRPr="00B77BB9">
        <w:rPr>
          <w:rFonts w:ascii="Arial" w:hAnsi="Arial" w:cs="Arial"/>
          <w:color w:val="000000"/>
        </w:rPr>
        <w:t xml:space="preserve"> </w:t>
      </w:r>
      <w:r w:rsidRPr="00B77BB9">
        <w:rPr>
          <w:rFonts w:ascii="Arial" w:hAnsi="Arial" w:cs="Arial"/>
          <w:color w:val="000000"/>
          <w:lang w:val="en-US"/>
        </w:rPr>
        <w:t>ST</w:t>
      </w:r>
      <w:r w:rsidRPr="00B77BB9">
        <w:rPr>
          <w:rFonts w:ascii="Arial" w:hAnsi="Arial" w:cs="Arial"/>
          <w:color w:val="000000"/>
        </w:rPr>
        <w:t xml:space="preserve"> 2001:20</w:t>
      </w:r>
      <w:r w:rsidR="00B93F28" w:rsidRPr="00B77BB9">
        <w:rPr>
          <w:rFonts w:ascii="Arial" w:hAnsi="Arial" w:cs="Arial"/>
          <w:color w:val="000000"/>
        </w:rPr>
        <w:t>20</w:t>
      </w:r>
      <w:r w:rsidRPr="00B77BB9">
        <w:rPr>
          <w:rFonts w:ascii="Arial" w:hAnsi="Arial" w:cs="Arial"/>
          <w:color w:val="000000"/>
        </w:rPr>
        <w:t xml:space="preserve"> Правила использования </w:t>
      </w:r>
      <w:r w:rsidR="00B93F28" w:rsidRPr="00B77BB9">
        <w:rPr>
          <w:rFonts w:ascii="Arial" w:hAnsi="Arial" w:cs="Arial"/>
          <w:color w:val="000000"/>
        </w:rPr>
        <w:t>торговых марок</w:t>
      </w:r>
      <w:r w:rsidRPr="00B77BB9">
        <w:rPr>
          <w:rFonts w:ascii="Arial" w:hAnsi="Arial" w:cs="Arial"/>
          <w:color w:val="000000"/>
        </w:rPr>
        <w:t xml:space="preserve"> </w:t>
      </w:r>
      <w:r w:rsidRPr="00B77BB9">
        <w:rPr>
          <w:rFonts w:ascii="Arial" w:hAnsi="Arial" w:cs="Arial"/>
          <w:color w:val="000000"/>
          <w:lang w:val="en-US"/>
        </w:rPr>
        <w:t>PEFC</w:t>
      </w:r>
    </w:p>
    <w:p w:rsidR="005A69D2" w:rsidRPr="00B77BB9" w:rsidRDefault="005A69D2" w:rsidP="00E0470B">
      <w:pPr>
        <w:widowControl w:val="0"/>
        <w:spacing w:after="0" w:line="240" w:lineRule="auto"/>
        <w:ind w:firstLine="426"/>
        <w:jc w:val="both"/>
        <w:rPr>
          <w:rFonts w:ascii="Arial" w:hAnsi="Arial" w:cs="Arial"/>
        </w:rPr>
      </w:pPr>
      <w:r w:rsidRPr="00B77BB9">
        <w:rPr>
          <w:rFonts w:ascii="Arial" w:hAnsi="Arial" w:cs="Arial"/>
          <w:lang w:val="en-US"/>
        </w:rPr>
        <w:t>IAF</w:t>
      </w:r>
      <w:r w:rsidRPr="00B77BB9">
        <w:rPr>
          <w:rFonts w:ascii="Arial" w:hAnsi="Arial" w:cs="Arial"/>
        </w:rPr>
        <w:t xml:space="preserve"> </w:t>
      </w:r>
      <w:r w:rsidRPr="00B77BB9">
        <w:rPr>
          <w:rFonts w:ascii="Arial" w:hAnsi="Arial" w:cs="Arial"/>
          <w:lang w:val="en-US"/>
        </w:rPr>
        <w:t>MD</w:t>
      </w:r>
      <w:r w:rsidRPr="00B77BB9">
        <w:rPr>
          <w:rFonts w:ascii="Arial" w:hAnsi="Arial" w:cs="Arial"/>
        </w:rPr>
        <w:t xml:space="preserve"> 1:20</w:t>
      </w:r>
      <w:r w:rsidR="00E0470B" w:rsidRPr="00B77BB9">
        <w:rPr>
          <w:rFonts w:ascii="Arial" w:hAnsi="Arial" w:cs="Arial"/>
        </w:rPr>
        <w:t>23</w:t>
      </w:r>
      <w:r w:rsidRPr="00B77BB9">
        <w:rPr>
          <w:rFonts w:ascii="Arial" w:hAnsi="Arial" w:cs="Arial"/>
        </w:rPr>
        <w:t xml:space="preserve"> Обязательный документ </w:t>
      </w:r>
      <w:r w:rsidRPr="00B77BB9">
        <w:rPr>
          <w:rFonts w:ascii="Arial" w:hAnsi="Arial" w:cs="Arial"/>
          <w:lang w:val="en-US"/>
        </w:rPr>
        <w:t>IAF</w:t>
      </w:r>
      <w:r w:rsidRPr="00B77BB9">
        <w:rPr>
          <w:rFonts w:ascii="Arial" w:hAnsi="Arial" w:cs="Arial"/>
        </w:rPr>
        <w:t xml:space="preserve"> для аудита и сертификации системы менеджмента организаций, имеющих несколько площадок.</w:t>
      </w:r>
    </w:p>
    <w:p w:rsidR="00BC11CF" w:rsidRPr="00B77BB9" w:rsidRDefault="00BC11CF" w:rsidP="00E0470B">
      <w:pPr>
        <w:widowControl w:val="0"/>
        <w:spacing w:after="0" w:line="240" w:lineRule="auto"/>
        <w:ind w:firstLine="426"/>
        <w:jc w:val="both"/>
        <w:rPr>
          <w:rFonts w:ascii="Arial" w:hAnsi="Arial" w:cs="Arial"/>
        </w:rPr>
      </w:pPr>
      <w:r w:rsidRPr="00B77BB9">
        <w:rPr>
          <w:rFonts w:ascii="Arial" w:hAnsi="Arial" w:cs="Arial"/>
          <w:lang w:val="en-US"/>
        </w:rPr>
        <w:t>IAF</w:t>
      </w:r>
      <w:r w:rsidRPr="00B77BB9">
        <w:rPr>
          <w:rFonts w:ascii="Arial" w:hAnsi="Arial" w:cs="Arial"/>
        </w:rPr>
        <w:t xml:space="preserve"> </w:t>
      </w:r>
      <w:r w:rsidRPr="00B77BB9">
        <w:rPr>
          <w:rFonts w:ascii="Arial" w:hAnsi="Arial" w:cs="Arial"/>
          <w:lang w:val="en-US"/>
        </w:rPr>
        <w:t>MD</w:t>
      </w:r>
      <w:r w:rsidRPr="00B77BB9">
        <w:rPr>
          <w:rFonts w:ascii="Arial" w:hAnsi="Arial" w:cs="Arial"/>
        </w:rPr>
        <w:t xml:space="preserve"> 5:201</w:t>
      </w:r>
      <w:r w:rsidR="00074F4C" w:rsidRPr="00B77BB9">
        <w:rPr>
          <w:rFonts w:ascii="Arial" w:hAnsi="Arial" w:cs="Arial"/>
        </w:rPr>
        <w:t>9</w:t>
      </w:r>
      <w:r w:rsidRPr="00B77BB9">
        <w:rPr>
          <w:rFonts w:ascii="Arial" w:hAnsi="Arial" w:cs="Arial"/>
        </w:rPr>
        <w:t xml:space="preserve"> Определение продолжительности аудитов систем менеджмента качества и экологического менеджмента</w:t>
      </w:r>
    </w:p>
    <w:p w:rsidR="000B1E94" w:rsidRPr="00B77BB9" w:rsidRDefault="000B1E94" w:rsidP="00E0470B">
      <w:pPr>
        <w:widowControl w:val="0"/>
        <w:spacing w:after="0" w:line="240" w:lineRule="auto"/>
        <w:ind w:firstLine="426"/>
        <w:jc w:val="both"/>
        <w:rPr>
          <w:rFonts w:ascii="Arial" w:hAnsi="Arial" w:cs="Arial"/>
        </w:rPr>
      </w:pPr>
      <w:r w:rsidRPr="00B77BB9">
        <w:rPr>
          <w:rFonts w:ascii="Arial" w:hAnsi="Arial" w:cs="Arial"/>
        </w:rPr>
        <w:t xml:space="preserve">РК СМ </w:t>
      </w:r>
      <w:r w:rsidR="009E2BE6" w:rsidRPr="00B77BB9">
        <w:rPr>
          <w:rFonts w:ascii="Arial" w:hAnsi="Arial" w:cs="Arial"/>
        </w:rPr>
        <w:t>О</w:t>
      </w:r>
      <w:r w:rsidR="00074F4C" w:rsidRPr="00B77BB9">
        <w:rPr>
          <w:rFonts w:ascii="Arial" w:hAnsi="Arial" w:cs="Arial"/>
        </w:rPr>
        <w:t>Л</w:t>
      </w:r>
      <w:r w:rsidR="009E2BE6" w:rsidRPr="00B77BB9">
        <w:rPr>
          <w:rFonts w:ascii="Arial" w:hAnsi="Arial" w:cs="Arial"/>
        </w:rPr>
        <w:t>С</w:t>
      </w:r>
      <w:r w:rsidR="00180C45" w:rsidRPr="00B77BB9">
        <w:rPr>
          <w:rFonts w:ascii="Arial" w:hAnsi="Arial" w:cs="Arial"/>
        </w:rPr>
        <w:t xml:space="preserve"> СЛУЛП </w:t>
      </w:r>
      <w:r w:rsidRPr="00B77BB9">
        <w:rPr>
          <w:rFonts w:ascii="Arial" w:hAnsi="Arial" w:cs="Arial"/>
        </w:rPr>
        <w:t>-</w:t>
      </w:r>
      <w:r w:rsidR="00180C45" w:rsidRPr="00B77BB9">
        <w:rPr>
          <w:rFonts w:ascii="Arial" w:hAnsi="Arial" w:cs="Arial"/>
        </w:rPr>
        <w:t xml:space="preserve"> </w:t>
      </w:r>
      <w:r w:rsidRPr="00B77BB9">
        <w:rPr>
          <w:rFonts w:ascii="Arial" w:hAnsi="Arial" w:cs="Arial"/>
        </w:rPr>
        <w:t>20</w:t>
      </w:r>
      <w:r w:rsidR="00B93F28" w:rsidRPr="00B77BB9">
        <w:rPr>
          <w:rFonts w:ascii="Arial" w:hAnsi="Arial" w:cs="Arial"/>
        </w:rPr>
        <w:t>2</w:t>
      </w:r>
      <w:r w:rsidR="00074F4C" w:rsidRPr="00B77BB9">
        <w:rPr>
          <w:rFonts w:ascii="Arial" w:hAnsi="Arial" w:cs="Arial"/>
        </w:rPr>
        <w:t>2</w:t>
      </w:r>
      <w:r w:rsidRPr="00B77BB9">
        <w:rPr>
          <w:rFonts w:ascii="Arial" w:hAnsi="Arial" w:cs="Arial"/>
        </w:rPr>
        <w:t xml:space="preserve"> Руководство по системе менеджмента </w:t>
      </w:r>
      <w:r w:rsidR="009E2BE6" w:rsidRPr="00B77BB9">
        <w:rPr>
          <w:rFonts w:ascii="Arial" w:hAnsi="Arial" w:cs="Arial"/>
        </w:rPr>
        <w:t>органа по</w:t>
      </w:r>
      <w:r w:rsidR="00074F4C" w:rsidRPr="00B77BB9">
        <w:rPr>
          <w:rFonts w:ascii="Arial" w:hAnsi="Arial" w:cs="Arial"/>
        </w:rPr>
        <w:t xml:space="preserve"> лесной </w:t>
      </w:r>
      <w:r w:rsidR="009E2BE6" w:rsidRPr="00B77BB9">
        <w:rPr>
          <w:rFonts w:ascii="Arial" w:hAnsi="Arial" w:cs="Arial"/>
        </w:rPr>
        <w:t>сертификаци</w:t>
      </w:r>
      <w:r w:rsidR="0080463A" w:rsidRPr="00B77BB9">
        <w:rPr>
          <w:rFonts w:ascii="Arial" w:hAnsi="Arial" w:cs="Arial"/>
        </w:rPr>
        <w:t>и систем лесоуправления и лесопользования</w:t>
      </w:r>
      <w:r w:rsidR="009E2BE6" w:rsidRPr="00B77BB9">
        <w:rPr>
          <w:rFonts w:ascii="Arial" w:hAnsi="Arial" w:cs="Arial"/>
        </w:rPr>
        <w:t xml:space="preserve"> </w:t>
      </w:r>
      <w:r w:rsidRPr="00B77BB9">
        <w:rPr>
          <w:rFonts w:ascii="Arial" w:hAnsi="Arial" w:cs="Arial"/>
        </w:rPr>
        <w:t>УП «Белгипролес»</w:t>
      </w:r>
    </w:p>
    <w:p w:rsidR="00CA0FAB" w:rsidRPr="00B77BB9" w:rsidRDefault="00CA0FAB" w:rsidP="00E0470B">
      <w:pPr>
        <w:widowControl w:val="0"/>
        <w:spacing w:after="0" w:line="240" w:lineRule="auto"/>
        <w:ind w:firstLine="425"/>
        <w:jc w:val="both"/>
        <w:rPr>
          <w:rFonts w:ascii="Arial" w:hAnsi="Arial" w:cs="Arial"/>
          <w:b/>
        </w:rPr>
      </w:pPr>
    </w:p>
    <w:p w:rsidR="004A2FCA" w:rsidRPr="00B77BB9" w:rsidRDefault="004A2FCA" w:rsidP="00E0470B">
      <w:pPr>
        <w:widowControl w:val="0"/>
        <w:spacing w:after="0" w:line="240" w:lineRule="auto"/>
        <w:ind w:firstLine="425"/>
        <w:jc w:val="both"/>
        <w:rPr>
          <w:rFonts w:ascii="Arial" w:hAnsi="Arial" w:cs="Arial"/>
          <w:b/>
        </w:rPr>
      </w:pPr>
      <w:r w:rsidRPr="00B77BB9">
        <w:rPr>
          <w:rFonts w:ascii="Arial" w:hAnsi="Arial" w:cs="Arial"/>
          <w:b/>
        </w:rPr>
        <w:t>3 Термины и определения</w:t>
      </w:r>
    </w:p>
    <w:p w:rsidR="00CA1825" w:rsidRPr="00B77BB9" w:rsidRDefault="000B1E94" w:rsidP="00E0470B">
      <w:pPr>
        <w:widowControl w:val="0"/>
        <w:spacing w:after="0" w:line="240" w:lineRule="auto"/>
        <w:ind w:firstLine="425"/>
        <w:jc w:val="both"/>
        <w:rPr>
          <w:rFonts w:ascii="Arial" w:hAnsi="Arial" w:cs="Arial"/>
        </w:rPr>
      </w:pPr>
      <w:r w:rsidRPr="00B77BB9">
        <w:rPr>
          <w:rFonts w:ascii="Arial" w:hAnsi="Arial" w:cs="Arial"/>
          <w:b/>
        </w:rPr>
        <w:t>3.1</w:t>
      </w:r>
      <w:r w:rsidRPr="00B77BB9">
        <w:rPr>
          <w:rFonts w:ascii="Arial" w:hAnsi="Arial" w:cs="Arial"/>
        </w:rPr>
        <w:t xml:space="preserve"> </w:t>
      </w:r>
      <w:r w:rsidR="004A2FCA" w:rsidRPr="00B77BB9">
        <w:rPr>
          <w:rFonts w:ascii="Arial" w:hAnsi="Arial" w:cs="Arial"/>
        </w:rPr>
        <w:t>В настояще</w:t>
      </w:r>
      <w:r w:rsidRPr="00B77BB9">
        <w:rPr>
          <w:rFonts w:ascii="Arial" w:hAnsi="Arial" w:cs="Arial"/>
        </w:rPr>
        <w:t>й</w:t>
      </w:r>
      <w:r w:rsidR="004A2FCA" w:rsidRPr="00B77BB9">
        <w:rPr>
          <w:rFonts w:ascii="Arial" w:hAnsi="Arial" w:cs="Arial"/>
        </w:rPr>
        <w:t xml:space="preserve"> </w:t>
      </w:r>
      <w:r w:rsidRPr="00B77BB9">
        <w:rPr>
          <w:rFonts w:ascii="Arial" w:hAnsi="Arial" w:cs="Arial"/>
        </w:rPr>
        <w:t xml:space="preserve">процедуре </w:t>
      </w:r>
      <w:r w:rsidR="004A2FCA" w:rsidRPr="00B77BB9">
        <w:rPr>
          <w:rFonts w:ascii="Arial" w:hAnsi="Arial" w:cs="Arial"/>
        </w:rPr>
        <w:t>применяют термины с соответствующими определениями, установленные в</w:t>
      </w:r>
      <w:r w:rsidR="0080463A" w:rsidRPr="00B77BB9">
        <w:rPr>
          <w:rFonts w:ascii="Arial" w:hAnsi="Arial" w:cs="Arial"/>
        </w:rPr>
        <w:t xml:space="preserve"> </w:t>
      </w:r>
      <w:r w:rsidR="00CD7339" w:rsidRPr="00B77BB9">
        <w:rPr>
          <w:rFonts w:ascii="Arial" w:hAnsi="Arial" w:cs="Arial"/>
        </w:rPr>
        <w:t>Правилах, СТБ 1708, СТБ 2157, СТБ 2370,</w:t>
      </w:r>
      <w:r w:rsidR="00E0470B" w:rsidRPr="00B77BB9">
        <w:rPr>
          <w:rFonts w:ascii="Arial" w:hAnsi="Arial" w:cs="Arial"/>
        </w:rPr>
        <w:t xml:space="preserve"> СТБ 2606,</w:t>
      </w:r>
      <w:r w:rsidR="00CD7339" w:rsidRPr="00B77BB9">
        <w:rPr>
          <w:rFonts w:ascii="Arial" w:hAnsi="Arial" w:cs="Arial"/>
        </w:rPr>
        <w:t xml:space="preserve"> </w:t>
      </w:r>
      <w:r w:rsidR="004A2FCA" w:rsidRPr="00B77BB9">
        <w:rPr>
          <w:rFonts w:ascii="Arial" w:hAnsi="Arial" w:cs="Arial"/>
        </w:rPr>
        <w:t>СТБ ИСО 9000</w:t>
      </w:r>
      <w:r w:rsidR="00B37B95" w:rsidRPr="00B77BB9">
        <w:rPr>
          <w:rFonts w:ascii="Arial" w:hAnsi="Arial" w:cs="Arial"/>
        </w:rPr>
        <w:t xml:space="preserve">, </w:t>
      </w:r>
      <w:r w:rsidR="004A2FCA" w:rsidRPr="00B77BB9">
        <w:rPr>
          <w:rFonts w:ascii="Arial" w:hAnsi="Arial" w:cs="Arial"/>
        </w:rPr>
        <w:t>а также следующие термины с соответствующими определениями:</w:t>
      </w:r>
    </w:p>
    <w:p w:rsidR="004A2FCA" w:rsidRPr="00B77BB9" w:rsidRDefault="004A2FCA" w:rsidP="00E0470B">
      <w:pPr>
        <w:widowControl w:val="0"/>
        <w:spacing w:after="0" w:line="240" w:lineRule="auto"/>
        <w:ind w:firstLine="425"/>
        <w:jc w:val="both"/>
        <w:rPr>
          <w:rFonts w:ascii="Arial" w:hAnsi="Arial" w:cs="Arial"/>
          <w:bCs/>
        </w:rPr>
      </w:pPr>
      <w:r w:rsidRPr="00B77BB9">
        <w:rPr>
          <w:rFonts w:ascii="Arial" w:hAnsi="Arial" w:cs="Arial"/>
          <w:b/>
          <w:bCs/>
        </w:rPr>
        <w:t xml:space="preserve">заявитель на </w:t>
      </w:r>
      <w:r w:rsidR="005E3C5F" w:rsidRPr="00B77BB9">
        <w:rPr>
          <w:rFonts w:ascii="Arial" w:hAnsi="Arial" w:cs="Arial"/>
          <w:b/>
          <w:bCs/>
        </w:rPr>
        <w:t>проведение</w:t>
      </w:r>
      <w:r w:rsidRPr="00B77BB9">
        <w:rPr>
          <w:rFonts w:ascii="Arial" w:hAnsi="Arial" w:cs="Arial"/>
          <w:b/>
          <w:bCs/>
        </w:rPr>
        <w:t xml:space="preserve"> </w:t>
      </w:r>
      <w:r w:rsidR="005E3C5F" w:rsidRPr="00B77BB9">
        <w:rPr>
          <w:rFonts w:ascii="Arial" w:hAnsi="Arial" w:cs="Arial"/>
          <w:b/>
          <w:bCs/>
        </w:rPr>
        <w:t>сертификации</w:t>
      </w:r>
      <w:r w:rsidR="008A3840" w:rsidRPr="00B77BB9">
        <w:rPr>
          <w:rFonts w:ascii="Arial" w:hAnsi="Arial" w:cs="Arial"/>
          <w:b/>
          <w:bCs/>
        </w:rPr>
        <w:t xml:space="preserve"> систем лесоуправления и лесопользования</w:t>
      </w:r>
      <w:r w:rsidR="005E3C5F" w:rsidRPr="00B77BB9">
        <w:rPr>
          <w:rFonts w:ascii="Arial" w:hAnsi="Arial" w:cs="Arial"/>
          <w:b/>
          <w:bCs/>
        </w:rPr>
        <w:t>; заявитель</w:t>
      </w:r>
      <w:r w:rsidRPr="00B77BB9">
        <w:rPr>
          <w:rFonts w:ascii="Arial" w:hAnsi="Arial" w:cs="Arial"/>
          <w:b/>
          <w:bCs/>
        </w:rPr>
        <w:t xml:space="preserve">: </w:t>
      </w:r>
      <w:r w:rsidR="008A3840" w:rsidRPr="00B77BB9">
        <w:rPr>
          <w:rFonts w:ascii="Arial" w:hAnsi="Arial" w:cs="Arial"/>
          <w:bCs/>
        </w:rPr>
        <w:t>Юридическое лицо</w:t>
      </w:r>
      <w:r w:rsidR="005E3C5F" w:rsidRPr="00B77BB9">
        <w:rPr>
          <w:rFonts w:ascii="Arial" w:hAnsi="Arial" w:cs="Arial"/>
          <w:bCs/>
        </w:rPr>
        <w:t xml:space="preserve">, </w:t>
      </w:r>
      <w:r w:rsidR="008A3840" w:rsidRPr="00B77BB9">
        <w:rPr>
          <w:rFonts w:ascii="Arial" w:hAnsi="Arial" w:cs="Arial"/>
          <w:bCs/>
        </w:rPr>
        <w:t xml:space="preserve">ведущее лесное хозяйство, </w:t>
      </w:r>
      <w:r w:rsidR="005E3C5F" w:rsidRPr="00B77BB9">
        <w:rPr>
          <w:rFonts w:ascii="Arial" w:hAnsi="Arial" w:cs="Arial"/>
          <w:bCs/>
        </w:rPr>
        <w:t>обративш</w:t>
      </w:r>
      <w:r w:rsidR="009222B7" w:rsidRPr="00B77BB9">
        <w:rPr>
          <w:rFonts w:ascii="Arial" w:hAnsi="Arial" w:cs="Arial"/>
          <w:bCs/>
        </w:rPr>
        <w:t>е</w:t>
      </w:r>
      <w:r w:rsidR="005E3C5F" w:rsidRPr="00B77BB9">
        <w:rPr>
          <w:rFonts w:ascii="Arial" w:hAnsi="Arial" w:cs="Arial"/>
          <w:bCs/>
        </w:rPr>
        <w:t>еся с заявкой на сертификацию системы лесоуправления</w:t>
      </w:r>
      <w:r w:rsidR="00CD7339" w:rsidRPr="00B77BB9">
        <w:rPr>
          <w:rFonts w:ascii="Arial" w:hAnsi="Arial" w:cs="Arial"/>
          <w:bCs/>
        </w:rPr>
        <w:t xml:space="preserve"> </w:t>
      </w:r>
      <w:r w:rsidR="005E3C5F" w:rsidRPr="00B77BB9">
        <w:rPr>
          <w:rFonts w:ascii="Arial" w:hAnsi="Arial" w:cs="Arial"/>
          <w:bCs/>
        </w:rPr>
        <w:t>и лесопользования</w:t>
      </w:r>
      <w:r w:rsidRPr="00B77BB9">
        <w:rPr>
          <w:rFonts w:ascii="Arial" w:hAnsi="Arial" w:cs="Arial"/>
          <w:bCs/>
        </w:rPr>
        <w:t>.</w:t>
      </w:r>
    </w:p>
    <w:p w:rsidR="009222B7" w:rsidRPr="00B77BB9" w:rsidRDefault="009222B7" w:rsidP="00E0470B">
      <w:pPr>
        <w:autoSpaceDE w:val="0"/>
        <w:autoSpaceDN w:val="0"/>
        <w:adjustRightInd w:val="0"/>
        <w:spacing w:after="0" w:line="240" w:lineRule="auto"/>
        <w:ind w:firstLine="425"/>
        <w:jc w:val="both"/>
        <w:rPr>
          <w:rFonts w:ascii="Arial" w:hAnsi="Arial" w:cs="Arial"/>
          <w:bCs/>
        </w:rPr>
      </w:pPr>
      <w:r w:rsidRPr="00B77BB9">
        <w:rPr>
          <w:rFonts w:ascii="Arial" w:hAnsi="Arial" w:cs="Arial"/>
          <w:b/>
          <w:bCs/>
        </w:rPr>
        <w:t>эксперт-</w:t>
      </w:r>
      <w:r w:rsidR="00B37B95" w:rsidRPr="00B77BB9">
        <w:rPr>
          <w:rFonts w:ascii="Arial" w:hAnsi="Arial" w:cs="Arial"/>
          <w:b/>
          <w:bCs/>
        </w:rPr>
        <w:t xml:space="preserve"> </w:t>
      </w:r>
      <w:r w:rsidRPr="00B77BB9">
        <w:rPr>
          <w:rFonts w:ascii="Arial" w:hAnsi="Arial" w:cs="Arial"/>
          <w:b/>
          <w:bCs/>
        </w:rPr>
        <w:t xml:space="preserve">аудитор по сертификации </w:t>
      </w:r>
      <w:r w:rsidRPr="00B77BB9">
        <w:rPr>
          <w:rFonts w:ascii="Arial" w:hAnsi="Arial" w:cs="Arial"/>
          <w:b/>
        </w:rPr>
        <w:t>систем лесоуправления и лесопользования</w:t>
      </w:r>
      <w:r w:rsidRPr="00B77BB9">
        <w:rPr>
          <w:rFonts w:ascii="Arial" w:hAnsi="Arial" w:cs="Arial"/>
          <w:b/>
          <w:bCs/>
        </w:rPr>
        <w:t xml:space="preserve"> (эксперт-аудитор): </w:t>
      </w:r>
      <w:r w:rsidRPr="00B77BB9">
        <w:rPr>
          <w:rFonts w:ascii="Arial" w:hAnsi="Arial" w:cs="Arial"/>
          <w:bCs/>
        </w:rPr>
        <w:t>физическое лицо, соответствующее требованиям к профессиональной компетентности, определенным Государственным комитетом по стандартизации Республики Беларусь, удостоверившее соответствие этим требованиям в порядке, установленном актами законодательства Республики Беларусь, и назначенное для выполнения работ по сертификации систем лесоуправления и лесопользования.</w:t>
      </w:r>
    </w:p>
    <w:p w:rsidR="00BB1360" w:rsidRPr="00B77BB9" w:rsidRDefault="00BB1360" w:rsidP="00E0470B">
      <w:pPr>
        <w:widowControl w:val="0"/>
        <w:spacing w:after="0" w:line="240" w:lineRule="auto"/>
        <w:ind w:firstLine="425"/>
        <w:jc w:val="both"/>
        <w:rPr>
          <w:rFonts w:ascii="Arial" w:hAnsi="Arial" w:cs="Arial"/>
          <w:b/>
        </w:rPr>
      </w:pPr>
    </w:p>
    <w:p w:rsidR="004A2FCA" w:rsidRPr="00B77BB9" w:rsidRDefault="004A2FCA" w:rsidP="00E0470B">
      <w:pPr>
        <w:widowControl w:val="0"/>
        <w:spacing w:after="0" w:line="240" w:lineRule="auto"/>
        <w:ind w:firstLine="425"/>
        <w:jc w:val="both"/>
        <w:rPr>
          <w:rFonts w:ascii="Arial" w:hAnsi="Arial" w:cs="Arial"/>
          <w:b/>
        </w:rPr>
      </w:pPr>
      <w:r w:rsidRPr="00B77BB9">
        <w:rPr>
          <w:rFonts w:ascii="Arial" w:hAnsi="Arial" w:cs="Arial"/>
          <w:b/>
        </w:rPr>
        <w:t>4 Общие положения</w:t>
      </w:r>
    </w:p>
    <w:p w:rsidR="004A2FCA" w:rsidRPr="00B77BB9" w:rsidRDefault="004A2FCA" w:rsidP="00E0470B">
      <w:pPr>
        <w:widowControl w:val="0"/>
        <w:spacing w:after="0" w:line="240" w:lineRule="auto"/>
        <w:ind w:firstLine="425"/>
        <w:jc w:val="both"/>
        <w:rPr>
          <w:rFonts w:ascii="Arial" w:hAnsi="Arial" w:cs="Arial"/>
        </w:rPr>
      </w:pPr>
      <w:r w:rsidRPr="00B77BB9">
        <w:rPr>
          <w:rFonts w:ascii="Arial" w:hAnsi="Arial" w:cs="Arial"/>
          <w:b/>
        </w:rPr>
        <w:t>4</w:t>
      </w:r>
      <w:r w:rsidR="009222B7" w:rsidRPr="00B77BB9">
        <w:rPr>
          <w:rFonts w:ascii="Arial" w:hAnsi="Arial" w:cs="Arial"/>
          <w:b/>
        </w:rPr>
        <w:t xml:space="preserve">.1 </w:t>
      </w:r>
      <w:r w:rsidRPr="00B77BB9">
        <w:rPr>
          <w:rFonts w:ascii="Arial" w:hAnsi="Arial" w:cs="Arial"/>
        </w:rPr>
        <w:t xml:space="preserve">Сертификация системы лесоуправления и лесопользования проводится с целью подтверждения органом по сертификации того, что система лесоуправления и лесопользования организации-заявителя (члена группы) обеспечивает соответствие </w:t>
      </w:r>
      <w:r w:rsidR="002E2147" w:rsidRPr="00B77BB9">
        <w:rPr>
          <w:rFonts w:ascii="Arial" w:hAnsi="Arial" w:cs="Arial"/>
        </w:rPr>
        <w:t xml:space="preserve">осуществляемого управления лесами и лесными ресурсами и извлечения полезных свойств леса в конкретных целях, </w:t>
      </w:r>
      <w:r w:rsidRPr="00B77BB9">
        <w:rPr>
          <w:rFonts w:ascii="Arial" w:hAnsi="Arial" w:cs="Arial"/>
        </w:rPr>
        <w:t>критериям и по</w:t>
      </w:r>
      <w:r w:rsidR="002E2147" w:rsidRPr="00B77BB9">
        <w:rPr>
          <w:rFonts w:ascii="Arial" w:hAnsi="Arial" w:cs="Arial"/>
        </w:rPr>
        <w:t>казателям, регламентирующим</w:t>
      </w:r>
      <w:r w:rsidRPr="00B77BB9">
        <w:rPr>
          <w:rFonts w:ascii="Arial" w:hAnsi="Arial" w:cs="Arial"/>
        </w:rPr>
        <w:t xml:space="preserve"> воспроизводств</w:t>
      </w:r>
      <w:r w:rsidR="002E2147" w:rsidRPr="00B77BB9">
        <w:rPr>
          <w:rFonts w:ascii="Arial" w:hAnsi="Arial" w:cs="Arial"/>
        </w:rPr>
        <w:t>о</w:t>
      </w:r>
      <w:r w:rsidRPr="00B77BB9">
        <w:rPr>
          <w:rFonts w:ascii="Arial" w:hAnsi="Arial" w:cs="Arial"/>
        </w:rPr>
        <w:t>, охран</w:t>
      </w:r>
      <w:r w:rsidR="002E2147" w:rsidRPr="00B77BB9">
        <w:rPr>
          <w:rFonts w:ascii="Arial" w:hAnsi="Arial" w:cs="Arial"/>
        </w:rPr>
        <w:t>у</w:t>
      </w:r>
      <w:r w:rsidRPr="00B77BB9">
        <w:rPr>
          <w:rFonts w:ascii="Arial" w:hAnsi="Arial" w:cs="Arial"/>
        </w:rPr>
        <w:t xml:space="preserve"> и защит</w:t>
      </w:r>
      <w:r w:rsidR="002E2147" w:rsidRPr="00B77BB9">
        <w:rPr>
          <w:rFonts w:ascii="Arial" w:hAnsi="Arial" w:cs="Arial"/>
        </w:rPr>
        <w:t>у</w:t>
      </w:r>
      <w:r w:rsidRPr="00B77BB9">
        <w:rPr>
          <w:rFonts w:ascii="Arial" w:hAnsi="Arial" w:cs="Arial"/>
        </w:rPr>
        <w:t xml:space="preserve"> леса, заготовк</w:t>
      </w:r>
      <w:r w:rsidR="002E2147" w:rsidRPr="00B77BB9">
        <w:rPr>
          <w:rFonts w:ascii="Arial" w:hAnsi="Arial" w:cs="Arial"/>
        </w:rPr>
        <w:t>у</w:t>
      </w:r>
      <w:r w:rsidRPr="00B77BB9">
        <w:rPr>
          <w:rFonts w:ascii="Arial" w:hAnsi="Arial" w:cs="Arial"/>
        </w:rPr>
        <w:t xml:space="preserve"> древесины и других ресурсов</w:t>
      </w:r>
      <w:r w:rsidR="002E2147" w:rsidRPr="00B77BB9">
        <w:rPr>
          <w:rFonts w:ascii="Arial" w:hAnsi="Arial" w:cs="Arial"/>
        </w:rPr>
        <w:t xml:space="preserve"> установленным в СТБ 1708</w:t>
      </w:r>
      <w:r w:rsidR="00E0470B" w:rsidRPr="00B77BB9">
        <w:rPr>
          <w:rFonts w:ascii="Arial" w:hAnsi="Arial" w:cs="Arial"/>
        </w:rPr>
        <w:t>, СТБ 2606</w:t>
      </w:r>
      <w:r w:rsidR="00AC6BA6" w:rsidRPr="00B77BB9">
        <w:rPr>
          <w:rFonts w:ascii="Arial" w:hAnsi="Arial" w:cs="Arial"/>
        </w:rPr>
        <w:t xml:space="preserve"> и других ТНПА</w:t>
      </w:r>
      <w:r w:rsidR="002E2147" w:rsidRPr="00B77BB9">
        <w:rPr>
          <w:rFonts w:ascii="Arial" w:hAnsi="Arial" w:cs="Arial"/>
        </w:rPr>
        <w:t>.</w:t>
      </w:r>
    </w:p>
    <w:p w:rsidR="004A2FCA" w:rsidRPr="00B77BB9" w:rsidRDefault="004A2FCA" w:rsidP="00E0470B">
      <w:pPr>
        <w:widowControl w:val="0"/>
        <w:spacing w:after="0" w:line="240" w:lineRule="auto"/>
        <w:ind w:firstLine="425"/>
        <w:jc w:val="both"/>
        <w:rPr>
          <w:rFonts w:ascii="Arial" w:hAnsi="Arial" w:cs="Arial"/>
        </w:rPr>
      </w:pPr>
      <w:r w:rsidRPr="00B77BB9">
        <w:rPr>
          <w:rFonts w:ascii="Arial" w:hAnsi="Arial" w:cs="Arial"/>
          <w:b/>
        </w:rPr>
        <w:t>4.</w:t>
      </w:r>
      <w:r w:rsidR="009222B7" w:rsidRPr="00B77BB9">
        <w:rPr>
          <w:rFonts w:ascii="Arial" w:hAnsi="Arial" w:cs="Arial"/>
          <w:b/>
        </w:rPr>
        <w:t>2</w:t>
      </w:r>
      <w:r w:rsidRPr="00B77BB9">
        <w:rPr>
          <w:rFonts w:ascii="Arial" w:hAnsi="Arial" w:cs="Arial"/>
        </w:rPr>
        <w:t xml:space="preserve"> </w:t>
      </w:r>
      <w:r w:rsidR="005A69D2" w:rsidRPr="00B77BB9">
        <w:rPr>
          <w:rFonts w:ascii="Arial" w:hAnsi="Arial" w:cs="Arial"/>
        </w:rPr>
        <w:t xml:space="preserve">Сертификация системы лесоуправления и лесопользования </w:t>
      </w:r>
      <w:r w:rsidRPr="00B77BB9">
        <w:rPr>
          <w:rFonts w:ascii="Arial" w:hAnsi="Arial" w:cs="Arial"/>
        </w:rPr>
        <w:t>проводится на добровольной основе по инициативе юридических лиц-заявителей путем заключения договора между ними и органом по сертификации.</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4.</w:t>
      </w:r>
      <w:r w:rsidR="009222B7" w:rsidRPr="00B77BB9">
        <w:rPr>
          <w:rFonts w:ascii="Arial" w:hAnsi="Arial" w:cs="Arial"/>
          <w:b/>
        </w:rPr>
        <w:t>3</w:t>
      </w:r>
      <w:r w:rsidRPr="00B77BB9">
        <w:rPr>
          <w:rFonts w:ascii="Arial" w:hAnsi="Arial" w:cs="Arial"/>
          <w:b/>
        </w:rPr>
        <w:t xml:space="preserve"> </w:t>
      </w:r>
      <w:r w:rsidR="009222B7" w:rsidRPr="00B77BB9">
        <w:rPr>
          <w:rFonts w:ascii="Arial" w:hAnsi="Arial" w:cs="Arial"/>
        </w:rPr>
        <w:t>Процедура</w:t>
      </w:r>
      <w:r w:rsidR="009222B7" w:rsidRPr="00B77BB9">
        <w:rPr>
          <w:rFonts w:ascii="Arial" w:hAnsi="Arial" w:cs="Arial"/>
          <w:b/>
        </w:rPr>
        <w:t xml:space="preserve"> </w:t>
      </w:r>
      <w:r w:rsidR="009222B7" w:rsidRPr="00B77BB9">
        <w:rPr>
          <w:rFonts w:ascii="Arial" w:hAnsi="Arial" w:cs="Arial"/>
        </w:rPr>
        <w:t>с</w:t>
      </w:r>
      <w:r w:rsidRPr="00B77BB9">
        <w:rPr>
          <w:rFonts w:ascii="Arial" w:hAnsi="Arial" w:cs="Arial"/>
        </w:rPr>
        <w:t>ертификаци</w:t>
      </w:r>
      <w:r w:rsidR="009222B7" w:rsidRPr="00B77BB9">
        <w:rPr>
          <w:rFonts w:ascii="Arial" w:hAnsi="Arial" w:cs="Arial"/>
        </w:rPr>
        <w:t xml:space="preserve">и систем лесоуправления и лесопользования включает индивидуальную и </w:t>
      </w:r>
      <w:r w:rsidR="005A69D2" w:rsidRPr="00B77BB9">
        <w:rPr>
          <w:rFonts w:ascii="Arial" w:hAnsi="Arial" w:cs="Arial"/>
        </w:rPr>
        <w:t>групповую сертификацию</w:t>
      </w:r>
      <w:r w:rsidRPr="00B77BB9">
        <w:rPr>
          <w:rFonts w:ascii="Arial" w:hAnsi="Arial" w:cs="Arial"/>
        </w:rPr>
        <w:t>.</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Схема </w:t>
      </w:r>
      <w:r w:rsidR="005A69D2" w:rsidRPr="00B77BB9">
        <w:rPr>
          <w:rFonts w:ascii="Arial" w:hAnsi="Arial" w:cs="Arial"/>
        </w:rPr>
        <w:t xml:space="preserve">сертификация системы лесоуправления и лесопользования </w:t>
      </w:r>
      <w:r w:rsidRPr="00B77BB9">
        <w:rPr>
          <w:rFonts w:ascii="Arial" w:hAnsi="Arial" w:cs="Arial"/>
        </w:rPr>
        <w:t>устанавливается органом по сертификации по согласованию с заявителем.</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При индивидуальной сертификации заявителем является одно юридическое лицо (далее – заявитель).</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При групповой сертификации заявителем</w:t>
      </w:r>
      <w:r w:rsidR="00180C45" w:rsidRPr="00B77BB9">
        <w:rPr>
          <w:rFonts w:ascii="Arial" w:hAnsi="Arial" w:cs="Arial"/>
        </w:rPr>
        <w:t xml:space="preserve"> </w:t>
      </w:r>
      <w:r w:rsidRPr="00B77BB9">
        <w:rPr>
          <w:rFonts w:ascii="Arial" w:hAnsi="Arial" w:cs="Arial"/>
        </w:rPr>
        <w:t>является руководитель группы.</w:t>
      </w:r>
    </w:p>
    <w:p w:rsidR="00186C45" w:rsidRPr="00B77BB9" w:rsidRDefault="004A2FCA" w:rsidP="00B37B95">
      <w:pPr>
        <w:widowControl w:val="0"/>
        <w:spacing w:after="0" w:line="240" w:lineRule="auto"/>
        <w:ind w:firstLine="426"/>
        <w:jc w:val="both"/>
        <w:rPr>
          <w:rFonts w:ascii="Arial" w:hAnsi="Arial" w:cs="Arial"/>
        </w:rPr>
      </w:pPr>
      <w:r w:rsidRPr="00B77BB9">
        <w:rPr>
          <w:rFonts w:ascii="Arial" w:hAnsi="Arial" w:cs="Arial"/>
        </w:rPr>
        <w:t>Основные</w:t>
      </w:r>
      <w:r w:rsidR="00CA0FAB" w:rsidRPr="00B77BB9">
        <w:rPr>
          <w:rFonts w:ascii="Arial" w:hAnsi="Arial" w:cs="Arial"/>
        </w:rPr>
        <w:t xml:space="preserve"> </w:t>
      </w:r>
      <w:r w:rsidR="00E0470B" w:rsidRPr="00B77BB9">
        <w:rPr>
          <w:rFonts w:ascii="Arial" w:hAnsi="Arial" w:cs="Arial"/>
        </w:rPr>
        <w:t>требования к группе юридических лиц, ведущих лесное хозяйство установлены в СТБ 2606.</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4.</w:t>
      </w:r>
      <w:r w:rsidR="006C3AAC" w:rsidRPr="00B77BB9">
        <w:rPr>
          <w:rFonts w:ascii="Arial" w:hAnsi="Arial" w:cs="Arial"/>
          <w:b/>
        </w:rPr>
        <w:t>4</w:t>
      </w:r>
      <w:r w:rsidRPr="00B77BB9">
        <w:rPr>
          <w:rFonts w:ascii="Arial" w:hAnsi="Arial" w:cs="Arial"/>
        </w:rPr>
        <w:t xml:space="preserve"> </w:t>
      </w:r>
      <w:r w:rsidR="00BB1360" w:rsidRPr="00B77BB9">
        <w:rPr>
          <w:rFonts w:ascii="Arial" w:hAnsi="Arial" w:cs="Arial"/>
        </w:rPr>
        <w:t>Продолжительность</w:t>
      </w:r>
      <w:r w:rsidRPr="00B77BB9">
        <w:rPr>
          <w:rFonts w:ascii="Arial" w:hAnsi="Arial" w:cs="Arial"/>
        </w:rPr>
        <w:t xml:space="preserve"> аудитов по сертификации системы лесоуправления и лесопользования, </w:t>
      </w:r>
      <w:r w:rsidR="00BB1360" w:rsidRPr="00B77BB9">
        <w:rPr>
          <w:rFonts w:ascii="Arial" w:hAnsi="Arial" w:cs="Arial"/>
        </w:rPr>
        <w:t xml:space="preserve">определяется в соответствии с </w:t>
      </w:r>
      <w:r w:rsidR="005A69D2" w:rsidRPr="00B77BB9">
        <w:rPr>
          <w:rFonts w:ascii="Arial" w:hAnsi="Arial" w:cs="Arial"/>
          <w:lang w:val="en-US"/>
        </w:rPr>
        <w:t>IAF</w:t>
      </w:r>
      <w:r w:rsidR="005A69D2" w:rsidRPr="00B77BB9">
        <w:rPr>
          <w:rFonts w:ascii="Arial" w:hAnsi="Arial" w:cs="Arial"/>
        </w:rPr>
        <w:t xml:space="preserve"> </w:t>
      </w:r>
      <w:r w:rsidR="005A69D2" w:rsidRPr="00B77BB9">
        <w:rPr>
          <w:rFonts w:ascii="Arial" w:hAnsi="Arial" w:cs="Arial"/>
          <w:lang w:val="en-US"/>
        </w:rPr>
        <w:t>MD</w:t>
      </w:r>
      <w:r w:rsidR="005A69D2" w:rsidRPr="00B77BB9">
        <w:rPr>
          <w:rFonts w:ascii="Arial" w:hAnsi="Arial" w:cs="Arial"/>
        </w:rPr>
        <w:t xml:space="preserve"> 1:20</w:t>
      </w:r>
      <w:r w:rsidR="00E0470B" w:rsidRPr="00B77BB9">
        <w:rPr>
          <w:rFonts w:ascii="Arial" w:hAnsi="Arial" w:cs="Arial"/>
        </w:rPr>
        <w:t>23</w:t>
      </w:r>
      <w:r w:rsidR="00074F4C" w:rsidRPr="00B77BB9">
        <w:rPr>
          <w:rFonts w:ascii="Arial" w:hAnsi="Arial" w:cs="Arial"/>
        </w:rPr>
        <w:t>,</w:t>
      </w:r>
      <w:r w:rsidR="00BB1360" w:rsidRPr="00B77BB9">
        <w:rPr>
          <w:rFonts w:ascii="Arial" w:hAnsi="Arial" w:cs="Arial"/>
        </w:rPr>
        <w:t xml:space="preserve"> </w:t>
      </w:r>
      <w:r w:rsidR="00074F4C" w:rsidRPr="00B77BB9">
        <w:rPr>
          <w:rFonts w:ascii="Arial" w:hAnsi="Arial" w:cs="Arial"/>
          <w:lang w:val="en-US"/>
        </w:rPr>
        <w:t>IAF</w:t>
      </w:r>
      <w:r w:rsidR="00074F4C" w:rsidRPr="00B77BB9">
        <w:rPr>
          <w:rFonts w:ascii="Arial" w:hAnsi="Arial" w:cs="Arial"/>
        </w:rPr>
        <w:t xml:space="preserve"> </w:t>
      </w:r>
      <w:r w:rsidR="00074F4C" w:rsidRPr="00B77BB9">
        <w:rPr>
          <w:rFonts w:ascii="Arial" w:hAnsi="Arial" w:cs="Arial"/>
          <w:lang w:val="en-US"/>
        </w:rPr>
        <w:t>MD</w:t>
      </w:r>
      <w:r w:rsidR="00074F4C" w:rsidRPr="00B77BB9">
        <w:rPr>
          <w:rFonts w:ascii="Arial" w:hAnsi="Arial" w:cs="Arial"/>
        </w:rPr>
        <w:t xml:space="preserve"> 5:2019 </w:t>
      </w:r>
      <w:r w:rsidR="00BB1360" w:rsidRPr="00B77BB9">
        <w:rPr>
          <w:rFonts w:ascii="Arial" w:hAnsi="Arial" w:cs="Arial"/>
        </w:rPr>
        <w:t xml:space="preserve">и временными предельными нормами </w:t>
      </w:r>
      <w:r w:rsidR="005A6C8B" w:rsidRPr="00B77BB9">
        <w:rPr>
          <w:rFonts w:ascii="Arial" w:hAnsi="Arial" w:cs="Arial"/>
        </w:rPr>
        <w:t>трудоемкости работ по</w:t>
      </w:r>
      <w:r w:rsidR="006C3AAC" w:rsidRPr="00B77BB9">
        <w:rPr>
          <w:rFonts w:ascii="Arial" w:hAnsi="Arial" w:cs="Arial"/>
        </w:rPr>
        <w:t xml:space="preserve"> </w:t>
      </w:r>
      <w:r w:rsidR="005A6C8B" w:rsidRPr="00B77BB9">
        <w:rPr>
          <w:rFonts w:ascii="Arial" w:hAnsi="Arial" w:cs="Arial"/>
        </w:rPr>
        <w:t>сертификации</w:t>
      </w:r>
      <w:r w:rsidR="006C3AAC" w:rsidRPr="00B77BB9">
        <w:rPr>
          <w:rFonts w:ascii="Arial" w:hAnsi="Arial" w:cs="Arial"/>
        </w:rPr>
        <w:t xml:space="preserve"> систем лесоуправления и лесопользования</w:t>
      </w:r>
      <w:r w:rsidR="005A6C8B" w:rsidRPr="00B77BB9">
        <w:rPr>
          <w:rFonts w:ascii="Arial" w:hAnsi="Arial" w:cs="Arial"/>
        </w:rPr>
        <w:t>.</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Допускается объединение аудитов с целью сертификации систем лесоуправления и лесопользования с аудитами с целью сертификации лесной продукции </w:t>
      </w:r>
      <w:r w:rsidRPr="00B77BB9">
        <w:rPr>
          <w:rFonts w:ascii="Arial" w:hAnsi="Arial" w:cs="Arial"/>
          <w:bCs/>
        </w:rPr>
        <w:t>по признаку происхождения</w:t>
      </w:r>
      <w:r w:rsidRPr="00B77BB9">
        <w:rPr>
          <w:rFonts w:ascii="Arial" w:hAnsi="Arial" w:cs="Arial"/>
        </w:rPr>
        <w:t>.</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4.</w:t>
      </w:r>
      <w:r w:rsidR="006C3AAC" w:rsidRPr="00B77BB9">
        <w:rPr>
          <w:rFonts w:ascii="Arial" w:hAnsi="Arial" w:cs="Arial"/>
          <w:b/>
        </w:rPr>
        <w:t>5</w:t>
      </w:r>
      <w:r w:rsidRPr="00B77BB9">
        <w:rPr>
          <w:rFonts w:ascii="Arial" w:hAnsi="Arial" w:cs="Arial"/>
        </w:rPr>
        <w:t xml:space="preserve"> При проведении сертификации должна соблюдаться конфиденциальность информации, получаемой в процессе взаимодействия субъектов сертификации, кроме случаев, когда лесоуправление</w:t>
      </w:r>
      <w:r w:rsidR="002E2147" w:rsidRPr="00B77BB9">
        <w:rPr>
          <w:rFonts w:ascii="Arial" w:hAnsi="Arial" w:cs="Arial"/>
        </w:rPr>
        <w:t xml:space="preserve"> и </w:t>
      </w:r>
      <w:r w:rsidRPr="00B77BB9">
        <w:rPr>
          <w:rFonts w:ascii="Arial" w:hAnsi="Arial" w:cs="Arial"/>
        </w:rPr>
        <w:t>лесопользование</w:t>
      </w:r>
      <w:r w:rsidR="002E2147" w:rsidRPr="00B77BB9">
        <w:rPr>
          <w:rFonts w:ascii="Arial" w:hAnsi="Arial" w:cs="Arial"/>
        </w:rPr>
        <w:t xml:space="preserve"> </w:t>
      </w:r>
      <w:r w:rsidRPr="00B77BB9">
        <w:rPr>
          <w:rFonts w:ascii="Arial" w:hAnsi="Arial" w:cs="Arial"/>
        </w:rPr>
        <w:t>могут создать реальную угрозу безопасности жизни, здоровью, наследственности потребителя, сохранности имущества и безопасности окружающей среды.</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4.</w:t>
      </w:r>
      <w:r w:rsidR="002E2147" w:rsidRPr="00B77BB9">
        <w:rPr>
          <w:rFonts w:ascii="Arial" w:hAnsi="Arial" w:cs="Arial"/>
          <w:b/>
        </w:rPr>
        <w:t>6</w:t>
      </w:r>
      <w:r w:rsidRPr="00B77BB9">
        <w:rPr>
          <w:rFonts w:ascii="Arial" w:hAnsi="Arial" w:cs="Arial"/>
        </w:rPr>
        <w:t xml:space="preserve"> Информация, относящаяся к выдаче, подтверждению, возобновлению, приостановлению или отмене сертификата соответствия, а также процедура сертификации должна быть доступна заявителю, руководителю группы, членам группы.</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Информация, предоставляемая органом по сертификации заявителю, руководителю группы, членам группы и другим заинтересованным сторонам, включая рекламу, должна быть точной и не должна вводить в заблуждение.</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4.</w:t>
      </w:r>
      <w:r w:rsidR="002E2147" w:rsidRPr="00B77BB9">
        <w:rPr>
          <w:rFonts w:ascii="Arial" w:hAnsi="Arial" w:cs="Arial"/>
          <w:b/>
        </w:rPr>
        <w:t xml:space="preserve">7 </w:t>
      </w:r>
      <w:r w:rsidRPr="00B77BB9">
        <w:rPr>
          <w:rFonts w:ascii="Arial" w:hAnsi="Arial" w:cs="Arial"/>
        </w:rPr>
        <w:t>Орган по сертификации</w:t>
      </w:r>
      <w:r w:rsidR="002E2147" w:rsidRPr="00B77BB9">
        <w:rPr>
          <w:rFonts w:ascii="Arial" w:hAnsi="Arial" w:cs="Arial"/>
        </w:rPr>
        <w:t xml:space="preserve"> систем лесоуправления и лесопользования (далее − орган по сертификации)</w:t>
      </w:r>
      <w:r w:rsidRPr="00B77BB9">
        <w:rPr>
          <w:rFonts w:ascii="Arial" w:hAnsi="Arial" w:cs="Arial"/>
        </w:rPr>
        <w:t xml:space="preserve"> не должен проводить консультирование по</w:t>
      </w:r>
      <w:r w:rsidR="002E2147" w:rsidRPr="00B77BB9">
        <w:rPr>
          <w:rFonts w:ascii="Arial" w:hAnsi="Arial" w:cs="Arial"/>
        </w:rPr>
        <w:t xml:space="preserve"> </w:t>
      </w:r>
      <w:r w:rsidRPr="00B77BB9">
        <w:rPr>
          <w:rFonts w:ascii="Arial" w:hAnsi="Arial" w:cs="Arial"/>
        </w:rPr>
        <w:t>сертификации</w:t>
      </w:r>
      <w:r w:rsidR="002E2147" w:rsidRPr="00B77BB9">
        <w:rPr>
          <w:rFonts w:ascii="Arial" w:hAnsi="Arial" w:cs="Arial"/>
        </w:rPr>
        <w:t xml:space="preserve"> систем лесоуправления и лесопользования </w:t>
      </w:r>
      <w:r w:rsidRPr="00B77BB9">
        <w:rPr>
          <w:rFonts w:ascii="Arial" w:hAnsi="Arial" w:cs="Arial"/>
        </w:rPr>
        <w:t>заявителя, руководителя группы, членов группы.</w:t>
      </w:r>
    </w:p>
    <w:p w:rsidR="004A2FCA" w:rsidRPr="00B77BB9" w:rsidRDefault="004A2FCA" w:rsidP="008445DF">
      <w:pPr>
        <w:pStyle w:val="34"/>
        <w:widowControl w:val="0"/>
        <w:spacing w:after="0"/>
        <w:ind w:firstLine="426"/>
        <w:jc w:val="both"/>
        <w:rPr>
          <w:rFonts w:ascii="Arial" w:hAnsi="Arial" w:cs="Arial"/>
          <w:sz w:val="22"/>
          <w:szCs w:val="22"/>
        </w:rPr>
      </w:pPr>
      <w:r w:rsidRPr="00B77BB9">
        <w:rPr>
          <w:rFonts w:ascii="Arial" w:hAnsi="Arial" w:cs="Arial"/>
          <w:b/>
          <w:bCs/>
          <w:sz w:val="22"/>
          <w:szCs w:val="22"/>
        </w:rPr>
        <w:t>4.</w:t>
      </w:r>
      <w:r w:rsidR="002E2147" w:rsidRPr="00B77BB9">
        <w:rPr>
          <w:rFonts w:ascii="Arial" w:hAnsi="Arial" w:cs="Arial"/>
          <w:b/>
          <w:bCs/>
          <w:sz w:val="22"/>
          <w:szCs w:val="22"/>
        </w:rPr>
        <w:t>8</w:t>
      </w:r>
      <w:r w:rsidRPr="00B77BB9">
        <w:rPr>
          <w:rFonts w:ascii="Arial" w:hAnsi="Arial" w:cs="Arial"/>
          <w:sz w:val="22"/>
          <w:szCs w:val="22"/>
        </w:rPr>
        <w:t xml:space="preserve"> Процедура сертификации системы лесоуправления и лесопользования включает:</w:t>
      </w:r>
    </w:p>
    <w:p w:rsidR="004A2FCA" w:rsidRPr="00B77BB9" w:rsidRDefault="004A2FCA"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 подачу заявителем заявки на сертификаци</w:t>
      </w:r>
      <w:r w:rsidR="00044CFC" w:rsidRPr="00B77BB9">
        <w:rPr>
          <w:rFonts w:ascii="Arial" w:hAnsi="Arial" w:cs="Arial"/>
          <w:sz w:val="22"/>
          <w:szCs w:val="22"/>
        </w:rPr>
        <w:t>ю</w:t>
      </w:r>
      <w:r w:rsidRPr="00B77BB9">
        <w:rPr>
          <w:rFonts w:ascii="Arial" w:hAnsi="Arial" w:cs="Arial"/>
          <w:sz w:val="22"/>
          <w:szCs w:val="22"/>
        </w:rPr>
        <w:t xml:space="preserve"> системы лесоуправления и </w:t>
      </w:r>
      <w:r w:rsidRPr="00B77BB9">
        <w:rPr>
          <w:rFonts w:ascii="Arial" w:hAnsi="Arial" w:cs="Arial"/>
          <w:spacing w:val="-2"/>
          <w:sz w:val="22"/>
          <w:szCs w:val="22"/>
        </w:rPr>
        <w:t>лесопользования (далее – заявки) и предоставление исходной информации, материалов и документов;</w:t>
      </w:r>
    </w:p>
    <w:p w:rsidR="004A2FCA" w:rsidRPr="00B77BB9" w:rsidRDefault="004A2FCA"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 анализ органом по сертификации заявки на правильность заполнения и предоставленных материалов (документов) на достаточность и отсутствие угрозы беспристрастности;</w:t>
      </w:r>
    </w:p>
    <w:p w:rsidR="00865407" w:rsidRPr="00B77BB9" w:rsidRDefault="004A2FCA"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 xml:space="preserve">– </w:t>
      </w:r>
      <w:r w:rsidR="00865407" w:rsidRPr="00B77BB9">
        <w:rPr>
          <w:rFonts w:ascii="Arial" w:hAnsi="Arial" w:cs="Arial"/>
          <w:sz w:val="22"/>
          <w:szCs w:val="22"/>
        </w:rPr>
        <w:t xml:space="preserve">определение </w:t>
      </w:r>
      <w:r w:rsidR="002E2147" w:rsidRPr="00B77BB9">
        <w:rPr>
          <w:rFonts w:ascii="Arial" w:hAnsi="Arial" w:cs="Arial"/>
          <w:sz w:val="22"/>
          <w:szCs w:val="22"/>
        </w:rPr>
        <w:t>органом по</w:t>
      </w:r>
      <w:r w:rsidRPr="00B77BB9">
        <w:rPr>
          <w:rFonts w:ascii="Arial" w:hAnsi="Arial" w:cs="Arial"/>
          <w:sz w:val="22"/>
          <w:szCs w:val="22"/>
        </w:rPr>
        <w:t xml:space="preserve"> сертификации </w:t>
      </w:r>
      <w:r w:rsidR="00865407" w:rsidRPr="00B77BB9">
        <w:rPr>
          <w:rFonts w:ascii="Arial" w:hAnsi="Arial" w:cs="Arial"/>
          <w:sz w:val="22"/>
          <w:szCs w:val="22"/>
        </w:rPr>
        <w:t>основных условий предстоящей сертификации и направление (передача) информации о них заявителю,</w:t>
      </w:r>
    </w:p>
    <w:p w:rsidR="004A2FCA" w:rsidRPr="00B77BB9" w:rsidRDefault="0033457A" w:rsidP="008445DF">
      <w:pPr>
        <w:pStyle w:val="34"/>
        <w:widowControl w:val="0"/>
        <w:spacing w:after="0"/>
        <w:ind w:left="397" w:firstLine="426"/>
        <w:jc w:val="both"/>
        <w:rPr>
          <w:rFonts w:ascii="Arial" w:hAnsi="Arial" w:cs="Arial"/>
          <w:sz w:val="22"/>
          <w:szCs w:val="22"/>
        </w:rPr>
      </w:pPr>
      <w:r w:rsidRPr="00B77BB9">
        <w:rPr>
          <w:rFonts w:ascii="Arial" w:hAnsi="Arial" w:cs="Arial"/>
          <w:sz w:val="22"/>
          <w:szCs w:val="22"/>
        </w:rPr>
        <w:t xml:space="preserve">– </w:t>
      </w:r>
      <w:r w:rsidR="004A2FCA" w:rsidRPr="00B77BB9">
        <w:rPr>
          <w:rFonts w:ascii="Arial" w:hAnsi="Arial" w:cs="Arial"/>
          <w:sz w:val="22"/>
          <w:szCs w:val="22"/>
        </w:rPr>
        <w:t>заключение договора на проведение работ по сертификации</w:t>
      </w:r>
      <w:r w:rsidRPr="00B77BB9">
        <w:rPr>
          <w:rFonts w:ascii="Arial" w:hAnsi="Arial" w:cs="Arial"/>
          <w:sz w:val="22"/>
          <w:szCs w:val="22"/>
        </w:rPr>
        <w:t xml:space="preserve"> при согласии заявителя</w:t>
      </w:r>
      <w:r w:rsidR="004A2FCA" w:rsidRPr="00B77BB9">
        <w:rPr>
          <w:rFonts w:ascii="Arial" w:hAnsi="Arial" w:cs="Arial"/>
          <w:sz w:val="22"/>
          <w:szCs w:val="22"/>
        </w:rPr>
        <w:t xml:space="preserve">; </w:t>
      </w:r>
    </w:p>
    <w:p w:rsidR="004A2FCA" w:rsidRPr="00B77BB9" w:rsidRDefault="004A2FCA"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 составление программы аудита;</w:t>
      </w:r>
    </w:p>
    <w:p w:rsidR="004A2FCA" w:rsidRPr="00B77BB9" w:rsidRDefault="004A2FCA"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 выбор и назначение команды по аудиту;</w:t>
      </w:r>
    </w:p>
    <w:p w:rsidR="004A2FCA" w:rsidRPr="00B77BB9" w:rsidRDefault="004A2FCA"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 проведение органом по</w:t>
      </w:r>
      <w:r w:rsidR="005C2EB6" w:rsidRPr="00B77BB9">
        <w:rPr>
          <w:rFonts w:ascii="Arial" w:hAnsi="Arial" w:cs="Arial"/>
          <w:sz w:val="22"/>
          <w:szCs w:val="22"/>
        </w:rPr>
        <w:t xml:space="preserve"> </w:t>
      </w:r>
      <w:r w:rsidRPr="00B77BB9">
        <w:rPr>
          <w:rFonts w:ascii="Arial" w:hAnsi="Arial" w:cs="Arial"/>
          <w:sz w:val="22"/>
          <w:szCs w:val="22"/>
        </w:rPr>
        <w:t xml:space="preserve">сертификации </w:t>
      </w:r>
      <w:r w:rsidR="0033457A" w:rsidRPr="00B77BB9">
        <w:rPr>
          <w:rFonts w:ascii="Arial" w:hAnsi="Arial" w:cs="Arial"/>
          <w:sz w:val="22"/>
          <w:szCs w:val="22"/>
        </w:rPr>
        <w:t xml:space="preserve">первого этапа </w:t>
      </w:r>
      <w:r w:rsidRPr="00B77BB9">
        <w:rPr>
          <w:rFonts w:ascii="Arial" w:hAnsi="Arial" w:cs="Arial"/>
          <w:sz w:val="22"/>
          <w:szCs w:val="22"/>
        </w:rPr>
        <w:t>сертификационного аудита системы лесоуправления и лесопользования;</w:t>
      </w:r>
    </w:p>
    <w:p w:rsidR="004A2FCA" w:rsidRPr="00B77BB9" w:rsidRDefault="005C2EB6"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 проведение органом по</w:t>
      </w:r>
      <w:r w:rsidR="004A2FCA" w:rsidRPr="00B77BB9">
        <w:rPr>
          <w:rFonts w:ascii="Arial" w:hAnsi="Arial" w:cs="Arial"/>
          <w:sz w:val="22"/>
          <w:szCs w:val="22"/>
        </w:rPr>
        <w:t xml:space="preserve"> сертификации </w:t>
      </w:r>
      <w:r w:rsidR="0033457A" w:rsidRPr="00B77BB9">
        <w:rPr>
          <w:rFonts w:ascii="Arial" w:hAnsi="Arial" w:cs="Arial"/>
          <w:sz w:val="22"/>
          <w:szCs w:val="22"/>
        </w:rPr>
        <w:t xml:space="preserve">второго этапа </w:t>
      </w:r>
      <w:r w:rsidR="004A2FCA" w:rsidRPr="00B77BB9">
        <w:rPr>
          <w:rFonts w:ascii="Arial" w:hAnsi="Arial" w:cs="Arial"/>
          <w:sz w:val="22"/>
          <w:szCs w:val="22"/>
        </w:rPr>
        <w:t>сертификационного аудита системы лесоуправления и лесопользования;</w:t>
      </w:r>
    </w:p>
    <w:p w:rsidR="004A2FCA" w:rsidRPr="00B77BB9" w:rsidRDefault="004A2FCA"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 проведение дополнительного аудита (при необходимости);</w:t>
      </w:r>
    </w:p>
    <w:p w:rsidR="004A2FCA" w:rsidRPr="00B77BB9" w:rsidRDefault="004A2FCA"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 рассмотрение результатов аудита и принятие решения о выдаче (не</w:t>
      </w:r>
      <w:r w:rsidR="009B35AE" w:rsidRPr="00B77BB9">
        <w:rPr>
          <w:rFonts w:ascii="Arial" w:hAnsi="Arial" w:cs="Arial"/>
          <w:sz w:val="22"/>
          <w:szCs w:val="22"/>
        </w:rPr>
        <w:t xml:space="preserve"> </w:t>
      </w:r>
      <w:r w:rsidRPr="00B77BB9">
        <w:rPr>
          <w:rFonts w:ascii="Arial" w:hAnsi="Arial" w:cs="Arial"/>
          <w:sz w:val="22"/>
          <w:szCs w:val="22"/>
        </w:rPr>
        <w:t>выдаче) сертификата соответствия на систему лесоуправления и лесопользования;</w:t>
      </w:r>
    </w:p>
    <w:p w:rsidR="0033457A" w:rsidRPr="00B77BB9" w:rsidRDefault="004A2FCA"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 оформление, подписание, регистрация и выдача сертификата соответствия на систему лесоуправления и лесопользования</w:t>
      </w:r>
      <w:r w:rsidR="0033457A" w:rsidRPr="00B77BB9">
        <w:rPr>
          <w:rFonts w:ascii="Arial" w:hAnsi="Arial" w:cs="Arial"/>
          <w:sz w:val="22"/>
          <w:szCs w:val="22"/>
        </w:rPr>
        <w:t>;</w:t>
      </w:r>
    </w:p>
    <w:p w:rsidR="004A2FCA" w:rsidRPr="00B77BB9" w:rsidRDefault="0033457A"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w:t>
      </w:r>
      <w:r w:rsidR="004A2FCA" w:rsidRPr="00B77BB9">
        <w:rPr>
          <w:rFonts w:ascii="Arial" w:hAnsi="Arial" w:cs="Arial"/>
          <w:sz w:val="22"/>
          <w:szCs w:val="22"/>
        </w:rPr>
        <w:t xml:space="preserve"> заключение соглашения по сертификации системы лесоуправления и </w:t>
      </w:r>
      <w:r w:rsidRPr="00B77BB9">
        <w:rPr>
          <w:rFonts w:ascii="Arial" w:hAnsi="Arial" w:cs="Arial"/>
          <w:sz w:val="22"/>
          <w:szCs w:val="22"/>
        </w:rPr>
        <w:t>лесопользования</w:t>
      </w:r>
      <w:r w:rsidR="004A2FCA" w:rsidRPr="00B77BB9">
        <w:rPr>
          <w:rFonts w:ascii="Arial" w:hAnsi="Arial" w:cs="Arial"/>
          <w:sz w:val="22"/>
          <w:szCs w:val="22"/>
        </w:rPr>
        <w:t>;</w:t>
      </w:r>
    </w:p>
    <w:p w:rsidR="004A2FCA" w:rsidRPr="00B77BB9" w:rsidRDefault="004A2FCA" w:rsidP="008445DF">
      <w:pPr>
        <w:pStyle w:val="34"/>
        <w:widowControl w:val="0"/>
        <w:spacing w:after="0"/>
        <w:ind w:firstLine="426"/>
        <w:jc w:val="both"/>
        <w:rPr>
          <w:rFonts w:ascii="Arial" w:hAnsi="Arial" w:cs="Arial"/>
          <w:sz w:val="22"/>
          <w:szCs w:val="22"/>
        </w:rPr>
      </w:pPr>
      <w:r w:rsidRPr="00B77BB9">
        <w:rPr>
          <w:rFonts w:ascii="Arial" w:hAnsi="Arial" w:cs="Arial"/>
          <w:sz w:val="22"/>
          <w:szCs w:val="22"/>
        </w:rPr>
        <w:t>– рассмотрение жалоб и апелляций.</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4.</w:t>
      </w:r>
      <w:r w:rsidR="005C2EB6" w:rsidRPr="00B77BB9">
        <w:rPr>
          <w:rFonts w:ascii="Arial" w:hAnsi="Arial" w:cs="Arial"/>
          <w:b/>
        </w:rPr>
        <w:t>9</w:t>
      </w:r>
      <w:r w:rsidRPr="00B77BB9">
        <w:rPr>
          <w:rFonts w:ascii="Arial" w:hAnsi="Arial" w:cs="Arial"/>
          <w:b/>
        </w:rPr>
        <w:t xml:space="preserve"> </w:t>
      </w:r>
      <w:r w:rsidRPr="00B77BB9">
        <w:rPr>
          <w:rFonts w:ascii="Arial" w:hAnsi="Arial" w:cs="Arial"/>
        </w:rPr>
        <w:t>Действия в отношении выданных сертификатов соответствия на систему лесоуправления и лесопользования</w:t>
      </w:r>
      <w:r w:rsidR="00044CFC" w:rsidRPr="00B77BB9">
        <w:rPr>
          <w:rFonts w:ascii="Arial" w:hAnsi="Arial" w:cs="Arial"/>
        </w:rPr>
        <w:t xml:space="preserve"> включают</w:t>
      </w:r>
      <w:r w:rsidRPr="00B77BB9">
        <w:rPr>
          <w:rFonts w:ascii="Arial" w:hAnsi="Arial" w:cs="Arial"/>
        </w:rPr>
        <w:t>:</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 </w:t>
      </w:r>
      <w:r w:rsidR="0033457A" w:rsidRPr="00B77BB9">
        <w:rPr>
          <w:rFonts w:ascii="Arial" w:hAnsi="Arial" w:cs="Arial"/>
        </w:rPr>
        <w:t>периодическую оценку</w:t>
      </w:r>
      <w:r w:rsidRPr="00B77BB9">
        <w:rPr>
          <w:rFonts w:ascii="Arial" w:hAnsi="Arial" w:cs="Arial"/>
        </w:rPr>
        <w:t>:</w:t>
      </w:r>
    </w:p>
    <w:p w:rsidR="000B236C" w:rsidRPr="00B77BB9" w:rsidRDefault="000B236C" w:rsidP="008445DF">
      <w:pPr>
        <w:widowControl w:val="0"/>
        <w:spacing w:after="0" w:line="240" w:lineRule="auto"/>
        <w:ind w:firstLine="426"/>
        <w:jc w:val="both"/>
        <w:rPr>
          <w:rFonts w:ascii="Arial" w:hAnsi="Arial" w:cs="Arial"/>
        </w:rPr>
      </w:pPr>
      <w:r w:rsidRPr="00B77BB9">
        <w:rPr>
          <w:rFonts w:ascii="Arial" w:hAnsi="Arial" w:cs="Arial"/>
        </w:rPr>
        <w:t xml:space="preserve">– </w:t>
      </w:r>
      <w:r w:rsidRPr="00B77BB9">
        <w:rPr>
          <w:rFonts w:ascii="Arial" w:hAnsi="Arial" w:cs="Arial"/>
          <w:spacing w:val="-4"/>
        </w:rPr>
        <w:t xml:space="preserve">подтверждение </w:t>
      </w:r>
      <w:r w:rsidRPr="00B77BB9">
        <w:rPr>
          <w:rFonts w:ascii="Arial" w:hAnsi="Arial" w:cs="Arial"/>
        </w:rPr>
        <w:t xml:space="preserve">действия сертификата соответствия; </w:t>
      </w:r>
    </w:p>
    <w:p w:rsidR="0033457A" w:rsidRPr="00B77BB9" w:rsidRDefault="004A2FCA" w:rsidP="008445DF">
      <w:pPr>
        <w:widowControl w:val="0"/>
        <w:spacing w:after="0" w:line="240" w:lineRule="auto"/>
        <w:ind w:firstLine="426"/>
        <w:jc w:val="both"/>
        <w:rPr>
          <w:rFonts w:ascii="Arial" w:hAnsi="Arial" w:cs="Arial"/>
          <w:spacing w:val="-4"/>
        </w:rPr>
      </w:pPr>
      <w:r w:rsidRPr="00B77BB9">
        <w:rPr>
          <w:rFonts w:ascii="Arial" w:hAnsi="Arial" w:cs="Arial"/>
        </w:rPr>
        <w:t>–</w:t>
      </w:r>
      <w:r w:rsidR="000B236C" w:rsidRPr="00B77BB9">
        <w:rPr>
          <w:rFonts w:ascii="Arial" w:hAnsi="Arial" w:cs="Arial"/>
        </w:rPr>
        <w:t xml:space="preserve"> </w:t>
      </w:r>
      <w:r w:rsidRPr="00B77BB9">
        <w:rPr>
          <w:rFonts w:ascii="Arial" w:hAnsi="Arial" w:cs="Arial"/>
          <w:spacing w:val="-4"/>
        </w:rPr>
        <w:t xml:space="preserve">приостановление, </w:t>
      </w:r>
      <w:r w:rsidR="0033457A" w:rsidRPr="00B77BB9">
        <w:rPr>
          <w:rFonts w:ascii="Arial" w:hAnsi="Arial" w:cs="Arial"/>
        </w:rPr>
        <w:t>возобновление,</w:t>
      </w:r>
      <w:r w:rsidRPr="00B77BB9">
        <w:rPr>
          <w:rFonts w:ascii="Arial" w:hAnsi="Arial" w:cs="Arial"/>
          <w:spacing w:val="-4"/>
        </w:rPr>
        <w:t xml:space="preserve"> отмен</w:t>
      </w:r>
      <w:r w:rsidR="009B35AE" w:rsidRPr="00B77BB9">
        <w:rPr>
          <w:rFonts w:ascii="Arial" w:hAnsi="Arial" w:cs="Arial"/>
          <w:spacing w:val="-4"/>
        </w:rPr>
        <w:t>у (прекращение)</w:t>
      </w:r>
      <w:r w:rsidRPr="00B77BB9">
        <w:rPr>
          <w:rFonts w:ascii="Arial" w:hAnsi="Arial" w:cs="Arial"/>
          <w:spacing w:val="-4"/>
        </w:rPr>
        <w:t xml:space="preserve"> действия сертификата соответствия;</w:t>
      </w:r>
      <w:r w:rsidR="0033457A" w:rsidRPr="00B77BB9">
        <w:rPr>
          <w:rFonts w:ascii="Arial" w:hAnsi="Arial" w:cs="Arial"/>
          <w:spacing w:val="-4"/>
        </w:rPr>
        <w:t xml:space="preserve"> </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внесение изменений и/или дополнений в сертификат соответствия;</w:t>
      </w:r>
    </w:p>
    <w:p w:rsidR="005C2EB6" w:rsidRPr="00B77BB9" w:rsidRDefault="005C2EB6" w:rsidP="008445DF">
      <w:pPr>
        <w:widowControl w:val="0"/>
        <w:autoSpaceDE w:val="0"/>
        <w:autoSpaceDN w:val="0"/>
        <w:adjustRightInd w:val="0"/>
        <w:spacing w:after="0" w:line="240" w:lineRule="auto"/>
        <w:ind w:firstLine="426"/>
        <w:jc w:val="both"/>
        <w:rPr>
          <w:rFonts w:ascii="Arial" w:hAnsi="Arial" w:cs="Arial"/>
        </w:rPr>
      </w:pPr>
      <w:r w:rsidRPr="00B77BB9">
        <w:rPr>
          <w:rFonts w:ascii="Arial" w:hAnsi="Arial" w:cs="Arial"/>
        </w:rPr>
        <w:t>– выдачу дубликата сертификата соответствия при групповой сертификации;</w:t>
      </w:r>
    </w:p>
    <w:p w:rsidR="005C2EB6" w:rsidRPr="00B77BB9" w:rsidRDefault="004A2FCA" w:rsidP="008445DF">
      <w:pPr>
        <w:widowControl w:val="0"/>
        <w:autoSpaceDE w:val="0"/>
        <w:autoSpaceDN w:val="0"/>
        <w:adjustRightInd w:val="0"/>
        <w:spacing w:after="0" w:line="240" w:lineRule="auto"/>
        <w:ind w:firstLine="426"/>
        <w:jc w:val="both"/>
        <w:rPr>
          <w:rFonts w:ascii="Arial" w:hAnsi="Arial" w:cs="Arial"/>
        </w:rPr>
      </w:pPr>
      <w:r w:rsidRPr="00B77BB9">
        <w:rPr>
          <w:rFonts w:ascii="Arial" w:hAnsi="Arial" w:cs="Arial"/>
        </w:rPr>
        <w:t>– выдачу дубликата сертификата соответствия при утере (порче) подлинника сертификата соответствия</w:t>
      </w:r>
      <w:r w:rsidR="005C2EB6" w:rsidRPr="00B77BB9">
        <w:rPr>
          <w:rFonts w:ascii="Arial" w:hAnsi="Arial" w:cs="Arial"/>
        </w:rPr>
        <w:t>.</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4.1</w:t>
      </w:r>
      <w:r w:rsidR="005C2EB6" w:rsidRPr="00B77BB9">
        <w:rPr>
          <w:rFonts w:ascii="Arial" w:hAnsi="Arial" w:cs="Arial"/>
          <w:b/>
        </w:rPr>
        <w:t>0</w:t>
      </w:r>
      <w:r w:rsidRPr="00B77BB9">
        <w:rPr>
          <w:rFonts w:ascii="Arial" w:hAnsi="Arial" w:cs="Arial"/>
          <w:b/>
        </w:rPr>
        <w:t xml:space="preserve"> </w:t>
      </w:r>
      <w:r w:rsidRPr="00B77BB9">
        <w:rPr>
          <w:rFonts w:ascii="Arial" w:hAnsi="Arial" w:cs="Arial"/>
        </w:rPr>
        <w:t xml:space="preserve">При возникновении спорных вопросов в деятельности органа по сертификации заявитель, руководитель группы, член группы и другие заинтересованные стороны могут подать жалобу в орган по сертификации, апелляцию в Комитет по защите беспристрастности органа по сертификации, Государственный комитет по стандартизации Республики Беларусь (далее – Госстандарт) </w:t>
      </w:r>
      <w:r w:rsidR="000B236C" w:rsidRPr="00B77BB9">
        <w:rPr>
          <w:rFonts w:ascii="Arial" w:hAnsi="Arial" w:cs="Arial"/>
        </w:rPr>
        <w:t>и Государственное предприятие «Белорусский государственный центр по аккредитации»</w:t>
      </w:r>
      <w:r w:rsidRPr="00B77BB9">
        <w:rPr>
          <w:rFonts w:ascii="Arial" w:hAnsi="Arial" w:cs="Arial"/>
        </w:rPr>
        <w:t>, а в случае несогласия с их решением – в суд.</w:t>
      </w:r>
    </w:p>
    <w:p w:rsidR="004A2FCA" w:rsidRPr="00B77BB9" w:rsidRDefault="004A2FCA" w:rsidP="008445DF">
      <w:pPr>
        <w:widowControl w:val="0"/>
        <w:spacing w:after="0" w:line="240" w:lineRule="auto"/>
        <w:ind w:firstLine="426"/>
        <w:jc w:val="both"/>
        <w:rPr>
          <w:rFonts w:ascii="Arial" w:hAnsi="Arial" w:cs="Arial"/>
        </w:rPr>
      </w:pPr>
    </w:p>
    <w:p w:rsidR="004A2FCA" w:rsidRPr="00B77BB9" w:rsidRDefault="004A2FCA" w:rsidP="008445DF">
      <w:pPr>
        <w:pStyle w:val="4"/>
        <w:keepNext w:val="0"/>
        <w:spacing w:line="240" w:lineRule="auto"/>
        <w:ind w:left="0" w:firstLine="426"/>
        <w:jc w:val="both"/>
        <w:rPr>
          <w:rFonts w:ascii="Arial" w:hAnsi="Arial" w:cs="Arial"/>
          <w:sz w:val="22"/>
          <w:szCs w:val="22"/>
        </w:rPr>
      </w:pPr>
      <w:r w:rsidRPr="00B77BB9">
        <w:rPr>
          <w:rFonts w:ascii="Arial" w:hAnsi="Arial" w:cs="Arial"/>
          <w:sz w:val="22"/>
          <w:szCs w:val="22"/>
        </w:rPr>
        <w:t>5 Процедура проведения работ по сертификации</w:t>
      </w:r>
      <w:r w:rsidR="00044CFC" w:rsidRPr="00B77BB9">
        <w:rPr>
          <w:rFonts w:ascii="Arial" w:hAnsi="Arial" w:cs="Arial"/>
          <w:sz w:val="22"/>
          <w:szCs w:val="22"/>
        </w:rPr>
        <w:t xml:space="preserve"> системы лесоуправления и лесопользования</w:t>
      </w:r>
    </w:p>
    <w:p w:rsidR="004A2FCA" w:rsidRPr="00B77BB9" w:rsidRDefault="004A2FCA" w:rsidP="008445DF">
      <w:pPr>
        <w:widowControl w:val="0"/>
        <w:spacing w:after="0" w:line="240" w:lineRule="auto"/>
        <w:ind w:firstLine="426"/>
        <w:jc w:val="both"/>
        <w:rPr>
          <w:rFonts w:ascii="Arial" w:hAnsi="Arial" w:cs="Arial"/>
          <w:b/>
        </w:rPr>
      </w:pPr>
      <w:r w:rsidRPr="00B77BB9">
        <w:rPr>
          <w:rFonts w:ascii="Arial" w:hAnsi="Arial" w:cs="Arial"/>
          <w:b/>
        </w:rPr>
        <w:t>5.1 Предварительная оценка системы лесоуправления и лесопользования</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5.1.1</w:t>
      </w:r>
      <w:r w:rsidRPr="00B77BB9">
        <w:rPr>
          <w:rFonts w:ascii="Arial" w:hAnsi="Arial" w:cs="Arial"/>
        </w:rPr>
        <w:t xml:space="preserve"> Орган по сертификации может провести предварительную оценку системы лесоуправления и лесопользования заявителя либо группы до проведения первичного сертификационного аудита системы лесоуправления и лесопользования по обращению заявителя</w:t>
      </w:r>
      <w:r w:rsidR="00E0470B" w:rsidRPr="00B77BB9">
        <w:rPr>
          <w:rFonts w:ascii="Arial" w:hAnsi="Arial" w:cs="Arial"/>
        </w:rPr>
        <w:t>,</w:t>
      </w:r>
      <w:r w:rsidRPr="00B77BB9">
        <w:rPr>
          <w:rFonts w:ascii="Arial" w:hAnsi="Arial" w:cs="Arial"/>
        </w:rPr>
        <w:t xml:space="preserve"> либо руководителя группы.</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5.1.2</w:t>
      </w:r>
      <w:r w:rsidRPr="00B77BB9">
        <w:rPr>
          <w:rFonts w:ascii="Arial" w:hAnsi="Arial" w:cs="Arial"/>
        </w:rPr>
        <w:t xml:space="preserve"> Предварительная оценка должна проводиться органом по сертификации за один визит в одно структурное подразделение заявителя или к одному члену группы. Продолжительность визита – не более 2 рабочих дней.</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Время предварительной оценки не должно сокращать время первичного сертификационного аудита.</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5.1.3</w:t>
      </w:r>
      <w:r w:rsidRPr="00B77BB9">
        <w:rPr>
          <w:rFonts w:ascii="Arial" w:hAnsi="Arial" w:cs="Arial"/>
        </w:rPr>
        <w:t xml:space="preserve"> Эксперт-аудитор, который проводит предварительную оценку системы лесоуправления и лесопользования, не должен назначаться в команду по аудиту для проведения первичного сертификационного аудита.</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5.1.4</w:t>
      </w:r>
      <w:r w:rsidRPr="00B77BB9">
        <w:rPr>
          <w:rFonts w:ascii="Arial" w:hAnsi="Arial" w:cs="Arial"/>
        </w:rPr>
        <w:t xml:space="preserve"> Орган по сертификации может определять проблемные области в системе лесоуправления и лесопользования заявителя, членов группы без предоставления рекомендаций по их решению.</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5.1.5</w:t>
      </w:r>
      <w:r w:rsidRPr="00B77BB9">
        <w:rPr>
          <w:rFonts w:ascii="Arial" w:hAnsi="Arial" w:cs="Arial"/>
        </w:rPr>
        <w:t xml:space="preserve"> По результатам предварительной оценки организация </w:t>
      </w:r>
      <w:r w:rsidR="00186C45" w:rsidRPr="00B77BB9">
        <w:rPr>
          <w:rFonts w:ascii="Arial" w:hAnsi="Arial" w:cs="Arial"/>
        </w:rPr>
        <w:t>или</w:t>
      </w:r>
      <w:r w:rsidR="00044CFC" w:rsidRPr="00B77BB9">
        <w:rPr>
          <w:rFonts w:ascii="Arial" w:hAnsi="Arial" w:cs="Arial"/>
        </w:rPr>
        <w:t xml:space="preserve"> руководитель группы </w:t>
      </w:r>
      <w:r w:rsidRPr="00B77BB9">
        <w:rPr>
          <w:rFonts w:ascii="Arial" w:hAnsi="Arial" w:cs="Arial"/>
        </w:rPr>
        <w:t>принимает окончательное решение о целесообразности подачи заявки на сертификацию.</w:t>
      </w:r>
    </w:p>
    <w:p w:rsidR="00044CFC" w:rsidRPr="00B77BB9" w:rsidRDefault="00044CFC" w:rsidP="008445DF">
      <w:pPr>
        <w:widowControl w:val="0"/>
        <w:spacing w:after="0" w:line="240" w:lineRule="auto"/>
        <w:ind w:firstLine="426"/>
        <w:jc w:val="both"/>
        <w:rPr>
          <w:rFonts w:ascii="Arial" w:hAnsi="Arial" w:cs="Arial"/>
          <w:b/>
        </w:rPr>
      </w:pPr>
    </w:p>
    <w:p w:rsidR="004A2FCA" w:rsidRPr="00B77BB9" w:rsidRDefault="004A2FCA" w:rsidP="008445DF">
      <w:pPr>
        <w:widowControl w:val="0"/>
        <w:spacing w:after="0" w:line="240" w:lineRule="auto"/>
        <w:ind w:firstLine="426"/>
        <w:jc w:val="both"/>
        <w:rPr>
          <w:rFonts w:ascii="Arial" w:hAnsi="Arial" w:cs="Arial"/>
          <w:b/>
        </w:rPr>
      </w:pPr>
      <w:r w:rsidRPr="00B77BB9">
        <w:rPr>
          <w:rFonts w:ascii="Arial" w:hAnsi="Arial" w:cs="Arial"/>
          <w:b/>
        </w:rPr>
        <w:t>5.2 Подача и анализ заявки</w:t>
      </w:r>
      <w:r w:rsidR="00867354" w:rsidRPr="00B77BB9">
        <w:rPr>
          <w:rFonts w:ascii="Arial" w:hAnsi="Arial" w:cs="Arial"/>
          <w:b/>
        </w:rPr>
        <w:t xml:space="preserve"> на сертификацию</w:t>
      </w:r>
      <w:r w:rsidRPr="00B77BB9">
        <w:rPr>
          <w:rFonts w:ascii="Arial" w:hAnsi="Arial" w:cs="Arial"/>
          <w:b/>
        </w:rPr>
        <w:t xml:space="preserve">, </w:t>
      </w:r>
      <w:r w:rsidR="000B236C" w:rsidRPr="00B77BB9">
        <w:rPr>
          <w:rFonts w:ascii="Arial" w:hAnsi="Arial" w:cs="Arial"/>
          <w:b/>
        </w:rPr>
        <w:t>определение основных условий предстоящей сертификации</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5.2.1</w:t>
      </w:r>
      <w:r w:rsidR="000B236C" w:rsidRPr="00B77BB9">
        <w:rPr>
          <w:rFonts w:ascii="Arial" w:hAnsi="Arial" w:cs="Arial"/>
        </w:rPr>
        <w:t xml:space="preserve"> З</w:t>
      </w:r>
      <w:r w:rsidRPr="00B77BB9">
        <w:rPr>
          <w:rFonts w:ascii="Arial" w:hAnsi="Arial" w:cs="Arial"/>
        </w:rPr>
        <w:t>аявитель</w:t>
      </w:r>
      <w:r w:rsidR="000B236C" w:rsidRPr="00B77BB9">
        <w:rPr>
          <w:rFonts w:ascii="Arial" w:hAnsi="Arial" w:cs="Arial"/>
        </w:rPr>
        <w:t xml:space="preserve"> </w:t>
      </w:r>
      <w:r w:rsidRPr="00B77BB9">
        <w:rPr>
          <w:rFonts w:ascii="Arial" w:hAnsi="Arial" w:cs="Arial"/>
        </w:rPr>
        <w:t xml:space="preserve">подает в орган по </w:t>
      </w:r>
      <w:r w:rsidRPr="00B77BB9">
        <w:rPr>
          <w:rFonts w:ascii="Arial" w:hAnsi="Arial" w:cs="Arial"/>
          <w:spacing w:val="-2"/>
        </w:rPr>
        <w:t>сертификации с соответствующей областью аккредитации заявку, исходную информацию, ответы на анкету-вопросник, документы, характеризующие систему лесоуправления и лесопользования</w:t>
      </w:r>
      <w:r w:rsidR="00044CFC" w:rsidRPr="00B77BB9">
        <w:rPr>
          <w:rFonts w:ascii="Arial" w:hAnsi="Arial" w:cs="Arial"/>
          <w:spacing w:val="-2"/>
        </w:rPr>
        <w:t>.</w:t>
      </w:r>
    </w:p>
    <w:p w:rsidR="004A2FCA" w:rsidRPr="00B77BB9" w:rsidRDefault="004A2FCA" w:rsidP="008445DF">
      <w:pPr>
        <w:widowControl w:val="0"/>
        <w:spacing w:after="0" w:line="240" w:lineRule="auto"/>
        <w:ind w:firstLine="426"/>
        <w:jc w:val="both"/>
        <w:rPr>
          <w:rFonts w:ascii="Arial" w:hAnsi="Arial" w:cs="Arial"/>
          <w:sz w:val="16"/>
          <w:szCs w:val="16"/>
        </w:rPr>
      </w:pPr>
    </w:p>
    <w:p w:rsidR="004A2FCA" w:rsidRPr="00B77BB9" w:rsidRDefault="004A2FCA" w:rsidP="008445DF">
      <w:pPr>
        <w:widowControl w:val="0"/>
        <w:spacing w:after="0" w:line="240" w:lineRule="auto"/>
        <w:ind w:left="397" w:firstLine="426"/>
        <w:jc w:val="both"/>
        <w:rPr>
          <w:rFonts w:ascii="Arial" w:hAnsi="Arial" w:cs="Arial"/>
          <w:sz w:val="18"/>
          <w:szCs w:val="18"/>
        </w:rPr>
      </w:pPr>
      <w:r w:rsidRPr="00B77BB9">
        <w:rPr>
          <w:rFonts w:ascii="Arial" w:hAnsi="Arial" w:cs="Arial"/>
          <w:sz w:val="18"/>
          <w:szCs w:val="18"/>
        </w:rPr>
        <w:t>Примечания</w:t>
      </w:r>
    </w:p>
    <w:p w:rsidR="004A2FCA" w:rsidRPr="00B77BB9" w:rsidRDefault="004A2FCA" w:rsidP="008445DF">
      <w:pPr>
        <w:widowControl w:val="0"/>
        <w:spacing w:after="0" w:line="240" w:lineRule="auto"/>
        <w:ind w:left="851"/>
        <w:jc w:val="both"/>
        <w:rPr>
          <w:rFonts w:ascii="Arial" w:hAnsi="Arial" w:cs="Arial"/>
          <w:sz w:val="18"/>
          <w:szCs w:val="18"/>
        </w:rPr>
      </w:pPr>
      <w:r w:rsidRPr="00B77BB9">
        <w:rPr>
          <w:rFonts w:ascii="Arial" w:hAnsi="Arial" w:cs="Arial"/>
          <w:sz w:val="18"/>
          <w:szCs w:val="18"/>
        </w:rPr>
        <w:t xml:space="preserve">1 Форма заявки на проведение работ по сертификации системы лесоуправления и лесопользования – </w:t>
      </w:r>
      <w:r w:rsidRPr="00B77BB9">
        <w:rPr>
          <w:rFonts w:ascii="Arial" w:hAnsi="Arial" w:cs="Arial"/>
          <w:sz w:val="18"/>
          <w:szCs w:val="18"/>
        </w:rPr>
        <w:br/>
        <w:t xml:space="preserve">в соответствии с приложением </w:t>
      </w:r>
      <w:r w:rsidR="00145299" w:rsidRPr="00B77BB9">
        <w:rPr>
          <w:rFonts w:ascii="Arial" w:hAnsi="Arial" w:cs="Arial"/>
          <w:sz w:val="18"/>
          <w:szCs w:val="18"/>
        </w:rPr>
        <w:t>1</w:t>
      </w:r>
      <w:r w:rsidRPr="00B77BB9">
        <w:rPr>
          <w:rFonts w:ascii="Arial" w:hAnsi="Arial" w:cs="Arial"/>
          <w:sz w:val="18"/>
          <w:szCs w:val="18"/>
        </w:rPr>
        <w:t>.</w:t>
      </w:r>
    </w:p>
    <w:p w:rsidR="004A2FCA" w:rsidRPr="00B77BB9" w:rsidRDefault="004A2FCA" w:rsidP="008445DF">
      <w:pPr>
        <w:widowControl w:val="0"/>
        <w:spacing w:after="0" w:line="240" w:lineRule="auto"/>
        <w:ind w:left="851"/>
        <w:jc w:val="both"/>
        <w:rPr>
          <w:rFonts w:ascii="Arial" w:hAnsi="Arial" w:cs="Arial"/>
          <w:sz w:val="18"/>
          <w:szCs w:val="18"/>
        </w:rPr>
      </w:pPr>
      <w:r w:rsidRPr="00B77BB9">
        <w:rPr>
          <w:rFonts w:ascii="Arial" w:hAnsi="Arial" w:cs="Arial"/>
          <w:sz w:val="18"/>
          <w:szCs w:val="18"/>
        </w:rPr>
        <w:t xml:space="preserve">2 Состав исходной информации для сертификации системы лесоуправления и лесопользования приведен </w:t>
      </w:r>
      <w:r w:rsidRPr="00B77BB9">
        <w:rPr>
          <w:rFonts w:ascii="Arial" w:hAnsi="Arial" w:cs="Arial"/>
          <w:sz w:val="18"/>
          <w:szCs w:val="18"/>
        </w:rPr>
        <w:br/>
        <w:t xml:space="preserve">в приложении </w:t>
      </w:r>
      <w:r w:rsidR="00145299" w:rsidRPr="00B77BB9">
        <w:rPr>
          <w:rFonts w:ascii="Arial" w:hAnsi="Arial" w:cs="Arial"/>
          <w:sz w:val="18"/>
          <w:szCs w:val="18"/>
        </w:rPr>
        <w:t>2</w:t>
      </w:r>
      <w:r w:rsidRPr="00B77BB9">
        <w:rPr>
          <w:rFonts w:ascii="Arial" w:hAnsi="Arial" w:cs="Arial"/>
          <w:sz w:val="18"/>
          <w:szCs w:val="18"/>
        </w:rPr>
        <w:t>.</w:t>
      </w:r>
    </w:p>
    <w:p w:rsidR="00CA0FAB" w:rsidRPr="00B77BB9" w:rsidRDefault="00CA0FAB" w:rsidP="008445DF">
      <w:pPr>
        <w:widowControl w:val="0"/>
        <w:spacing w:after="0" w:line="240" w:lineRule="auto"/>
        <w:ind w:left="851"/>
        <w:jc w:val="both"/>
        <w:rPr>
          <w:rFonts w:ascii="Arial" w:hAnsi="Arial" w:cs="Arial"/>
          <w:sz w:val="18"/>
          <w:szCs w:val="18"/>
        </w:rPr>
      </w:pP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5.2.2</w:t>
      </w:r>
      <w:r w:rsidRPr="00B77BB9">
        <w:rPr>
          <w:rFonts w:ascii="Arial" w:hAnsi="Arial" w:cs="Arial"/>
        </w:rPr>
        <w:t xml:space="preserve"> При групповой сертификации заявку подает руководитель группы. Руководитель группы представляет исходную информацию, ответы на анкету-вопросник, документы, характеризующие системы лесоуправления и лесопользования всех членов группы.</w:t>
      </w:r>
    </w:p>
    <w:p w:rsidR="00867354"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5.2.3</w:t>
      </w:r>
      <w:r w:rsidRPr="00B77BB9">
        <w:rPr>
          <w:rFonts w:ascii="Arial" w:hAnsi="Arial" w:cs="Arial"/>
        </w:rPr>
        <w:t xml:space="preserve"> </w:t>
      </w:r>
      <w:r w:rsidR="00867354" w:rsidRPr="00B77BB9">
        <w:rPr>
          <w:rFonts w:ascii="Arial" w:hAnsi="Arial" w:cs="Arial"/>
        </w:rPr>
        <w:t xml:space="preserve">В течение не более </w:t>
      </w:r>
      <w:r w:rsidR="005C2EB6" w:rsidRPr="00B77BB9">
        <w:rPr>
          <w:rFonts w:ascii="Arial" w:hAnsi="Arial" w:cs="Arial"/>
          <w:b/>
        </w:rPr>
        <w:t>5</w:t>
      </w:r>
      <w:r w:rsidR="00867354" w:rsidRPr="00B77BB9">
        <w:rPr>
          <w:rFonts w:ascii="Arial" w:hAnsi="Arial" w:cs="Arial"/>
          <w:b/>
        </w:rPr>
        <w:t xml:space="preserve"> рабочих</w:t>
      </w:r>
      <w:r w:rsidR="00867354" w:rsidRPr="00B77BB9">
        <w:rPr>
          <w:rFonts w:ascii="Arial" w:hAnsi="Arial" w:cs="Arial"/>
        </w:rPr>
        <w:t xml:space="preserve"> дней со дня регистрации заявки в органе по сертификации орган по сертификации проводит анализ заявки и прилагаемых документов, который включает в себя:</w:t>
      </w:r>
    </w:p>
    <w:p w:rsidR="004A2FCA" w:rsidRPr="00B77BB9" w:rsidRDefault="004A2FCA" w:rsidP="008445DF">
      <w:pPr>
        <w:widowControl w:val="0"/>
        <w:spacing w:after="0" w:line="240" w:lineRule="auto"/>
        <w:ind w:firstLine="426"/>
        <w:rPr>
          <w:rFonts w:ascii="Arial" w:hAnsi="Arial" w:cs="Arial"/>
        </w:rPr>
      </w:pPr>
      <w:r w:rsidRPr="00B77BB9">
        <w:rPr>
          <w:rFonts w:ascii="Arial" w:hAnsi="Arial" w:cs="Arial"/>
        </w:rPr>
        <w:t xml:space="preserve">– </w:t>
      </w:r>
      <w:r w:rsidR="00867354" w:rsidRPr="00B77BB9">
        <w:rPr>
          <w:rFonts w:ascii="Arial" w:hAnsi="Arial" w:cs="Arial"/>
        </w:rPr>
        <w:t xml:space="preserve">проверку </w:t>
      </w:r>
      <w:r w:rsidRPr="00B77BB9">
        <w:rPr>
          <w:rFonts w:ascii="Arial" w:hAnsi="Arial" w:cs="Arial"/>
        </w:rPr>
        <w:t>правильности заполнения заявки;</w:t>
      </w:r>
    </w:p>
    <w:p w:rsidR="004A2FCA" w:rsidRPr="00B77BB9" w:rsidRDefault="004A2FCA" w:rsidP="008445DF">
      <w:pPr>
        <w:widowControl w:val="0"/>
        <w:spacing w:after="0" w:line="240" w:lineRule="auto"/>
        <w:ind w:firstLine="426"/>
        <w:rPr>
          <w:rFonts w:ascii="Arial" w:hAnsi="Arial" w:cs="Arial"/>
        </w:rPr>
      </w:pPr>
      <w:r w:rsidRPr="00B77BB9">
        <w:rPr>
          <w:rFonts w:ascii="Arial" w:hAnsi="Arial" w:cs="Arial"/>
        </w:rPr>
        <w:t xml:space="preserve">– </w:t>
      </w:r>
      <w:r w:rsidR="00867354" w:rsidRPr="00B77BB9">
        <w:rPr>
          <w:rFonts w:ascii="Arial" w:hAnsi="Arial" w:cs="Arial"/>
        </w:rPr>
        <w:t xml:space="preserve">проверку </w:t>
      </w:r>
      <w:r w:rsidRPr="00B77BB9">
        <w:rPr>
          <w:rFonts w:ascii="Arial" w:hAnsi="Arial" w:cs="Arial"/>
        </w:rPr>
        <w:t xml:space="preserve">достаточности информации </w:t>
      </w:r>
      <w:r w:rsidR="00867354" w:rsidRPr="00B77BB9">
        <w:rPr>
          <w:rFonts w:ascii="Arial" w:hAnsi="Arial" w:cs="Arial"/>
        </w:rPr>
        <w:t xml:space="preserve">о </w:t>
      </w:r>
      <w:r w:rsidRPr="00B77BB9">
        <w:rPr>
          <w:rFonts w:ascii="Arial" w:hAnsi="Arial" w:cs="Arial"/>
        </w:rPr>
        <w:t xml:space="preserve">заявителе и </w:t>
      </w:r>
      <w:r w:rsidR="00867354" w:rsidRPr="00B77BB9">
        <w:rPr>
          <w:rFonts w:ascii="Arial" w:hAnsi="Arial" w:cs="Arial"/>
        </w:rPr>
        <w:t>его</w:t>
      </w:r>
      <w:r w:rsidRPr="00B77BB9">
        <w:rPr>
          <w:rFonts w:ascii="Arial" w:hAnsi="Arial" w:cs="Arial"/>
        </w:rPr>
        <w:t xml:space="preserve"> системе лесоуправления и лесопользования для проведения сертификационного аудита;</w:t>
      </w:r>
    </w:p>
    <w:p w:rsidR="004A2FCA" w:rsidRPr="00B77BB9" w:rsidRDefault="004A2FCA" w:rsidP="008445DF">
      <w:pPr>
        <w:widowControl w:val="0"/>
        <w:spacing w:after="0" w:line="240" w:lineRule="auto"/>
        <w:ind w:firstLine="426"/>
        <w:rPr>
          <w:rFonts w:ascii="Arial" w:hAnsi="Arial" w:cs="Arial"/>
        </w:rPr>
      </w:pPr>
      <w:r w:rsidRPr="00B77BB9">
        <w:rPr>
          <w:rFonts w:ascii="Arial" w:hAnsi="Arial" w:cs="Arial"/>
        </w:rPr>
        <w:t xml:space="preserve">– </w:t>
      </w:r>
      <w:r w:rsidR="00867354" w:rsidRPr="00B77BB9">
        <w:rPr>
          <w:rFonts w:ascii="Arial" w:hAnsi="Arial" w:cs="Arial"/>
        </w:rPr>
        <w:t xml:space="preserve">проверку </w:t>
      </w:r>
      <w:r w:rsidRPr="00B77BB9">
        <w:rPr>
          <w:rFonts w:ascii="Arial" w:hAnsi="Arial" w:cs="Arial"/>
        </w:rPr>
        <w:t>компетентности органа по сертификации и способности провести работы по сертификации</w:t>
      </w:r>
      <w:r w:rsidR="00044CFC" w:rsidRPr="00B77BB9">
        <w:rPr>
          <w:rFonts w:ascii="Arial" w:hAnsi="Arial" w:cs="Arial"/>
        </w:rPr>
        <w:t xml:space="preserve"> системе лесоуправления и лесопользования</w:t>
      </w:r>
      <w:r w:rsidRPr="00B77BB9">
        <w:rPr>
          <w:rFonts w:ascii="Arial" w:hAnsi="Arial" w:cs="Arial"/>
        </w:rPr>
        <w:t xml:space="preserve"> заявител</w:t>
      </w:r>
      <w:r w:rsidR="009B35AE" w:rsidRPr="00B77BB9">
        <w:rPr>
          <w:rFonts w:ascii="Arial" w:hAnsi="Arial" w:cs="Arial"/>
        </w:rPr>
        <w:t>я</w:t>
      </w:r>
      <w:r w:rsidRPr="00B77BB9">
        <w:rPr>
          <w:rFonts w:ascii="Arial" w:hAnsi="Arial" w:cs="Arial"/>
        </w:rPr>
        <w:t>;</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 </w:t>
      </w:r>
      <w:r w:rsidR="00867354" w:rsidRPr="00B77BB9">
        <w:rPr>
          <w:rFonts w:ascii="Arial" w:hAnsi="Arial" w:cs="Arial"/>
        </w:rPr>
        <w:t xml:space="preserve">проверку </w:t>
      </w:r>
      <w:r w:rsidRPr="00B77BB9">
        <w:rPr>
          <w:rFonts w:ascii="Arial" w:hAnsi="Arial" w:cs="Arial"/>
        </w:rPr>
        <w:t>наличия у органа по сертификации возможностей для проведения сертификационного аудита и принятия решения по результатам сертификации;</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 </w:t>
      </w:r>
      <w:r w:rsidR="00867354" w:rsidRPr="00B77BB9">
        <w:rPr>
          <w:rFonts w:ascii="Arial" w:hAnsi="Arial" w:cs="Arial"/>
        </w:rPr>
        <w:t xml:space="preserve">проверку </w:t>
      </w:r>
      <w:r w:rsidRPr="00B77BB9">
        <w:rPr>
          <w:rFonts w:ascii="Arial" w:hAnsi="Arial" w:cs="Arial"/>
        </w:rPr>
        <w:t>аспектов, влияющих на беспристрастность проводимых работ по сертификации;</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 </w:t>
      </w:r>
      <w:r w:rsidR="00867354" w:rsidRPr="00B77BB9">
        <w:rPr>
          <w:rFonts w:ascii="Arial" w:hAnsi="Arial" w:cs="Arial"/>
        </w:rPr>
        <w:t xml:space="preserve">проверку </w:t>
      </w:r>
      <w:r w:rsidRPr="00B77BB9">
        <w:rPr>
          <w:rFonts w:ascii="Arial" w:hAnsi="Arial" w:cs="Arial"/>
        </w:rPr>
        <w:t>заявленной области применения системы лесоуправления и лесопользования и запрашиваемой области сертификации, адреса мест фактического осуществления деятельности заявителя, времени, необходимого для проведения аудитов, и любой другой информации, влияющей на работы по сертификации.</w:t>
      </w:r>
    </w:p>
    <w:p w:rsidR="00867354"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5.2.</w:t>
      </w:r>
      <w:r w:rsidR="00867354" w:rsidRPr="00B77BB9">
        <w:rPr>
          <w:rFonts w:ascii="Arial" w:hAnsi="Arial" w:cs="Arial"/>
          <w:b/>
        </w:rPr>
        <w:t>4</w:t>
      </w:r>
      <w:r w:rsidR="00060987" w:rsidRPr="00B77BB9">
        <w:rPr>
          <w:rFonts w:ascii="Arial" w:hAnsi="Arial" w:cs="Arial"/>
          <w:b/>
        </w:rPr>
        <w:t xml:space="preserve"> </w:t>
      </w:r>
      <w:r w:rsidR="00867354" w:rsidRPr="00B77BB9">
        <w:rPr>
          <w:rFonts w:ascii="Arial" w:hAnsi="Arial" w:cs="Arial"/>
        </w:rPr>
        <w:t>При отрицательных результата</w:t>
      </w:r>
      <w:r w:rsidR="00060987" w:rsidRPr="00B77BB9">
        <w:rPr>
          <w:rFonts w:ascii="Arial" w:hAnsi="Arial" w:cs="Arial"/>
        </w:rPr>
        <w:t xml:space="preserve">х анализа заявки и прилагаемых документов заявителю сообщается о том, что необходимо </w:t>
      </w:r>
      <w:r w:rsidR="007C2813" w:rsidRPr="00B77BB9">
        <w:rPr>
          <w:rFonts w:ascii="Arial" w:hAnsi="Arial" w:cs="Arial"/>
        </w:rPr>
        <w:t xml:space="preserve">дополнительно </w:t>
      </w:r>
      <w:r w:rsidR="00060987" w:rsidRPr="00B77BB9">
        <w:rPr>
          <w:rFonts w:ascii="Arial" w:hAnsi="Arial" w:cs="Arial"/>
        </w:rPr>
        <w:t>представить к заявке или исправит</w:t>
      </w:r>
      <w:r w:rsidR="006C2B85" w:rsidRPr="00B77BB9">
        <w:rPr>
          <w:rFonts w:ascii="Arial" w:hAnsi="Arial" w:cs="Arial"/>
        </w:rPr>
        <w:t>ь</w:t>
      </w:r>
      <w:r w:rsidR="00060987" w:rsidRPr="00B77BB9">
        <w:rPr>
          <w:rFonts w:ascii="Arial" w:hAnsi="Arial" w:cs="Arial"/>
        </w:rPr>
        <w:t xml:space="preserve"> в ней.</w:t>
      </w:r>
    </w:p>
    <w:p w:rsidR="004A2FCA" w:rsidRPr="00B77BB9" w:rsidRDefault="004A2FCA" w:rsidP="00060987">
      <w:pPr>
        <w:widowControl w:val="0"/>
        <w:spacing w:after="0" w:line="240" w:lineRule="auto"/>
        <w:ind w:firstLine="397"/>
        <w:jc w:val="both"/>
        <w:rPr>
          <w:rFonts w:ascii="Arial" w:hAnsi="Arial" w:cs="Arial"/>
        </w:rPr>
      </w:pPr>
      <w:r w:rsidRPr="00B77BB9">
        <w:rPr>
          <w:rFonts w:ascii="Arial" w:hAnsi="Arial" w:cs="Arial"/>
          <w:b/>
        </w:rPr>
        <w:t>5.2.</w:t>
      </w:r>
      <w:r w:rsidR="00060987" w:rsidRPr="00B77BB9">
        <w:rPr>
          <w:rFonts w:ascii="Arial" w:hAnsi="Arial" w:cs="Arial"/>
          <w:b/>
        </w:rPr>
        <w:t xml:space="preserve">5 </w:t>
      </w:r>
      <w:r w:rsidR="00060987" w:rsidRPr="00B77BB9">
        <w:rPr>
          <w:rFonts w:ascii="Arial" w:hAnsi="Arial" w:cs="Arial"/>
        </w:rPr>
        <w:t xml:space="preserve">При положительных результатах анализа </w:t>
      </w:r>
      <w:r w:rsidRPr="00B77BB9">
        <w:rPr>
          <w:rFonts w:ascii="Arial" w:hAnsi="Arial" w:cs="Arial"/>
        </w:rPr>
        <w:t>заявки</w:t>
      </w:r>
      <w:r w:rsidR="00060987" w:rsidRPr="00B77BB9">
        <w:rPr>
          <w:rFonts w:ascii="Arial" w:hAnsi="Arial" w:cs="Arial"/>
        </w:rPr>
        <w:t xml:space="preserve"> и прилагаемых документов </w:t>
      </w:r>
      <w:r w:rsidRPr="00B77BB9">
        <w:rPr>
          <w:rFonts w:ascii="Arial" w:hAnsi="Arial" w:cs="Arial"/>
        </w:rPr>
        <w:t xml:space="preserve">орган по сертификации </w:t>
      </w:r>
      <w:r w:rsidR="00060987" w:rsidRPr="00B77BB9">
        <w:rPr>
          <w:rFonts w:ascii="Arial" w:hAnsi="Arial" w:cs="Arial"/>
        </w:rPr>
        <w:t>определяет основные условия сертификации и направляет</w:t>
      </w:r>
      <w:r w:rsidR="006C2B85" w:rsidRPr="00B77BB9">
        <w:rPr>
          <w:rFonts w:ascii="Arial" w:hAnsi="Arial" w:cs="Arial"/>
        </w:rPr>
        <w:t xml:space="preserve"> </w:t>
      </w:r>
      <w:r w:rsidR="00060987" w:rsidRPr="00B77BB9">
        <w:rPr>
          <w:rFonts w:ascii="Arial" w:hAnsi="Arial" w:cs="Arial"/>
        </w:rPr>
        <w:t>(передает) информацию о них заявителю</w:t>
      </w:r>
      <w:r w:rsidRPr="00B77BB9">
        <w:rPr>
          <w:rFonts w:ascii="Arial" w:hAnsi="Arial" w:cs="Arial"/>
        </w:rPr>
        <w:t>.</w:t>
      </w:r>
    </w:p>
    <w:p w:rsidR="004A2FCA" w:rsidRPr="00B77BB9" w:rsidRDefault="004A2FCA" w:rsidP="00060987">
      <w:pPr>
        <w:widowControl w:val="0"/>
        <w:spacing w:after="0" w:line="240" w:lineRule="auto"/>
        <w:ind w:firstLine="397"/>
        <w:jc w:val="both"/>
        <w:rPr>
          <w:rFonts w:ascii="Arial" w:hAnsi="Arial" w:cs="Arial"/>
        </w:rPr>
      </w:pPr>
      <w:r w:rsidRPr="00B77BB9">
        <w:rPr>
          <w:rFonts w:ascii="Arial" w:hAnsi="Arial" w:cs="Arial"/>
          <w:b/>
        </w:rPr>
        <w:t>5.2.7</w:t>
      </w:r>
      <w:r w:rsidRPr="00B77BB9">
        <w:rPr>
          <w:rFonts w:ascii="Arial" w:hAnsi="Arial" w:cs="Arial"/>
        </w:rPr>
        <w:t xml:space="preserve"> При </w:t>
      </w:r>
      <w:r w:rsidR="00060987" w:rsidRPr="00B77BB9">
        <w:rPr>
          <w:rFonts w:ascii="Arial" w:hAnsi="Arial" w:cs="Arial"/>
        </w:rPr>
        <w:t>согласии заявителя с основными условиями предстоящей сертификации между ним и органом по сертификации заключается договор на выполнение работ по сертификации</w:t>
      </w:r>
    </w:p>
    <w:p w:rsidR="000D2B25" w:rsidRPr="00B77BB9" w:rsidRDefault="000D2B25" w:rsidP="005F373F">
      <w:pPr>
        <w:widowControl w:val="0"/>
        <w:spacing w:after="0" w:line="240" w:lineRule="auto"/>
        <w:ind w:firstLine="397"/>
        <w:jc w:val="both"/>
        <w:rPr>
          <w:rFonts w:ascii="Arial" w:hAnsi="Arial" w:cs="Arial"/>
          <w:b/>
        </w:rPr>
      </w:pPr>
    </w:p>
    <w:p w:rsidR="005F373F" w:rsidRPr="00B77BB9" w:rsidRDefault="00ED3EAE" w:rsidP="005F373F">
      <w:pPr>
        <w:widowControl w:val="0"/>
        <w:spacing w:after="0" w:line="240" w:lineRule="auto"/>
        <w:ind w:firstLine="397"/>
        <w:jc w:val="both"/>
        <w:rPr>
          <w:rFonts w:ascii="Arial" w:hAnsi="Arial" w:cs="Arial"/>
          <w:b/>
        </w:rPr>
      </w:pPr>
      <w:r w:rsidRPr="00B77BB9">
        <w:rPr>
          <w:rFonts w:ascii="Arial" w:hAnsi="Arial" w:cs="Arial"/>
          <w:b/>
        </w:rPr>
        <w:t xml:space="preserve">5.3 Определение времени аудита системы лесоуправления и лесопользования </w:t>
      </w:r>
    </w:p>
    <w:p w:rsidR="00ED3EAE" w:rsidRPr="00B77BB9" w:rsidRDefault="00ED3EAE" w:rsidP="005F373F">
      <w:pPr>
        <w:widowControl w:val="0"/>
        <w:spacing w:after="0" w:line="240" w:lineRule="auto"/>
        <w:ind w:firstLine="397"/>
        <w:jc w:val="both"/>
        <w:rPr>
          <w:rFonts w:ascii="Arial" w:hAnsi="Arial" w:cs="Arial"/>
        </w:rPr>
      </w:pPr>
      <w:r w:rsidRPr="00B77BB9">
        <w:rPr>
          <w:rFonts w:ascii="Arial" w:hAnsi="Arial" w:cs="Arial"/>
          <w:b/>
        </w:rPr>
        <w:t>5.3.1</w:t>
      </w:r>
      <w:r w:rsidRPr="00B77BB9">
        <w:rPr>
          <w:rFonts w:ascii="Arial" w:hAnsi="Arial" w:cs="Arial"/>
        </w:rPr>
        <w:t xml:space="preserve"> Орган по сертификации определяет время, необходимое для планирования результативного проведения аудита систем лесоуправления и лесопользования. Расчет продолжительности аудита оформляется документально.</w:t>
      </w:r>
    </w:p>
    <w:p w:rsidR="005F373F" w:rsidRPr="00B77BB9" w:rsidRDefault="005F373F" w:rsidP="005F373F">
      <w:pPr>
        <w:autoSpaceDE w:val="0"/>
        <w:autoSpaceDN w:val="0"/>
        <w:adjustRightInd w:val="0"/>
        <w:spacing w:after="0" w:line="240" w:lineRule="auto"/>
        <w:ind w:firstLine="397"/>
        <w:rPr>
          <w:rFonts w:ascii="Arial" w:hAnsi="Arial" w:cs="Arial"/>
          <w:bCs/>
        </w:rPr>
      </w:pPr>
      <w:r w:rsidRPr="00B77BB9">
        <w:rPr>
          <w:rFonts w:ascii="Arial" w:hAnsi="Arial" w:cs="Arial"/>
          <w:b/>
        </w:rPr>
        <w:t>5.3.2</w:t>
      </w:r>
      <w:r w:rsidRPr="00B77BB9">
        <w:rPr>
          <w:rFonts w:ascii="Arial" w:hAnsi="Arial" w:cs="Arial"/>
        </w:rPr>
        <w:t xml:space="preserve"> </w:t>
      </w:r>
      <w:r w:rsidRPr="00B77BB9">
        <w:rPr>
          <w:rFonts w:ascii="Arial" w:hAnsi="Arial" w:cs="Arial"/>
          <w:bCs/>
        </w:rPr>
        <w:t xml:space="preserve">При определении времени аудита </w:t>
      </w:r>
      <w:r w:rsidRPr="00B77BB9">
        <w:rPr>
          <w:rFonts w:ascii="Arial" w:hAnsi="Arial" w:cs="Arial"/>
        </w:rPr>
        <w:t>системы лесоуправления и лесопользования</w:t>
      </w:r>
      <w:r w:rsidR="00C31B2F" w:rsidRPr="00B77BB9">
        <w:rPr>
          <w:rFonts w:ascii="Arial" w:hAnsi="Arial" w:cs="Arial"/>
        </w:rPr>
        <w:t xml:space="preserve"> </w:t>
      </w:r>
      <w:r w:rsidRPr="00B77BB9">
        <w:rPr>
          <w:rFonts w:ascii="Arial" w:hAnsi="Arial" w:cs="Arial"/>
          <w:bCs/>
        </w:rPr>
        <w:t>учитываются следующие аспекты:</w:t>
      </w:r>
    </w:p>
    <w:p w:rsidR="005F373F" w:rsidRPr="00B77BB9" w:rsidRDefault="005F373F" w:rsidP="005F373F">
      <w:pPr>
        <w:autoSpaceDE w:val="0"/>
        <w:autoSpaceDN w:val="0"/>
        <w:adjustRightInd w:val="0"/>
        <w:spacing w:after="0" w:line="240" w:lineRule="auto"/>
        <w:ind w:firstLine="397"/>
        <w:rPr>
          <w:rFonts w:ascii="Arial" w:hAnsi="Arial" w:cs="Arial"/>
          <w:bCs/>
        </w:rPr>
      </w:pPr>
      <w:r w:rsidRPr="00B77BB9">
        <w:rPr>
          <w:rFonts w:ascii="Arial" w:hAnsi="Arial" w:cs="Arial"/>
          <w:bCs/>
        </w:rPr>
        <w:t xml:space="preserve">− требования </w:t>
      </w:r>
      <w:r w:rsidR="006C2B85" w:rsidRPr="00B77BB9">
        <w:rPr>
          <w:rFonts w:ascii="Arial" w:hAnsi="Arial" w:cs="Arial"/>
        </w:rPr>
        <w:t xml:space="preserve">СТБ 1708 </w:t>
      </w:r>
      <w:r w:rsidR="007C2813" w:rsidRPr="00B77BB9">
        <w:rPr>
          <w:rFonts w:ascii="Arial" w:hAnsi="Arial" w:cs="Arial"/>
          <w:bCs/>
        </w:rPr>
        <w:t>–</w:t>
      </w:r>
      <w:r w:rsidRPr="00B77BB9">
        <w:rPr>
          <w:rFonts w:ascii="Arial" w:hAnsi="Arial" w:cs="Arial"/>
          <w:bCs/>
        </w:rPr>
        <w:t xml:space="preserve"> устанавливающего технические требования к системе</w:t>
      </w:r>
      <w:r w:rsidRPr="00B77BB9">
        <w:rPr>
          <w:rFonts w:ascii="Arial" w:hAnsi="Arial" w:cs="Arial"/>
        </w:rPr>
        <w:t xml:space="preserve"> лесоуправления и лесопользования</w:t>
      </w:r>
      <w:r w:rsidRPr="00B77BB9">
        <w:rPr>
          <w:rFonts w:ascii="Arial" w:hAnsi="Arial" w:cs="Arial"/>
          <w:bCs/>
        </w:rPr>
        <w:t>;</w:t>
      </w:r>
    </w:p>
    <w:p w:rsidR="005F373F" w:rsidRPr="00B77BB9" w:rsidRDefault="005F373F" w:rsidP="005F373F">
      <w:pPr>
        <w:autoSpaceDE w:val="0"/>
        <w:autoSpaceDN w:val="0"/>
        <w:adjustRightInd w:val="0"/>
        <w:spacing w:after="0" w:line="240" w:lineRule="auto"/>
        <w:ind w:firstLine="397"/>
        <w:rPr>
          <w:rFonts w:ascii="Arial" w:hAnsi="Arial" w:cs="Arial"/>
          <w:bCs/>
        </w:rPr>
      </w:pPr>
      <w:r w:rsidRPr="00B77BB9">
        <w:rPr>
          <w:rFonts w:ascii="Arial" w:hAnsi="Arial" w:cs="Arial"/>
          <w:bCs/>
        </w:rPr>
        <w:t>− структура, численность персонала и сложность деятельности заявителя;</w:t>
      </w:r>
    </w:p>
    <w:p w:rsidR="005F373F" w:rsidRPr="00B77BB9" w:rsidRDefault="005F373F" w:rsidP="005F373F">
      <w:pPr>
        <w:autoSpaceDE w:val="0"/>
        <w:autoSpaceDN w:val="0"/>
        <w:adjustRightInd w:val="0"/>
        <w:spacing w:after="0" w:line="240" w:lineRule="auto"/>
        <w:ind w:firstLine="397"/>
        <w:rPr>
          <w:rFonts w:ascii="Arial" w:hAnsi="Arial" w:cs="Arial"/>
          <w:bCs/>
        </w:rPr>
      </w:pPr>
      <w:r w:rsidRPr="00B77BB9">
        <w:rPr>
          <w:rFonts w:ascii="Arial" w:hAnsi="Arial" w:cs="Arial"/>
          <w:bCs/>
        </w:rPr>
        <w:t>− количество обособленных структурных подразделений и объектов выполнения работ, оказания услуг и их месторасположение;</w:t>
      </w:r>
    </w:p>
    <w:p w:rsidR="005F373F" w:rsidRPr="00B77BB9" w:rsidRDefault="005F373F" w:rsidP="005F373F">
      <w:pPr>
        <w:autoSpaceDE w:val="0"/>
        <w:autoSpaceDN w:val="0"/>
        <w:adjustRightInd w:val="0"/>
        <w:spacing w:after="0" w:line="240" w:lineRule="auto"/>
        <w:ind w:firstLine="397"/>
        <w:rPr>
          <w:rFonts w:ascii="Arial" w:hAnsi="Arial" w:cs="Arial"/>
          <w:bCs/>
        </w:rPr>
      </w:pPr>
      <w:r w:rsidRPr="00B77BB9">
        <w:rPr>
          <w:rFonts w:ascii="Arial" w:hAnsi="Arial" w:cs="Arial"/>
          <w:bCs/>
        </w:rPr>
        <w:t>− технологические аспекты и акты законодательства;</w:t>
      </w:r>
    </w:p>
    <w:p w:rsidR="005F373F" w:rsidRPr="00B77BB9" w:rsidRDefault="005F373F" w:rsidP="005F373F">
      <w:pPr>
        <w:autoSpaceDE w:val="0"/>
        <w:autoSpaceDN w:val="0"/>
        <w:adjustRightInd w:val="0"/>
        <w:spacing w:after="0" w:line="240" w:lineRule="auto"/>
        <w:ind w:firstLine="397"/>
        <w:rPr>
          <w:rFonts w:ascii="Arial" w:hAnsi="Arial" w:cs="Arial"/>
          <w:bCs/>
        </w:rPr>
      </w:pPr>
      <w:r w:rsidRPr="00B77BB9">
        <w:rPr>
          <w:rFonts w:ascii="Arial" w:hAnsi="Arial" w:cs="Arial"/>
          <w:bCs/>
        </w:rPr>
        <w:t xml:space="preserve">− процессы аутсорсинга, включенные в область применения системы </w:t>
      </w:r>
      <w:r w:rsidR="006C2B85" w:rsidRPr="00B77BB9">
        <w:rPr>
          <w:rFonts w:ascii="Arial" w:hAnsi="Arial" w:cs="Arial"/>
          <w:bCs/>
        </w:rPr>
        <w:t>лесоуправления и лесопользования;</w:t>
      </w:r>
    </w:p>
    <w:p w:rsidR="005F373F" w:rsidRPr="00B77BB9" w:rsidRDefault="005F373F" w:rsidP="005F373F">
      <w:pPr>
        <w:autoSpaceDE w:val="0"/>
        <w:autoSpaceDN w:val="0"/>
        <w:adjustRightInd w:val="0"/>
        <w:spacing w:after="0" w:line="240" w:lineRule="auto"/>
        <w:ind w:firstLine="397"/>
        <w:rPr>
          <w:rFonts w:ascii="Arial" w:hAnsi="Arial" w:cs="Arial"/>
          <w:bCs/>
        </w:rPr>
      </w:pPr>
      <w:r w:rsidRPr="00B77BB9">
        <w:rPr>
          <w:rFonts w:ascii="Arial" w:hAnsi="Arial" w:cs="Arial"/>
          <w:bCs/>
        </w:rPr>
        <w:t>− результаты любых предыдущих аудитов;</w:t>
      </w:r>
    </w:p>
    <w:p w:rsidR="005F373F" w:rsidRPr="00B77BB9" w:rsidRDefault="005F373F" w:rsidP="005F373F">
      <w:pPr>
        <w:autoSpaceDE w:val="0"/>
        <w:autoSpaceDN w:val="0"/>
        <w:adjustRightInd w:val="0"/>
        <w:spacing w:after="0" w:line="240" w:lineRule="auto"/>
        <w:ind w:firstLine="397"/>
        <w:rPr>
          <w:rFonts w:ascii="Arial" w:hAnsi="Arial" w:cs="Arial"/>
          <w:bCs/>
        </w:rPr>
      </w:pPr>
      <w:r w:rsidRPr="00B77BB9">
        <w:rPr>
          <w:rFonts w:ascii="Arial" w:hAnsi="Arial" w:cs="Arial"/>
          <w:bCs/>
        </w:rPr>
        <w:t xml:space="preserve">− </w:t>
      </w:r>
      <w:r w:rsidR="00C31B2F" w:rsidRPr="00B77BB9">
        <w:rPr>
          <w:rFonts w:ascii="Arial" w:hAnsi="Arial" w:cs="Arial"/>
          <w:bCs/>
        </w:rPr>
        <w:t xml:space="preserve">риски, связанные с </w:t>
      </w:r>
      <w:r w:rsidRPr="00B77BB9">
        <w:rPr>
          <w:rFonts w:ascii="Arial" w:hAnsi="Arial" w:cs="Arial"/>
          <w:bCs/>
        </w:rPr>
        <w:t>выполняемыми работами, оказываемыми услугами, процессами, деятельностью организации и невыполнением установленных требований;</w:t>
      </w:r>
    </w:p>
    <w:p w:rsidR="005F373F" w:rsidRPr="00B77BB9" w:rsidRDefault="005F373F" w:rsidP="005F373F">
      <w:pPr>
        <w:autoSpaceDE w:val="0"/>
        <w:autoSpaceDN w:val="0"/>
        <w:adjustRightInd w:val="0"/>
        <w:spacing w:after="0" w:line="240" w:lineRule="auto"/>
        <w:ind w:firstLine="397"/>
        <w:rPr>
          <w:rFonts w:ascii="Arial" w:hAnsi="Arial" w:cs="Arial"/>
          <w:bCs/>
        </w:rPr>
      </w:pPr>
      <w:r w:rsidRPr="00B77BB9">
        <w:rPr>
          <w:rFonts w:ascii="Arial" w:hAnsi="Arial" w:cs="Arial"/>
          <w:bCs/>
        </w:rPr>
        <w:t>− возможность проведения комбинированного, совместного или интегрированного аудита</w:t>
      </w:r>
      <w:r w:rsidR="00C31B2F" w:rsidRPr="00B77BB9">
        <w:rPr>
          <w:rFonts w:ascii="Arial" w:hAnsi="Arial" w:cs="Arial"/>
          <w:bCs/>
        </w:rPr>
        <w:t>.</w:t>
      </w:r>
    </w:p>
    <w:p w:rsidR="005F373F" w:rsidRPr="00B77BB9" w:rsidRDefault="005F373F" w:rsidP="005F373F">
      <w:pPr>
        <w:autoSpaceDE w:val="0"/>
        <w:autoSpaceDN w:val="0"/>
        <w:adjustRightInd w:val="0"/>
        <w:spacing w:after="0" w:line="240" w:lineRule="auto"/>
        <w:ind w:firstLine="397"/>
        <w:rPr>
          <w:rFonts w:ascii="Arial" w:hAnsi="Arial" w:cs="Arial"/>
          <w:bCs/>
        </w:rPr>
      </w:pPr>
      <w:r w:rsidRPr="00B77BB9">
        <w:rPr>
          <w:rFonts w:ascii="Arial" w:hAnsi="Arial" w:cs="Arial"/>
          <w:b/>
          <w:bCs/>
        </w:rPr>
        <w:t>5.</w:t>
      </w:r>
      <w:r w:rsidR="00037605" w:rsidRPr="00B77BB9">
        <w:rPr>
          <w:rFonts w:ascii="Arial" w:hAnsi="Arial" w:cs="Arial"/>
          <w:b/>
          <w:bCs/>
        </w:rPr>
        <w:t>3</w:t>
      </w:r>
      <w:r w:rsidRPr="00B77BB9">
        <w:rPr>
          <w:rFonts w:ascii="Arial" w:hAnsi="Arial" w:cs="Arial"/>
          <w:b/>
          <w:bCs/>
        </w:rPr>
        <w:t>.</w:t>
      </w:r>
      <w:r w:rsidR="00037605" w:rsidRPr="00B77BB9">
        <w:rPr>
          <w:rFonts w:ascii="Arial" w:hAnsi="Arial" w:cs="Arial"/>
          <w:b/>
          <w:bCs/>
        </w:rPr>
        <w:t>3</w:t>
      </w:r>
      <w:r w:rsidRPr="00B77BB9">
        <w:rPr>
          <w:rFonts w:ascii="Arial" w:hAnsi="Arial" w:cs="Arial"/>
          <w:bCs/>
        </w:rPr>
        <w:t xml:space="preserve"> В установленное время аудита включается время, потраченное экспертом-аудитором. Время, затраченное на проезд до обособленных структурных подразделений и объектов выполнения работ, оказания услуг, подвергаемых аудиту, и обратно, не включается в расчет продолжительности аудит</w:t>
      </w:r>
      <w:r w:rsidR="007C2813" w:rsidRPr="00B77BB9">
        <w:rPr>
          <w:rFonts w:ascii="Arial" w:hAnsi="Arial" w:cs="Arial"/>
          <w:bCs/>
        </w:rPr>
        <w:t>а</w:t>
      </w:r>
      <w:r w:rsidRPr="00B77BB9">
        <w:rPr>
          <w:rFonts w:ascii="Arial" w:hAnsi="Arial" w:cs="Arial"/>
          <w:bCs/>
        </w:rPr>
        <w:t>.</w:t>
      </w:r>
    </w:p>
    <w:p w:rsidR="005F373F" w:rsidRPr="00B77BB9" w:rsidRDefault="005F373F" w:rsidP="005F373F">
      <w:pPr>
        <w:spacing w:after="0" w:line="240" w:lineRule="auto"/>
        <w:ind w:firstLine="397"/>
        <w:rPr>
          <w:rFonts w:ascii="Arial" w:hAnsi="Arial" w:cs="Arial"/>
        </w:rPr>
      </w:pPr>
      <w:r w:rsidRPr="00B77BB9">
        <w:rPr>
          <w:rFonts w:ascii="Arial" w:hAnsi="Arial" w:cs="Arial"/>
          <w:b/>
        </w:rPr>
        <w:t>5.</w:t>
      </w:r>
      <w:r w:rsidR="00037605" w:rsidRPr="00B77BB9">
        <w:rPr>
          <w:rFonts w:ascii="Arial" w:hAnsi="Arial" w:cs="Arial"/>
          <w:b/>
        </w:rPr>
        <w:t>3</w:t>
      </w:r>
      <w:r w:rsidRPr="00B77BB9">
        <w:rPr>
          <w:rFonts w:ascii="Arial" w:hAnsi="Arial" w:cs="Arial"/>
          <w:b/>
        </w:rPr>
        <w:t>.</w:t>
      </w:r>
      <w:r w:rsidR="00037605" w:rsidRPr="00B77BB9">
        <w:rPr>
          <w:rFonts w:ascii="Arial" w:hAnsi="Arial" w:cs="Arial"/>
          <w:b/>
        </w:rPr>
        <w:t>4</w:t>
      </w:r>
      <w:r w:rsidRPr="00B77BB9">
        <w:rPr>
          <w:rFonts w:ascii="Arial" w:hAnsi="Arial" w:cs="Arial"/>
        </w:rPr>
        <w:t xml:space="preserve"> Продолжительность периодического и повторного сертификационного аудитов определяется в порядке, установленном для расчета продолжительности первичного сертификационного аудита. </w:t>
      </w:r>
    </w:p>
    <w:p w:rsidR="00887A64" w:rsidRPr="00B77BB9" w:rsidRDefault="00887A64" w:rsidP="00887A64">
      <w:pPr>
        <w:widowControl w:val="0"/>
        <w:spacing w:after="0" w:line="240" w:lineRule="auto"/>
        <w:ind w:firstLine="397"/>
        <w:jc w:val="both"/>
        <w:rPr>
          <w:rFonts w:ascii="Arial" w:hAnsi="Arial" w:cs="Arial"/>
        </w:rPr>
      </w:pPr>
      <w:r w:rsidRPr="00B77BB9">
        <w:rPr>
          <w:rFonts w:ascii="Arial" w:hAnsi="Arial" w:cs="Arial"/>
          <w:b/>
        </w:rPr>
        <w:t>5.3.</w:t>
      </w:r>
      <w:r w:rsidR="00C31B2F" w:rsidRPr="00B77BB9">
        <w:rPr>
          <w:rFonts w:ascii="Arial" w:hAnsi="Arial" w:cs="Arial"/>
          <w:b/>
        </w:rPr>
        <w:t>5</w:t>
      </w:r>
      <w:r w:rsidRPr="00B77BB9">
        <w:rPr>
          <w:rFonts w:ascii="Arial" w:hAnsi="Arial" w:cs="Arial"/>
          <w:b/>
        </w:rPr>
        <w:t xml:space="preserve"> </w:t>
      </w:r>
      <w:r w:rsidRPr="00B77BB9">
        <w:rPr>
          <w:rFonts w:ascii="Arial" w:hAnsi="Arial" w:cs="Arial"/>
        </w:rPr>
        <w:t>Аудит системы ле</w:t>
      </w:r>
      <w:r w:rsidR="00C31B2F" w:rsidRPr="00B77BB9">
        <w:rPr>
          <w:rFonts w:ascii="Arial" w:hAnsi="Arial" w:cs="Arial"/>
        </w:rPr>
        <w:t>соуправления и лесопользования</w:t>
      </w:r>
      <w:r w:rsidRPr="00B77BB9">
        <w:rPr>
          <w:rFonts w:ascii="Arial" w:hAnsi="Arial" w:cs="Arial"/>
        </w:rPr>
        <w:t xml:space="preserve"> организации-заявителя (группы) проводится выборочно, при этом за время аудита системы лесоуправления и лесопользования должны быть проверены:</w:t>
      </w:r>
    </w:p>
    <w:p w:rsidR="00887A64" w:rsidRPr="00B77BB9" w:rsidRDefault="00C31B2F" w:rsidP="00887A64">
      <w:pPr>
        <w:widowControl w:val="0"/>
        <w:spacing w:after="0" w:line="240" w:lineRule="auto"/>
        <w:ind w:firstLine="644"/>
        <w:jc w:val="both"/>
        <w:rPr>
          <w:rFonts w:ascii="Arial" w:hAnsi="Arial" w:cs="Arial"/>
          <w:bCs/>
        </w:rPr>
      </w:pPr>
      <w:r w:rsidRPr="00B77BB9">
        <w:rPr>
          <w:rFonts w:ascii="Arial" w:hAnsi="Arial" w:cs="Arial"/>
        </w:rPr>
        <w:t>-</w:t>
      </w:r>
      <w:r w:rsidR="00887A64" w:rsidRPr="00B77BB9">
        <w:rPr>
          <w:rFonts w:ascii="Arial" w:hAnsi="Arial" w:cs="Arial"/>
        </w:rPr>
        <w:t xml:space="preserve"> </w:t>
      </w:r>
      <w:r w:rsidR="00887A64" w:rsidRPr="00B77BB9">
        <w:rPr>
          <w:rFonts w:ascii="Arial" w:hAnsi="Arial" w:cs="Arial"/>
          <w:bCs/>
        </w:rPr>
        <w:t>не менее 1/3 структурных подразделений заявителя – при индивидуальной сертификации и не менее 1/3 от общего количества членов группы – при групповой сертификации;</w:t>
      </w:r>
    </w:p>
    <w:p w:rsidR="00887A64" w:rsidRPr="00B77BB9" w:rsidRDefault="00C31B2F" w:rsidP="00887A64">
      <w:pPr>
        <w:widowControl w:val="0"/>
        <w:spacing w:after="0" w:line="240" w:lineRule="auto"/>
        <w:ind w:firstLine="644"/>
        <w:jc w:val="both"/>
        <w:rPr>
          <w:rFonts w:ascii="Arial" w:hAnsi="Arial" w:cs="Arial"/>
          <w:bCs/>
        </w:rPr>
      </w:pPr>
      <w:r w:rsidRPr="00B77BB9">
        <w:rPr>
          <w:rFonts w:ascii="Arial" w:hAnsi="Arial" w:cs="Arial"/>
          <w:bCs/>
        </w:rPr>
        <w:t>-</w:t>
      </w:r>
      <w:r w:rsidR="00887A64" w:rsidRPr="00B77BB9">
        <w:rPr>
          <w:rFonts w:ascii="Arial" w:hAnsi="Arial" w:cs="Arial"/>
          <w:bCs/>
        </w:rPr>
        <w:t xml:space="preserve"> </w:t>
      </w:r>
      <w:r w:rsidR="00887A64" w:rsidRPr="00B77BB9">
        <w:rPr>
          <w:rFonts w:ascii="Arial" w:hAnsi="Arial" w:cs="Arial"/>
          <w:bCs/>
          <w:spacing w:val="-2"/>
        </w:rPr>
        <w:t xml:space="preserve">не менее одного </w:t>
      </w:r>
      <w:r w:rsidR="00887A64" w:rsidRPr="00B77BB9">
        <w:rPr>
          <w:rFonts w:ascii="Arial" w:hAnsi="Arial" w:cs="Arial"/>
          <w:spacing w:val="-2"/>
        </w:rPr>
        <w:t>объекта лесохозяйственного производства по каждому виду осуществляемых</w:t>
      </w:r>
      <w:r w:rsidR="00887A64" w:rsidRPr="00B77BB9">
        <w:rPr>
          <w:rFonts w:ascii="Arial" w:hAnsi="Arial" w:cs="Arial"/>
        </w:rPr>
        <w:t xml:space="preserve"> лесохозяйственных мероприятий</w:t>
      </w:r>
      <w:r w:rsidRPr="00B77BB9">
        <w:rPr>
          <w:rFonts w:ascii="Arial" w:hAnsi="Arial" w:cs="Arial"/>
        </w:rPr>
        <w:t>.</w:t>
      </w:r>
    </w:p>
    <w:p w:rsidR="00887A64" w:rsidRPr="00B77BB9" w:rsidRDefault="00887A64" w:rsidP="008445DF">
      <w:pPr>
        <w:widowControl w:val="0"/>
        <w:spacing w:after="0" w:line="240" w:lineRule="auto"/>
        <w:ind w:firstLine="426"/>
        <w:jc w:val="both"/>
        <w:rPr>
          <w:rFonts w:ascii="Arial" w:hAnsi="Arial" w:cs="Arial"/>
        </w:rPr>
      </w:pPr>
    </w:p>
    <w:p w:rsidR="00887A64" w:rsidRPr="00B77BB9" w:rsidRDefault="00887A64" w:rsidP="008445DF">
      <w:pPr>
        <w:widowControl w:val="0"/>
        <w:spacing w:after="0" w:line="240" w:lineRule="auto"/>
        <w:ind w:firstLine="426"/>
        <w:jc w:val="both"/>
        <w:rPr>
          <w:rFonts w:ascii="Arial" w:hAnsi="Arial" w:cs="Arial"/>
          <w:b/>
        </w:rPr>
      </w:pPr>
      <w:r w:rsidRPr="00B77BB9">
        <w:rPr>
          <w:rFonts w:ascii="Arial" w:hAnsi="Arial" w:cs="Arial"/>
          <w:b/>
        </w:rPr>
        <w:t xml:space="preserve">5.4 Выбор и назначение команды по оценке </w:t>
      </w:r>
    </w:p>
    <w:p w:rsidR="00887A64" w:rsidRPr="00B77BB9" w:rsidRDefault="00887A64" w:rsidP="008445DF">
      <w:pPr>
        <w:autoSpaceDE w:val="0"/>
        <w:autoSpaceDN w:val="0"/>
        <w:adjustRightInd w:val="0"/>
        <w:spacing w:after="0" w:line="240" w:lineRule="auto"/>
        <w:ind w:firstLine="426"/>
        <w:jc w:val="both"/>
        <w:rPr>
          <w:rFonts w:ascii="Arial" w:hAnsi="Arial" w:cs="Arial"/>
          <w:bCs/>
        </w:rPr>
      </w:pPr>
      <w:r w:rsidRPr="00B77BB9">
        <w:rPr>
          <w:rFonts w:ascii="Arial" w:hAnsi="Arial" w:cs="Arial"/>
          <w:b/>
        </w:rPr>
        <w:t>5.4.1</w:t>
      </w:r>
      <w:r w:rsidRPr="00B77BB9">
        <w:rPr>
          <w:rFonts w:ascii="Arial" w:hAnsi="Arial" w:cs="Arial"/>
        </w:rPr>
        <w:t xml:space="preserve"> </w:t>
      </w:r>
      <w:r w:rsidRPr="00B77BB9">
        <w:rPr>
          <w:rFonts w:ascii="Arial" w:hAnsi="Arial" w:cs="Arial"/>
          <w:bCs/>
        </w:rPr>
        <w:t xml:space="preserve">Для проведения работ по сертификации орган по сертификации назначает команду по оценке, состоящую из руководителя команды и экспертов-аудиторов, соответствующей компетентности для сертификации </w:t>
      </w:r>
      <w:r w:rsidRPr="00B77BB9">
        <w:rPr>
          <w:rFonts w:ascii="Arial" w:hAnsi="Arial" w:cs="Arial"/>
        </w:rPr>
        <w:t>систем лесоуправления и лесопользования.</w:t>
      </w:r>
      <w:r w:rsidRPr="00B77BB9">
        <w:rPr>
          <w:rFonts w:ascii="Arial" w:hAnsi="Arial" w:cs="Arial"/>
          <w:bCs/>
        </w:rPr>
        <w:t xml:space="preserve"> </w:t>
      </w:r>
    </w:p>
    <w:p w:rsidR="00887A64" w:rsidRPr="00B77BB9" w:rsidRDefault="00887A64" w:rsidP="008445DF">
      <w:pPr>
        <w:autoSpaceDE w:val="0"/>
        <w:autoSpaceDN w:val="0"/>
        <w:adjustRightInd w:val="0"/>
        <w:spacing w:after="0" w:line="240" w:lineRule="auto"/>
        <w:ind w:firstLine="426"/>
        <w:jc w:val="both"/>
        <w:rPr>
          <w:rFonts w:ascii="Arial" w:hAnsi="Arial" w:cs="Arial"/>
          <w:bCs/>
        </w:rPr>
      </w:pPr>
      <w:r w:rsidRPr="00B77BB9">
        <w:rPr>
          <w:rFonts w:ascii="Arial" w:hAnsi="Arial" w:cs="Arial"/>
          <w:b/>
          <w:bCs/>
        </w:rPr>
        <w:t>5.4.2</w:t>
      </w:r>
      <w:r w:rsidRPr="00B77BB9">
        <w:rPr>
          <w:rFonts w:ascii="Arial" w:hAnsi="Arial" w:cs="Arial"/>
          <w:bCs/>
        </w:rPr>
        <w:t xml:space="preserve"> В команду по оценке должен входить эксперт-аудитор по</w:t>
      </w:r>
      <w:r w:rsidR="00C31B2F" w:rsidRPr="00B77BB9">
        <w:rPr>
          <w:rFonts w:ascii="Arial" w:hAnsi="Arial" w:cs="Arial"/>
          <w:bCs/>
        </w:rPr>
        <w:t xml:space="preserve"> сертификации систем лесоуправления лесопользования </w:t>
      </w:r>
      <w:r w:rsidRPr="00B77BB9">
        <w:rPr>
          <w:rFonts w:ascii="Arial" w:hAnsi="Arial" w:cs="Arial"/>
          <w:bCs/>
        </w:rPr>
        <w:t>или компетентность команды по оценке должна дополняться техническими экспертами.</w:t>
      </w:r>
    </w:p>
    <w:p w:rsidR="00887A64" w:rsidRPr="00B77BB9" w:rsidRDefault="00887A64" w:rsidP="008445DF">
      <w:pPr>
        <w:autoSpaceDE w:val="0"/>
        <w:autoSpaceDN w:val="0"/>
        <w:adjustRightInd w:val="0"/>
        <w:spacing w:after="0" w:line="240" w:lineRule="auto"/>
        <w:ind w:firstLine="426"/>
        <w:jc w:val="both"/>
        <w:rPr>
          <w:rFonts w:ascii="Arial" w:hAnsi="Arial" w:cs="Arial"/>
          <w:bCs/>
        </w:rPr>
      </w:pPr>
      <w:r w:rsidRPr="00B77BB9">
        <w:rPr>
          <w:rFonts w:ascii="Arial" w:hAnsi="Arial" w:cs="Arial"/>
          <w:bCs/>
        </w:rPr>
        <w:t>Если в команду по оценке включен только один эксперт-аудитор, то его компетентность должна позволять ему выполнять обязанности руководителя команды по оценке с учетом технической области деятельности заявителя.</w:t>
      </w:r>
    </w:p>
    <w:p w:rsidR="00887A64" w:rsidRPr="00B77BB9" w:rsidRDefault="00887A64" w:rsidP="008445DF">
      <w:pPr>
        <w:autoSpaceDE w:val="0"/>
        <w:autoSpaceDN w:val="0"/>
        <w:adjustRightInd w:val="0"/>
        <w:spacing w:after="0" w:line="240" w:lineRule="auto"/>
        <w:ind w:firstLine="426"/>
        <w:jc w:val="both"/>
        <w:rPr>
          <w:rFonts w:ascii="Arial" w:hAnsi="Arial" w:cs="Arial"/>
          <w:bCs/>
        </w:rPr>
      </w:pPr>
      <w:r w:rsidRPr="00B77BB9">
        <w:rPr>
          <w:rFonts w:ascii="Arial" w:hAnsi="Arial" w:cs="Arial"/>
          <w:bCs/>
        </w:rPr>
        <w:t>В состав команды по оценке не включаются представители заявителя, а также организаций, заинтересованных в результатах сертификации.</w:t>
      </w:r>
    </w:p>
    <w:p w:rsidR="00887A64" w:rsidRPr="00B77BB9" w:rsidRDefault="00887A64" w:rsidP="008445DF">
      <w:pPr>
        <w:autoSpaceDE w:val="0"/>
        <w:autoSpaceDN w:val="0"/>
        <w:adjustRightInd w:val="0"/>
        <w:spacing w:after="0" w:line="240" w:lineRule="auto"/>
        <w:ind w:firstLine="426"/>
        <w:jc w:val="both"/>
        <w:rPr>
          <w:rFonts w:ascii="Arial" w:hAnsi="Arial" w:cs="Arial"/>
          <w:bCs/>
        </w:rPr>
      </w:pPr>
      <w:r w:rsidRPr="00B77BB9">
        <w:rPr>
          <w:rFonts w:ascii="Arial" w:hAnsi="Arial" w:cs="Arial"/>
          <w:bCs/>
        </w:rPr>
        <w:t xml:space="preserve">Заявитель заблаговременно информируется о составе команды по оценке, которая будет проводить аудит </w:t>
      </w:r>
      <w:r w:rsidRPr="00B77BB9">
        <w:rPr>
          <w:rFonts w:ascii="Arial" w:hAnsi="Arial" w:cs="Arial"/>
        </w:rPr>
        <w:t>систем лесоуправления и лесопользования</w:t>
      </w:r>
      <w:r w:rsidRPr="00B77BB9">
        <w:rPr>
          <w:rFonts w:ascii="Arial" w:hAnsi="Arial" w:cs="Arial"/>
          <w:bCs/>
        </w:rPr>
        <w:t xml:space="preserve">. </w:t>
      </w:r>
    </w:p>
    <w:p w:rsidR="00887A64" w:rsidRPr="00B77BB9" w:rsidRDefault="00887A64" w:rsidP="008445DF">
      <w:pPr>
        <w:autoSpaceDE w:val="0"/>
        <w:autoSpaceDN w:val="0"/>
        <w:adjustRightInd w:val="0"/>
        <w:spacing w:after="0" w:line="240" w:lineRule="auto"/>
        <w:ind w:firstLine="426"/>
        <w:jc w:val="both"/>
        <w:rPr>
          <w:rFonts w:ascii="Arial" w:hAnsi="Arial" w:cs="Arial"/>
          <w:bCs/>
        </w:rPr>
      </w:pPr>
      <w:r w:rsidRPr="00B77BB9">
        <w:rPr>
          <w:rFonts w:ascii="Arial" w:hAnsi="Arial" w:cs="Arial"/>
          <w:bCs/>
        </w:rPr>
        <w:t>Заявитель имеет право опротестовать назначение какого-либо конкретного эксперта-аудитора, технического эксперта. Отказ от кого-либо из членов команды по оценке аргументируется и обосновывается.</w:t>
      </w:r>
    </w:p>
    <w:p w:rsidR="00887A64" w:rsidRPr="00B77BB9" w:rsidRDefault="00887A64" w:rsidP="008445DF">
      <w:pPr>
        <w:widowControl w:val="0"/>
        <w:spacing w:after="0" w:line="240" w:lineRule="auto"/>
        <w:ind w:firstLine="426"/>
        <w:jc w:val="both"/>
        <w:rPr>
          <w:rFonts w:ascii="Arial" w:hAnsi="Arial" w:cs="Arial"/>
        </w:rPr>
      </w:pPr>
      <w:r w:rsidRPr="00B77BB9">
        <w:rPr>
          <w:rFonts w:ascii="Arial" w:hAnsi="Arial" w:cs="Arial"/>
          <w:b/>
        </w:rPr>
        <w:t>5.4.3</w:t>
      </w:r>
      <w:r w:rsidRPr="00B77BB9">
        <w:rPr>
          <w:rFonts w:ascii="Arial" w:hAnsi="Arial" w:cs="Arial"/>
        </w:rPr>
        <w:t xml:space="preserve"> Требования к компетентности персонала, входящего в команду по аудиту и участвующего в принятии решения по сертификации систем лесоуправления и лесопользования</w:t>
      </w:r>
      <w:r w:rsidR="00C31B2F" w:rsidRPr="00B77BB9">
        <w:rPr>
          <w:rFonts w:ascii="Arial" w:hAnsi="Arial" w:cs="Arial"/>
        </w:rPr>
        <w:t xml:space="preserve"> </w:t>
      </w:r>
      <w:r w:rsidR="00EC464A" w:rsidRPr="00B77BB9">
        <w:rPr>
          <w:rFonts w:ascii="Arial" w:hAnsi="Arial" w:cs="Arial"/>
        </w:rPr>
        <w:t>устанавливаются</w:t>
      </w:r>
      <w:r w:rsidR="006C2B85" w:rsidRPr="00B77BB9">
        <w:rPr>
          <w:rFonts w:ascii="Arial" w:hAnsi="Arial" w:cs="Arial"/>
        </w:rPr>
        <w:t xml:space="preserve"> </w:t>
      </w:r>
      <w:r w:rsidR="00EC464A" w:rsidRPr="00B77BB9">
        <w:rPr>
          <w:rFonts w:ascii="Arial" w:hAnsi="Arial" w:cs="Arial"/>
        </w:rPr>
        <w:t>«</w:t>
      </w:r>
      <w:r w:rsidR="006C2B85" w:rsidRPr="00B77BB9">
        <w:rPr>
          <w:rFonts w:ascii="Arial" w:hAnsi="Arial" w:cs="Arial"/>
        </w:rPr>
        <w:t>Положением о требованиях к профессиональной компетентности эк</w:t>
      </w:r>
      <w:r w:rsidR="00EC464A" w:rsidRPr="00B77BB9">
        <w:rPr>
          <w:rFonts w:ascii="Arial" w:hAnsi="Arial" w:cs="Arial"/>
        </w:rPr>
        <w:t>с</w:t>
      </w:r>
      <w:r w:rsidR="006C2B85" w:rsidRPr="00B77BB9">
        <w:rPr>
          <w:rFonts w:ascii="Arial" w:hAnsi="Arial" w:cs="Arial"/>
        </w:rPr>
        <w:t>пертов</w:t>
      </w:r>
      <w:r w:rsidR="00EC464A" w:rsidRPr="00B77BB9">
        <w:rPr>
          <w:rFonts w:ascii="Arial" w:hAnsi="Arial" w:cs="Arial"/>
        </w:rPr>
        <w:t>-</w:t>
      </w:r>
      <w:r w:rsidR="006C2B85" w:rsidRPr="00B77BB9">
        <w:rPr>
          <w:rFonts w:ascii="Arial" w:hAnsi="Arial" w:cs="Arial"/>
        </w:rPr>
        <w:t>аудиторов</w:t>
      </w:r>
      <w:r w:rsidR="00EC464A" w:rsidRPr="00B77BB9">
        <w:rPr>
          <w:rFonts w:ascii="Arial" w:hAnsi="Arial" w:cs="Arial"/>
        </w:rPr>
        <w:t>»</w:t>
      </w:r>
      <w:r w:rsidR="006C2B85" w:rsidRPr="00B77BB9">
        <w:rPr>
          <w:rFonts w:ascii="Arial" w:hAnsi="Arial" w:cs="Arial"/>
        </w:rPr>
        <w:t>, утвержденным постановлением Госст</w:t>
      </w:r>
      <w:r w:rsidR="00B37B95" w:rsidRPr="00B77BB9">
        <w:rPr>
          <w:rFonts w:ascii="Arial" w:hAnsi="Arial" w:cs="Arial"/>
        </w:rPr>
        <w:t>а</w:t>
      </w:r>
      <w:r w:rsidR="006C2B85" w:rsidRPr="00B77BB9">
        <w:rPr>
          <w:rFonts w:ascii="Arial" w:hAnsi="Arial" w:cs="Arial"/>
        </w:rPr>
        <w:t xml:space="preserve">ндарта РБ </w:t>
      </w:r>
      <w:r w:rsidR="007C2813" w:rsidRPr="00B77BB9">
        <w:rPr>
          <w:rFonts w:ascii="Arial" w:hAnsi="Arial" w:cs="Arial"/>
        </w:rPr>
        <w:t>№ 91 от 21 12.2017г, СТБ 2266</w:t>
      </w:r>
      <w:r w:rsidRPr="00B77BB9">
        <w:rPr>
          <w:rFonts w:ascii="Arial" w:hAnsi="Arial" w:cs="Arial"/>
        </w:rPr>
        <w:t>.</w:t>
      </w:r>
    </w:p>
    <w:p w:rsidR="00887A64" w:rsidRPr="00B77BB9" w:rsidRDefault="00887A64" w:rsidP="008445DF">
      <w:pPr>
        <w:widowControl w:val="0"/>
        <w:spacing w:after="0" w:line="240" w:lineRule="auto"/>
        <w:ind w:firstLine="426"/>
        <w:jc w:val="both"/>
        <w:rPr>
          <w:rFonts w:ascii="Arial" w:hAnsi="Arial" w:cs="Arial"/>
        </w:rPr>
      </w:pPr>
      <w:r w:rsidRPr="00B77BB9">
        <w:rPr>
          <w:rFonts w:ascii="Arial" w:hAnsi="Arial" w:cs="Arial"/>
          <w:b/>
        </w:rPr>
        <w:t>5.4.</w:t>
      </w:r>
      <w:r w:rsidR="00C31B2F" w:rsidRPr="00B77BB9">
        <w:rPr>
          <w:rFonts w:ascii="Arial" w:hAnsi="Arial" w:cs="Arial"/>
          <w:b/>
        </w:rPr>
        <w:t>4</w:t>
      </w:r>
      <w:r w:rsidRPr="00B77BB9">
        <w:rPr>
          <w:rFonts w:ascii="Arial" w:hAnsi="Arial" w:cs="Arial"/>
          <w:b/>
        </w:rPr>
        <w:t xml:space="preserve"> </w:t>
      </w:r>
      <w:r w:rsidRPr="00B77BB9">
        <w:rPr>
          <w:rFonts w:ascii="Arial" w:hAnsi="Arial" w:cs="Arial"/>
        </w:rPr>
        <w:t xml:space="preserve">Руководитель команды по аудиту после консультирования с командой по аудиту должен установить ответственность каждого члена команды за аудит конкретных объектов </w:t>
      </w:r>
      <w:r w:rsidR="00C31B2F" w:rsidRPr="00B77BB9">
        <w:rPr>
          <w:rFonts w:ascii="Arial" w:hAnsi="Arial" w:cs="Arial"/>
        </w:rPr>
        <w:t xml:space="preserve">лесоуправления и лесопользования </w:t>
      </w:r>
      <w:r w:rsidRPr="00B77BB9">
        <w:rPr>
          <w:rFonts w:ascii="Arial" w:hAnsi="Arial" w:cs="Arial"/>
        </w:rPr>
        <w:t xml:space="preserve">в соответствии с </w:t>
      </w:r>
      <w:r w:rsidR="00A312DE" w:rsidRPr="00B77BB9">
        <w:rPr>
          <w:rFonts w:ascii="Arial" w:hAnsi="Arial" w:cs="Arial"/>
        </w:rPr>
        <w:t>СТБ</w:t>
      </w:r>
      <w:r w:rsidR="00C31B2F" w:rsidRPr="00B77BB9">
        <w:rPr>
          <w:rFonts w:ascii="Arial" w:hAnsi="Arial" w:cs="Arial"/>
        </w:rPr>
        <w:t xml:space="preserve"> 1708, </w:t>
      </w:r>
      <w:r w:rsidRPr="00B77BB9">
        <w:rPr>
          <w:rFonts w:ascii="Arial" w:hAnsi="Arial" w:cs="Arial"/>
        </w:rPr>
        <w:t xml:space="preserve">включая </w:t>
      </w:r>
      <w:r w:rsidRPr="00B77BB9">
        <w:rPr>
          <w:rFonts w:ascii="Arial" w:hAnsi="Arial" w:cs="Arial"/>
          <w:bCs/>
        </w:rPr>
        <w:t>лесохозяйственные мероприятия</w:t>
      </w:r>
      <w:r w:rsidR="00C31B2F" w:rsidRPr="00B77BB9">
        <w:rPr>
          <w:rFonts w:ascii="Arial" w:hAnsi="Arial" w:cs="Arial"/>
          <w:bCs/>
        </w:rPr>
        <w:t xml:space="preserve"> </w:t>
      </w:r>
      <w:r w:rsidRPr="00B77BB9">
        <w:rPr>
          <w:rFonts w:ascii="Arial" w:hAnsi="Arial" w:cs="Arial"/>
          <w:bCs/>
        </w:rPr>
        <w:t>структурных подразделений организации</w:t>
      </w:r>
      <w:r w:rsidRPr="00B77BB9">
        <w:rPr>
          <w:rFonts w:ascii="Arial" w:hAnsi="Arial" w:cs="Arial"/>
        </w:rPr>
        <w:t xml:space="preserve">-заявителя, </w:t>
      </w:r>
      <w:r w:rsidRPr="00B77BB9">
        <w:rPr>
          <w:rFonts w:ascii="Arial" w:hAnsi="Arial" w:cs="Arial"/>
          <w:bCs/>
        </w:rPr>
        <w:t>члена группы</w:t>
      </w:r>
      <w:r w:rsidRPr="00B77BB9">
        <w:rPr>
          <w:rFonts w:ascii="Arial" w:hAnsi="Arial" w:cs="Arial"/>
        </w:rPr>
        <w:t>. При распределении задач должна учитываться необходимость обеспечения компетентности и результативного использования команды по аудиту, так же</w:t>
      </w:r>
      <w:r w:rsidR="007C2813" w:rsidRPr="00B77BB9">
        <w:rPr>
          <w:rFonts w:ascii="Arial" w:hAnsi="Arial" w:cs="Arial"/>
        </w:rPr>
        <w:t>,</w:t>
      </w:r>
      <w:r w:rsidRPr="00B77BB9">
        <w:rPr>
          <w:rFonts w:ascii="Arial" w:hAnsi="Arial" w:cs="Arial"/>
        </w:rPr>
        <w:t xml:space="preserve"> как и различия в функциях и обязанностях экспертов-аудиторов, технических экспертов и стажеров. В ходе аудита для обеспечения достижения целей аудита могут быть внесены изменения в распределение работ.</w:t>
      </w:r>
    </w:p>
    <w:p w:rsidR="00887A64" w:rsidRPr="00B77BB9" w:rsidRDefault="00887A64" w:rsidP="008445DF">
      <w:pPr>
        <w:widowControl w:val="0"/>
        <w:spacing w:after="0" w:line="240" w:lineRule="auto"/>
        <w:ind w:firstLine="426"/>
        <w:jc w:val="both"/>
        <w:rPr>
          <w:rFonts w:ascii="Arial" w:hAnsi="Arial" w:cs="Arial"/>
          <w:b/>
        </w:rPr>
      </w:pPr>
    </w:p>
    <w:p w:rsidR="004A2FCA" w:rsidRPr="00B77BB9" w:rsidRDefault="004A2FCA" w:rsidP="008445DF">
      <w:pPr>
        <w:widowControl w:val="0"/>
        <w:spacing w:after="0" w:line="240" w:lineRule="auto"/>
        <w:ind w:firstLine="426"/>
        <w:jc w:val="both"/>
        <w:rPr>
          <w:rFonts w:ascii="Arial" w:hAnsi="Arial" w:cs="Arial"/>
          <w:b/>
        </w:rPr>
      </w:pPr>
      <w:r w:rsidRPr="00B77BB9">
        <w:rPr>
          <w:rFonts w:ascii="Arial" w:hAnsi="Arial" w:cs="Arial"/>
          <w:b/>
        </w:rPr>
        <w:t>5.</w:t>
      </w:r>
      <w:r w:rsidR="004A1882" w:rsidRPr="00B77BB9">
        <w:rPr>
          <w:rFonts w:ascii="Arial" w:hAnsi="Arial" w:cs="Arial"/>
          <w:b/>
        </w:rPr>
        <w:t>5</w:t>
      </w:r>
      <w:r w:rsidR="00ED3EAE" w:rsidRPr="00B77BB9">
        <w:rPr>
          <w:rFonts w:ascii="Arial" w:hAnsi="Arial" w:cs="Arial"/>
          <w:b/>
        </w:rPr>
        <w:t xml:space="preserve"> </w:t>
      </w:r>
      <w:r w:rsidRPr="00B77BB9">
        <w:rPr>
          <w:rFonts w:ascii="Arial" w:hAnsi="Arial" w:cs="Arial"/>
          <w:b/>
        </w:rPr>
        <w:t>Разработка программы аудитов по сертификации</w:t>
      </w:r>
      <w:r w:rsidR="00C31B2F" w:rsidRPr="00B77BB9">
        <w:rPr>
          <w:rFonts w:ascii="Arial" w:hAnsi="Arial" w:cs="Arial"/>
          <w:b/>
        </w:rPr>
        <w:t xml:space="preserve"> систем лесоуправления и лесопользования </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w:t>
      </w:r>
      <w:r w:rsidR="004A1882" w:rsidRPr="00B77BB9">
        <w:rPr>
          <w:rFonts w:ascii="Arial" w:hAnsi="Arial" w:cs="Arial"/>
          <w:b/>
        </w:rPr>
        <w:t>5</w:t>
      </w:r>
      <w:r w:rsidRPr="00B77BB9">
        <w:rPr>
          <w:rFonts w:ascii="Arial" w:hAnsi="Arial" w:cs="Arial"/>
          <w:b/>
        </w:rPr>
        <w:t>.1</w:t>
      </w:r>
      <w:r w:rsidRPr="00B77BB9">
        <w:rPr>
          <w:rFonts w:ascii="Arial" w:hAnsi="Arial" w:cs="Arial"/>
        </w:rPr>
        <w:t xml:space="preserve"> Для подтверждения того, что система лесоуправления и лесопользования</w:t>
      </w:r>
      <w:r w:rsidR="00313057" w:rsidRPr="00B77BB9">
        <w:rPr>
          <w:rFonts w:ascii="Arial" w:hAnsi="Arial" w:cs="Arial"/>
        </w:rPr>
        <w:t xml:space="preserve"> </w:t>
      </w:r>
      <w:r w:rsidRPr="00B77BB9">
        <w:rPr>
          <w:rFonts w:ascii="Arial" w:hAnsi="Arial" w:cs="Arial"/>
        </w:rPr>
        <w:t xml:space="preserve">отвечает требованиям </w:t>
      </w:r>
      <w:r w:rsidR="007C2813" w:rsidRPr="00B77BB9">
        <w:rPr>
          <w:rFonts w:ascii="Arial" w:hAnsi="Arial" w:cs="Arial"/>
        </w:rPr>
        <w:t xml:space="preserve">СТБ 1708 </w:t>
      </w:r>
      <w:r w:rsidRPr="00B77BB9">
        <w:rPr>
          <w:rFonts w:ascii="Arial" w:hAnsi="Arial" w:cs="Arial"/>
        </w:rPr>
        <w:t>в течение всего срока действия сертификатов соответствия, орган по сертификации должен разработать программу аудитов по сертификации</w:t>
      </w:r>
      <w:r w:rsidR="00313057" w:rsidRPr="00B77BB9">
        <w:rPr>
          <w:rFonts w:ascii="Arial" w:hAnsi="Arial" w:cs="Arial"/>
        </w:rPr>
        <w:t xml:space="preserve"> систем лесоуправления и лесопользования</w:t>
      </w:r>
      <w:r w:rsidRPr="00B77BB9">
        <w:rPr>
          <w:rFonts w:ascii="Arial" w:hAnsi="Arial" w:cs="Arial"/>
        </w:rPr>
        <w:t>.</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w:t>
      </w:r>
      <w:r w:rsidR="004A1882" w:rsidRPr="00B77BB9">
        <w:rPr>
          <w:rFonts w:ascii="Arial" w:hAnsi="Arial" w:cs="Arial"/>
          <w:b/>
        </w:rPr>
        <w:t>5</w:t>
      </w:r>
      <w:r w:rsidRPr="00B77BB9">
        <w:rPr>
          <w:rFonts w:ascii="Arial" w:hAnsi="Arial" w:cs="Arial"/>
          <w:b/>
        </w:rPr>
        <w:t>.2</w:t>
      </w:r>
      <w:r w:rsidRPr="00B77BB9">
        <w:rPr>
          <w:rFonts w:ascii="Arial" w:hAnsi="Arial" w:cs="Arial"/>
        </w:rPr>
        <w:t xml:space="preserve"> Программа аудитов системы лесоуправления и лесопользования должна разрабатываться на три года и включать:</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первичный сертификационный аудит системы лесоуправления и лесопользования, состоящий из двух этапов;</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 </w:t>
      </w:r>
      <w:r w:rsidR="004A1882" w:rsidRPr="00B77BB9">
        <w:rPr>
          <w:rFonts w:ascii="Arial" w:hAnsi="Arial" w:cs="Arial"/>
        </w:rPr>
        <w:t>периодические оценки</w:t>
      </w:r>
      <w:r w:rsidRPr="00B77BB9">
        <w:rPr>
          <w:rFonts w:ascii="Arial" w:hAnsi="Arial" w:cs="Arial"/>
        </w:rPr>
        <w:t xml:space="preserve"> системы лесоуправления и лесопользования в течение первого и второго годов;</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повторный сертификационный аудит в течение третьего года до окончания срока действия сертификата соответствия.</w:t>
      </w:r>
    </w:p>
    <w:p w:rsidR="00FE140F" w:rsidRPr="00B77BB9" w:rsidRDefault="00FE140F" w:rsidP="008445DF">
      <w:pPr>
        <w:widowControl w:val="0"/>
        <w:spacing w:after="0" w:line="240" w:lineRule="auto"/>
        <w:ind w:firstLine="426"/>
        <w:jc w:val="both"/>
        <w:rPr>
          <w:rFonts w:ascii="Arial" w:hAnsi="Arial" w:cs="Arial"/>
          <w:spacing w:val="-4"/>
        </w:rPr>
      </w:pPr>
      <w:r w:rsidRPr="00B77BB9">
        <w:rPr>
          <w:rFonts w:ascii="Arial" w:hAnsi="Arial" w:cs="Arial"/>
          <w:spacing w:val="-4"/>
        </w:rPr>
        <w:t>Форма программы аудитов системы лесоуправления и лесопользования приведена в приложении 3 к настоящей процедуре.</w:t>
      </w:r>
    </w:p>
    <w:p w:rsidR="004A2FCA" w:rsidRPr="00B77BB9" w:rsidRDefault="004A2FCA" w:rsidP="008445DF">
      <w:pPr>
        <w:widowControl w:val="0"/>
        <w:spacing w:after="0" w:line="240" w:lineRule="auto"/>
        <w:ind w:firstLine="426"/>
        <w:jc w:val="both"/>
        <w:rPr>
          <w:rFonts w:ascii="Arial" w:hAnsi="Arial" w:cs="Arial"/>
          <w:bCs/>
        </w:rPr>
      </w:pPr>
      <w:r w:rsidRPr="00B77BB9">
        <w:rPr>
          <w:rFonts w:ascii="Arial" w:hAnsi="Arial" w:cs="Arial"/>
          <w:b/>
        </w:rPr>
        <w:t>5.</w:t>
      </w:r>
      <w:r w:rsidR="009246C0" w:rsidRPr="00B77BB9">
        <w:rPr>
          <w:rFonts w:ascii="Arial" w:hAnsi="Arial" w:cs="Arial"/>
          <w:b/>
        </w:rPr>
        <w:t>5</w:t>
      </w:r>
      <w:r w:rsidRPr="00B77BB9">
        <w:rPr>
          <w:rFonts w:ascii="Arial" w:hAnsi="Arial" w:cs="Arial"/>
          <w:b/>
        </w:rPr>
        <w:t>.</w:t>
      </w:r>
      <w:r w:rsidR="00313057" w:rsidRPr="00B77BB9">
        <w:rPr>
          <w:rFonts w:ascii="Arial" w:hAnsi="Arial" w:cs="Arial"/>
          <w:b/>
        </w:rPr>
        <w:t>3</w:t>
      </w:r>
      <w:r w:rsidRPr="00B77BB9">
        <w:rPr>
          <w:rFonts w:ascii="Arial" w:hAnsi="Arial" w:cs="Arial"/>
          <w:b/>
        </w:rPr>
        <w:t xml:space="preserve"> </w:t>
      </w:r>
      <w:r w:rsidRPr="00B77BB9">
        <w:rPr>
          <w:rFonts w:ascii="Arial" w:hAnsi="Arial" w:cs="Arial"/>
        </w:rPr>
        <w:t xml:space="preserve">Допускается объединение программ аудитов сертификации систем лесоуправления и лесопользования с программами аудитов по сертификации лесной продукции </w:t>
      </w:r>
      <w:r w:rsidRPr="00B77BB9">
        <w:rPr>
          <w:rFonts w:ascii="Arial" w:hAnsi="Arial" w:cs="Arial"/>
          <w:bCs/>
        </w:rPr>
        <w:t>по признаку происхождения.</w:t>
      </w:r>
    </w:p>
    <w:p w:rsidR="004A2FCA" w:rsidRPr="00B77BB9" w:rsidRDefault="004A2FCA" w:rsidP="008445DF">
      <w:pPr>
        <w:widowControl w:val="0"/>
        <w:spacing w:after="0" w:line="240" w:lineRule="auto"/>
        <w:ind w:firstLine="426"/>
        <w:jc w:val="both"/>
        <w:rPr>
          <w:rFonts w:ascii="Arial" w:hAnsi="Arial" w:cs="Arial"/>
          <w:bCs/>
        </w:rPr>
      </w:pPr>
      <w:r w:rsidRPr="00B77BB9">
        <w:rPr>
          <w:rFonts w:ascii="Arial" w:hAnsi="Arial" w:cs="Arial"/>
          <w:b/>
          <w:bCs/>
        </w:rPr>
        <w:t>5.</w:t>
      </w:r>
      <w:r w:rsidR="00DC61B5" w:rsidRPr="00B77BB9">
        <w:rPr>
          <w:rFonts w:ascii="Arial" w:hAnsi="Arial" w:cs="Arial"/>
          <w:b/>
          <w:bCs/>
        </w:rPr>
        <w:t>5</w:t>
      </w:r>
      <w:r w:rsidRPr="00B77BB9">
        <w:rPr>
          <w:rFonts w:ascii="Arial" w:hAnsi="Arial" w:cs="Arial"/>
          <w:b/>
          <w:bCs/>
        </w:rPr>
        <w:t>.</w:t>
      </w:r>
      <w:r w:rsidR="00313057" w:rsidRPr="00B77BB9">
        <w:rPr>
          <w:rFonts w:ascii="Arial" w:hAnsi="Arial" w:cs="Arial"/>
          <w:b/>
          <w:bCs/>
        </w:rPr>
        <w:t>4</w:t>
      </w:r>
      <w:r w:rsidRPr="00B77BB9">
        <w:rPr>
          <w:rFonts w:ascii="Arial" w:hAnsi="Arial" w:cs="Arial"/>
          <w:bCs/>
        </w:rPr>
        <w:t xml:space="preserve"> В программу аудитов д</w:t>
      </w:r>
      <w:r w:rsidR="007C2813" w:rsidRPr="00B77BB9">
        <w:rPr>
          <w:rFonts w:ascii="Arial" w:hAnsi="Arial" w:cs="Arial"/>
          <w:bCs/>
        </w:rPr>
        <w:t>олжны быть включены требования СТБ 1708</w:t>
      </w:r>
      <w:r w:rsidRPr="00B77BB9">
        <w:rPr>
          <w:rFonts w:ascii="Arial" w:hAnsi="Arial" w:cs="Arial"/>
          <w:bCs/>
        </w:rPr>
        <w:t>, структурные подразделения (лесничества и др.) заявителя (группы), которые проверяются в течение всего цикла сертификации</w:t>
      </w:r>
      <w:r w:rsidR="00313057" w:rsidRPr="00B77BB9">
        <w:rPr>
          <w:rFonts w:ascii="Arial" w:hAnsi="Arial" w:cs="Arial"/>
          <w:bCs/>
        </w:rPr>
        <w:t xml:space="preserve"> </w:t>
      </w:r>
      <w:r w:rsidR="00313057" w:rsidRPr="00B77BB9">
        <w:rPr>
          <w:rFonts w:ascii="Arial" w:hAnsi="Arial" w:cs="Arial"/>
        </w:rPr>
        <w:t>систем лесоуправления и лесопользования</w:t>
      </w:r>
      <w:r w:rsidRPr="00B77BB9">
        <w:rPr>
          <w:rFonts w:ascii="Arial" w:hAnsi="Arial" w:cs="Arial"/>
          <w:bCs/>
        </w:rPr>
        <w:t>.</w:t>
      </w:r>
    </w:p>
    <w:p w:rsidR="004A2FCA" w:rsidRPr="00B77BB9" w:rsidRDefault="004A2FCA" w:rsidP="008445DF">
      <w:pPr>
        <w:widowControl w:val="0"/>
        <w:spacing w:after="0" w:line="240" w:lineRule="auto"/>
        <w:ind w:firstLine="426"/>
        <w:jc w:val="both"/>
        <w:rPr>
          <w:rFonts w:ascii="Arial" w:hAnsi="Arial" w:cs="Arial"/>
          <w:bCs/>
        </w:rPr>
      </w:pPr>
      <w:r w:rsidRPr="00B77BB9">
        <w:rPr>
          <w:rFonts w:ascii="Arial" w:hAnsi="Arial" w:cs="Arial"/>
          <w:bCs/>
        </w:rPr>
        <w:t>Программа аудитов составляется таким образом, чтобы в течение всего срока действия сертификата соответствия были проверены:</w:t>
      </w:r>
    </w:p>
    <w:p w:rsidR="004A2FCA" w:rsidRPr="00B77BB9" w:rsidRDefault="004A2FCA" w:rsidP="008445DF">
      <w:pPr>
        <w:widowControl w:val="0"/>
        <w:spacing w:after="0" w:line="240" w:lineRule="auto"/>
        <w:ind w:firstLine="426"/>
        <w:jc w:val="both"/>
        <w:rPr>
          <w:rFonts w:ascii="Arial" w:hAnsi="Arial" w:cs="Arial"/>
          <w:bCs/>
        </w:rPr>
      </w:pPr>
      <w:r w:rsidRPr="00B77BB9">
        <w:rPr>
          <w:rFonts w:ascii="Arial" w:hAnsi="Arial" w:cs="Arial"/>
        </w:rPr>
        <w:t>–</w:t>
      </w:r>
      <w:r w:rsidRPr="00B77BB9">
        <w:rPr>
          <w:rFonts w:ascii="Arial" w:hAnsi="Arial" w:cs="Arial"/>
          <w:bCs/>
        </w:rPr>
        <w:t xml:space="preserve"> все требования </w:t>
      </w:r>
      <w:r w:rsidR="007C2813" w:rsidRPr="00B77BB9">
        <w:rPr>
          <w:rFonts w:ascii="Arial" w:hAnsi="Arial" w:cs="Arial"/>
          <w:bCs/>
        </w:rPr>
        <w:t>СТБ 1708</w:t>
      </w:r>
      <w:r w:rsidRPr="00B77BB9">
        <w:rPr>
          <w:rFonts w:ascii="Arial" w:hAnsi="Arial" w:cs="Arial"/>
          <w:bCs/>
        </w:rPr>
        <w:t xml:space="preserve"> на систему лесоуправления и лесопользования;</w:t>
      </w:r>
    </w:p>
    <w:p w:rsidR="004A2FCA" w:rsidRPr="00B77BB9" w:rsidRDefault="004A2FCA" w:rsidP="008445DF">
      <w:pPr>
        <w:widowControl w:val="0"/>
        <w:spacing w:after="0" w:line="240" w:lineRule="auto"/>
        <w:ind w:firstLine="426"/>
        <w:jc w:val="both"/>
        <w:rPr>
          <w:rFonts w:ascii="Arial" w:hAnsi="Arial" w:cs="Arial"/>
          <w:bCs/>
        </w:rPr>
      </w:pPr>
      <w:r w:rsidRPr="00B77BB9">
        <w:rPr>
          <w:rFonts w:ascii="Arial" w:hAnsi="Arial" w:cs="Arial"/>
        </w:rPr>
        <w:t>–</w:t>
      </w:r>
      <w:r w:rsidRPr="00B77BB9">
        <w:rPr>
          <w:rFonts w:ascii="Arial" w:hAnsi="Arial" w:cs="Arial"/>
          <w:bCs/>
        </w:rPr>
        <w:t xml:space="preserve"> все структурные подразделения заявителя – при индивидуальной сертификации;</w:t>
      </w:r>
    </w:p>
    <w:p w:rsidR="004A2FCA" w:rsidRPr="00B77BB9" w:rsidRDefault="004A2FCA" w:rsidP="008445DF">
      <w:pPr>
        <w:widowControl w:val="0"/>
        <w:spacing w:after="0" w:line="240" w:lineRule="auto"/>
        <w:ind w:firstLine="426"/>
        <w:jc w:val="both"/>
        <w:rPr>
          <w:rFonts w:ascii="Arial" w:hAnsi="Arial" w:cs="Arial"/>
          <w:bCs/>
        </w:rPr>
      </w:pPr>
      <w:r w:rsidRPr="00B77BB9">
        <w:rPr>
          <w:rFonts w:ascii="Arial" w:hAnsi="Arial" w:cs="Arial"/>
        </w:rPr>
        <w:t>–</w:t>
      </w:r>
      <w:r w:rsidRPr="00B77BB9">
        <w:rPr>
          <w:rFonts w:ascii="Arial" w:hAnsi="Arial" w:cs="Arial"/>
          <w:bCs/>
        </w:rPr>
        <w:t xml:space="preserve"> все члены группы и не менее 1/3 структурных подразделений каждого члена группы – при групповой сертификации;</w:t>
      </w:r>
    </w:p>
    <w:p w:rsidR="004A2FCA" w:rsidRPr="00B77BB9" w:rsidRDefault="004A2FCA" w:rsidP="008445DF">
      <w:pPr>
        <w:widowControl w:val="0"/>
        <w:spacing w:after="0" w:line="240" w:lineRule="auto"/>
        <w:ind w:firstLine="426"/>
        <w:jc w:val="both"/>
        <w:rPr>
          <w:rFonts w:ascii="Arial" w:hAnsi="Arial" w:cs="Arial"/>
          <w:bCs/>
        </w:rPr>
      </w:pPr>
      <w:r w:rsidRPr="00B77BB9">
        <w:rPr>
          <w:rFonts w:ascii="Arial" w:hAnsi="Arial" w:cs="Arial"/>
        </w:rPr>
        <w:t>–</w:t>
      </w:r>
      <w:r w:rsidRPr="00B77BB9">
        <w:rPr>
          <w:rFonts w:ascii="Arial" w:hAnsi="Arial" w:cs="Arial"/>
          <w:bCs/>
        </w:rPr>
        <w:t xml:space="preserve"> все виды лесохозяйственных мероприятий</w:t>
      </w:r>
      <w:r w:rsidR="00313057" w:rsidRPr="00B77BB9">
        <w:rPr>
          <w:rFonts w:ascii="Arial" w:hAnsi="Arial" w:cs="Arial"/>
          <w:bCs/>
        </w:rPr>
        <w:t>.</w:t>
      </w:r>
    </w:p>
    <w:p w:rsidR="00FE140F" w:rsidRPr="00B77BB9" w:rsidRDefault="00FE140F" w:rsidP="008445DF">
      <w:pPr>
        <w:spacing w:after="0" w:line="240" w:lineRule="auto"/>
        <w:ind w:firstLine="426"/>
        <w:jc w:val="both"/>
        <w:rPr>
          <w:rFonts w:ascii="Arial" w:hAnsi="Arial" w:cs="Arial"/>
          <w:shd w:val="clear" w:color="auto" w:fill="FFFFFF"/>
        </w:rPr>
      </w:pPr>
      <w:r w:rsidRPr="00B77BB9">
        <w:rPr>
          <w:rFonts w:ascii="Arial" w:hAnsi="Arial" w:cs="Arial"/>
          <w:shd w:val="clear" w:color="auto" w:fill="FFFFFF"/>
        </w:rPr>
        <w:t xml:space="preserve">Порядок выбора объектов для выездных аудитов при проведении групповой сертификации, обеспечивающий подтверждение соответствия требованиям СТБ 1708 систем лесоуправления и лесопользования всех членов группы установлен </w:t>
      </w:r>
      <w:r w:rsidR="00186C45" w:rsidRPr="00B77BB9">
        <w:rPr>
          <w:rFonts w:ascii="Arial" w:hAnsi="Arial" w:cs="Arial"/>
          <w:shd w:val="clear" w:color="auto" w:fill="FFFFFF"/>
        </w:rPr>
        <w:t xml:space="preserve">в пункте 10.3 </w:t>
      </w:r>
      <w:r w:rsidR="00E0470B" w:rsidRPr="00B77BB9">
        <w:rPr>
          <w:rFonts w:ascii="Arial" w:hAnsi="Arial" w:cs="Arial"/>
          <w:shd w:val="clear" w:color="auto" w:fill="FFFFFF"/>
        </w:rPr>
        <w:t>СТБ 2606</w:t>
      </w:r>
      <w:r w:rsidR="00CA0FAB" w:rsidRPr="00B77BB9">
        <w:rPr>
          <w:rFonts w:ascii="Arial" w:hAnsi="Arial" w:cs="Arial"/>
          <w:shd w:val="clear" w:color="auto" w:fill="FFFFFF"/>
        </w:rPr>
        <w:t>.</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Cs/>
        </w:rPr>
        <w:t>В область ежегодного аудита должны попадать требования, связанные планированием и ведением лесного хозяйства, реализацией критериев устойчивого лесоуправления и лесопользования, с анализом со стороны руководства, внутренними аудитами, корректирующими и предупреждающими действиями, деятельностью по улучшениям, а также области, в которых орган по сертификации выявил несоответствия при предыдущем аудите, и аспекты для улучшения.</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w:t>
      </w:r>
      <w:r w:rsidR="00DC61B5" w:rsidRPr="00B77BB9">
        <w:rPr>
          <w:rFonts w:ascii="Arial" w:hAnsi="Arial" w:cs="Arial"/>
          <w:b/>
        </w:rPr>
        <w:t>5</w:t>
      </w:r>
      <w:r w:rsidRPr="00B77BB9">
        <w:rPr>
          <w:rFonts w:ascii="Arial" w:hAnsi="Arial" w:cs="Arial"/>
          <w:b/>
        </w:rPr>
        <w:t>.</w:t>
      </w:r>
      <w:r w:rsidR="00313057" w:rsidRPr="00B77BB9">
        <w:rPr>
          <w:rFonts w:ascii="Arial" w:hAnsi="Arial" w:cs="Arial"/>
          <w:b/>
        </w:rPr>
        <w:t>5</w:t>
      </w:r>
      <w:r w:rsidRPr="00B77BB9">
        <w:rPr>
          <w:rFonts w:ascii="Arial" w:hAnsi="Arial" w:cs="Arial"/>
          <w:b/>
        </w:rPr>
        <w:t xml:space="preserve"> </w:t>
      </w:r>
      <w:r w:rsidRPr="00B77BB9">
        <w:rPr>
          <w:rFonts w:ascii="Arial" w:hAnsi="Arial" w:cs="Arial"/>
        </w:rPr>
        <w:t>Программа аудит</w:t>
      </w:r>
      <w:r w:rsidR="00313057" w:rsidRPr="00B77BB9">
        <w:rPr>
          <w:rFonts w:ascii="Arial" w:hAnsi="Arial" w:cs="Arial"/>
        </w:rPr>
        <w:t>ов</w:t>
      </w:r>
      <w:r w:rsidRPr="00B77BB9">
        <w:rPr>
          <w:rFonts w:ascii="Arial" w:hAnsi="Arial" w:cs="Arial"/>
        </w:rPr>
        <w:t xml:space="preserve"> подписывается руководителем органа по сертификации (уполномоченным лицом органа по сертификации) и направляется заявителю (руководителю группы) для согласования. Программа аудит</w:t>
      </w:r>
      <w:r w:rsidR="00313057" w:rsidRPr="00B77BB9">
        <w:rPr>
          <w:rFonts w:ascii="Arial" w:hAnsi="Arial" w:cs="Arial"/>
        </w:rPr>
        <w:t>ов</w:t>
      </w:r>
      <w:r w:rsidRPr="00B77BB9">
        <w:rPr>
          <w:rFonts w:ascii="Arial" w:hAnsi="Arial" w:cs="Arial"/>
        </w:rPr>
        <w:t xml:space="preserve"> считается согласованной при отсутствии обоснованных возражений со стороны заявителя (руководителя группы).</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b/>
        </w:rPr>
        <w:t>5.</w:t>
      </w:r>
      <w:r w:rsidR="00DC61B5" w:rsidRPr="00B77BB9">
        <w:rPr>
          <w:rFonts w:ascii="Arial" w:hAnsi="Arial" w:cs="Arial"/>
          <w:b/>
        </w:rPr>
        <w:t>5</w:t>
      </w:r>
      <w:r w:rsidRPr="00B77BB9">
        <w:rPr>
          <w:rFonts w:ascii="Arial" w:hAnsi="Arial" w:cs="Arial"/>
          <w:b/>
        </w:rPr>
        <w:t>.</w:t>
      </w:r>
      <w:r w:rsidR="00313057" w:rsidRPr="00B77BB9">
        <w:rPr>
          <w:rFonts w:ascii="Arial" w:hAnsi="Arial" w:cs="Arial"/>
          <w:b/>
        </w:rPr>
        <w:t>6</w:t>
      </w:r>
      <w:r w:rsidRPr="00B77BB9">
        <w:rPr>
          <w:rFonts w:ascii="Arial" w:hAnsi="Arial" w:cs="Arial"/>
        </w:rPr>
        <w:t xml:space="preserve"> При определении программы аудита и любых последующих ее корректировках необходимо учитывать:</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схему сертификации (индивидуальная, групповая);</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размер и пространственное размещение лесного фонда, биологическое и ландшафтное разнообразие заявителя (группы);</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сложность системы управления заявителя (группы);</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элементы системы лесоуправления и лесопользования по СТБ 1708;</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виды лесохозяйственных мероприятий;</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размер и организационную структуру заявителя (группы);</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 </w:t>
      </w:r>
      <w:r w:rsidRPr="00B77BB9">
        <w:rPr>
          <w:rFonts w:ascii="Arial" w:hAnsi="Arial" w:cs="Arial"/>
          <w:bCs/>
        </w:rPr>
        <w:t>структурные подразделения (лесничества и др.)</w:t>
      </w:r>
      <w:r w:rsidRPr="00B77BB9">
        <w:rPr>
          <w:rFonts w:ascii="Arial" w:hAnsi="Arial" w:cs="Arial"/>
        </w:rPr>
        <w:t>, которые должны быть проверены;</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требования отрасли;</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требования и ожидания заявителя и е</w:t>
      </w:r>
      <w:r w:rsidR="001D30F4" w:rsidRPr="00B77BB9">
        <w:rPr>
          <w:rFonts w:ascii="Arial" w:hAnsi="Arial" w:cs="Arial"/>
        </w:rPr>
        <w:t xml:space="preserve">го </w:t>
      </w:r>
      <w:r w:rsidRPr="00B77BB9">
        <w:rPr>
          <w:rFonts w:ascii="Arial" w:hAnsi="Arial" w:cs="Arial"/>
        </w:rPr>
        <w:t>потребителей;</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количество и продолжительность смен;</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время аудита, необходимое для каждой работы по аудиту;</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 компетентность каждого члена команды по </w:t>
      </w:r>
      <w:r w:rsidR="008546E5" w:rsidRPr="00B77BB9">
        <w:rPr>
          <w:rFonts w:ascii="Arial" w:hAnsi="Arial" w:cs="Arial"/>
        </w:rPr>
        <w:t>оценке</w:t>
      </w:r>
      <w:r w:rsidRPr="00B77BB9">
        <w:rPr>
          <w:rFonts w:ascii="Arial" w:hAnsi="Arial" w:cs="Arial"/>
        </w:rPr>
        <w:t>;</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результаты первого этапа аудита или любых предыдущих аудитов;</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 результаты </w:t>
      </w:r>
      <w:r w:rsidR="008546E5" w:rsidRPr="00B77BB9">
        <w:rPr>
          <w:rFonts w:ascii="Arial" w:hAnsi="Arial" w:cs="Arial"/>
        </w:rPr>
        <w:t>периодической оценки</w:t>
      </w:r>
      <w:r w:rsidRPr="00B77BB9">
        <w:rPr>
          <w:rFonts w:ascii="Arial" w:hAnsi="Arial" w:cs="Arial"/>
        </w:rPr>
        <w:t>;</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информацию о нарушениях заявителем установленных НПА и ТНПА требований при проведении проверок надзорными (контролирующими) органами;</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 </w:t>
      </w:r>
      <w:r w:rsidRPr="00B77BB9">
        <w:rPr>
          <w:rFonts w:ascii="Arial" w:hAnsi="Arial" w:cs="Arial"/>
          <w:spacing w:val="-2"/>
        </w:rPr>
        <w:t>продемонстрированный уровень результативности системы лесоуправления и лесопользования;</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применимость выборочного контроля;</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жалобы потребителей;</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жалобы на заявителя, полученные органом по сертификации;</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xml:space="preserve">– изменения </w:t>
      </w:r>
      <w:r w:rsidR="001D30F4" w:rsidRPr="00B77BB9">
        <w:rPr>
          <w:rFonts w:ascii="Arial" w:hAnsi="Arial" w:cs="Arial"/>
        </w:rPr>
        <w:t xml:space="preserve">у </w:t>
      </w:r>
      <w:r w:rsidRPr="00B77BB9">
        <w:rPr>
          <w:rFonts w:ascii="Arial" w:hAnsi="Arial" w:cs="Arial"/>
        </w:rPr>
        <w:t>заявител</w:t>
      </w:r>
      <w:r w:rsidR="001D30F4" w:rsidRPr="00B77BB9">
        <w:rPr>
          <w:rFonts w:ascii="Arial" w:hAnsi="Arial" w:cs="Arial"/>
        </w:rPr>
        <w:t>я</w:t>
      </w:r>
      <w:r w:rsidRPr="00B77BB9">
        <w:rPr>
          <w:rFonts w:ascii="Arial" w:hAnsi="Arial" w:cs="Arial"/>
        </w:rPr>
        <w:t xml:space="preserve">, </w:t>
      </w:r>
      <w:r w:rsidR="001D30F4" w:rsidRPr="00B77BB9">
        <w:rPr>
          <w:rFonts w:ascii="Arial" w:hAnsi="Arial" w:cs="Arial"/>
        </w:rPr>
        <w:t xml:space="preserve">в </w:t>
      </w:r>
      <w:r w:rsidRPr="00B77BB9">
        <w:rPr>
          <w:rFonts w:ascii="Arial" w:hAnsi="Arial" w:cs="Arial"/>
        </w:rPr>
        <w:t>его продукции (работах/услугах), процессах или системе лесоуправления и лесопользования;</w:t>
      </w:r>
    </w:p>
    <w:p w:rsidR="004A2FCA" w:rsidRPr="00B77BB9" w:rsidRDefault="004A2FCA" w:rsidP="008445DF">
      <w:pPr>
        <w:widowControl w:val="0"/>
        <w:spacing w:after="0" w:line="240" w:lineRule="auto"/>
        <w:ind w:firstLine="426"/>
        <w:jc w:val="both"/>
        <w:rPr>
          <w:rFonts w:ascii="Arial" w:hAnsi="Arial" w:cs="Arial"/>
        </w:rPr>
      </w:pPr>
      <w:r w:rsidRPr="00B77BB9">
        <w:rPr>
          <w:rFonts w:ascii="Arial" w:hAnsi="Arial" w:cs="Arial"/>
        </w:rPr>
        <w:t>– изменения в требованиях по сертификации;</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rPr>
        <w:t>– изменения законодательных требований;</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rPr>
        <w:t>– изменения в требованиях по аккредитации;</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rPr>
        <w:t xml:space="preserve">– </w:t>
      </w:r>
      <w:r w:rsidRPr="00B77BB9">
        <w:rPr>
          <w:rFonts w:ascii="Arial" w:hAnsi="Arial" w:cs="Arial"/>
          <w:spacing w:val="-2"/>
        </w:rPr>
        <w:t>риски, связанные с осуществлением заявителем (членами группы) лесоуправления</w:t>
      </w:r>
      <w:r w:rsidRPr="00B77BB9">
        <w:rPr>
          <w:rFonts w:ascii="Arial" w:hAnsi="Arial" w:cs="Arial"/>
        </w:rPr>
        <w:t xml:space="preserve"> и лесопользования, невыполнением требований НПА и ТНПА;</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rPr>
        <w:t>– организационно-технические характеристики;</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rPr>
        <w:t>– информацию от заинтересованных сторон.</w:t>
      </w:r>
    </w:p>
    <w:p w:rsidR="008546E5" w:rsidRPr="00B77BB9" w:rsidRDefault="008546E5" w:rsidP="008546E5">
      <w:pPr>
        <w:widowControl w:val="0"/>
        <w:spacing w:after="0" w:line="240" w:lineRule="auto"/>
        <w:ind w:left="397"/>
        <w:jc w:val="both"/>
        <w:rPr>
          <w:rFonts w:ascii="Arial" w:hAnsi="Arial" w:cs="Arial"/>
          <w:sz w:val="18"/>
          <w:szCs w:val="18"/>
        </w:rPr>
      </w:pPr>
    </w:p>
    <w:p w:rsidR="004A2FCA" w:rsidRPr="00B77BB9" w:rsidRDefault="004A2FCA" w:rsidP="008546E5">
      <w:pPr>
        <w:widowControl w:val="0"/>
        <w:spacing w:after="0" w:line="240" w:lineRule="auto"/>
        <w:ind w:left="397"/>
        <w:jc w:val="both"/>
        <w:rPr>
          <w:rFonts w:ascii="Arial" w:hAnsi="Arial" w:cs="Arial"/>
          <w:sz w:val="18"/>
        </w:rPr>
      </w:pPr>
      <w:r w:rsidRPr="00B77BB9">
        <w:rPr>
          <w:rFonts w:ascii="Arial" w:hAnsi="Arial" w:cs="Arial"/>
          <w:sz w:val="18"/>
        </w:rPr>
        <w:t xml:space="preserve">Примечание – К основным видам лесохозяйственных мероприятий относятся мероприятия по лесовосстановлению и лесоразведению, охране леса, защите леса от вредителей и болезней, </w:t>
      </w:r>
      <w:r w:rsidRPr="00B77BB9">
        <w:rPr>
          <w:rFonts w:ascii="Arial" w:hAnsi="Arial" w:cs="Arial"/>
          <w:bCs/>
          <w:iCs/>
          <w:sz w:val="18"/>
        </w:rPr>
        <w:t xml:space="preserve">рубкам промежуточного пользования и прочим рубкам, заготовке древесины при ведении рубок главного пользования, заготовке живицы, второстепенных лесных материалов и осуществление побочного пользования лесом, </w:t>
      </w:r>
      <w:r w:rsidRPr="00B77BB9">
        <w:rPr>
          <w:rFonts w:ascii="Arial" w:hAnsi="Arial" w:cs="Arial"/>
          <w:sz w:val="18"/>
        </w:rPr>
        <w:t>благоустройству лесного фонда, охотхозяйственной биотехнии и др.</w:t>
      </w:r>
    </w:p>
    <w:p w:rsidR="008546E5" w:rsidRPr="00B77BB9" w:rsidRDefault="008546E5" w:rsidP="008546E5">
      <w:pPr>
        <w:widowControl w:val="0"/>
        <w:spacing w:after="0" w:line="240" w:lineRule="auto"/>
        <w:ind w:firstLine="397"/>
        <w:jc w:val="both"/>
        <w:rPr>
          <w:rFonts w:ascii="Arial" w:hAnsi="Arial" w:cs="Arial"/>
          <w:sz w:val="10"/>
          <w:szCs w:val="10"/>
        </w:rPr>
      </w:pP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b/>
        </w:rPr>
        <w:t>5.</w:t>
      </w:r>
      <w:r w:rsidR="00DC61B5" w:rsidRPr="00B77BB9">
        <w:rPr>
          <w:rFonts w:ascii="Arial" w:hAnsi="Arial" w:cs="Arial"/>
          <w:b/>
        </w:rPr>
        <w:t>5</w:t>
      </w:r>
      <w:r w:rsidRPr="00B77BB9">
        <w:rPr>
          <w:rFonts w:ascii="Arial" w:hAnsi="Arial" w:cs="Arial"/>
          <w:b/>
        </w:rPr>
        <w:t>.8</w:t>
      </w:r>
      <w:r w:rsidRPr="00B77BB9">
        <w:rPr>
          <w:rFonts w:ascii="Arial" w:hAnsi="Arial" w:cs="Arial"/>
        </w:rPr>
        <w:t xml:space="preserve"> Программа аудит</w:t>
      </w:r>
      <w:r w:rsidR="00AC6BA6" w:rsidRPr="00B77BB9">
        <w:rPr>
          <w:rFonts w:ascii="Arial" w:hAnsi="Arial" w:cs="Arial"/>
        </w:rPr>
        <w:t>ов</w:t>
      </w:r>
      <w:r w:rsidRPr="00B77BB9">
        <w:rPr>
          <w:rFonts w:ascii="Arial" w:hAnsi="Arial" w:cs="Arial"/>
        </w:rPr>
        <w:t xml:space="preserve"> при необходимости актуализируется по результатам </w:t>
      </w:r>
      <w:r w:rsidR="008546E5" w:rsidRPr="00B77BB9">
        <w:rPr>
          <w:rFonts w:ascii="Arial" w:hAnsi="Arial" w:cs="Arial"/>
        </w:rPr>
        <w:t>периодических оценок</w:t>
      </w:r>
      <w:r w:rsidRPr="00B77BB9">
        <w:rPr>
          <w:rFonts w:ascii="Arial" w:hAnsi="Arial" w:cs="Arial"/>
        </w:rPr>
        <w:t>.</w:t>
      </w:r>
    </w:p>
    <w:p w:rsidR="005F373F" w:rsidRPr="00B77BB9" w:rsidRDefault="005F373F" w:rsidP="008546E5">
      <w:pPr>
        <w:autoSpaceDE w:val="0"/>
        <w:autoSpaceDN w:val="0"/>
        <w:adjustRightInd w:val="0"/>
        <w:spacing w:after="0" w:line="240" w:lineRule="auto"/>
        <w:ind w:firstLine="540"/>
        <w:rPr>
          <w:rFonts w:ascii="Arial" w:hAnsi="Arial" w:cs="Arial"/>
          <w:bCs/>
          <w:sz w:val="20"/>
          <w:szCs w:val="20"/>
        </w:rPr>
      </w:pPr>
    </w:p>
    <w:p w:rsidR="004A2FCA" w:rsidRPr="00B77BB9" w:rsidRDefault="004A2FCA" w:rsidP="008546E5">
      <w:pPr>
        <w:widowControl w:val="0"/>
        <w:spacing w:after="0" w:line="240" w:lineRule="auto"/>
        <w:ind w:firstLine="397"/>
        <w:jc w:val="both"/>
        <w:rPr>
          <w:rFonts w:ascii="Arial" w:hAnsi="Arial" w:cs="Arial"/>
          <w:b/>
        </w:rPr>
      </w:pPr>
      <w:r w:rsidRPr="00B77BB9">
        <w:rPr>
          <w:rFonts w:ascii="Arial" w:hAnsi="Arial" w:cs="Arial"/>
          <w:b/>
        </w:rPr>
        <w:t>5.6</w:t>
      </w:r>
      <w:r w:rsidR="008546E5" w:rsidRPr="00B77BB9">
        <w:rPr>
          <w:rFonts w:ascii="Arial" w:hAnsi="Arial" w:cs="Arial"/>
          <w:b/>
        </w:rPr>
        <w:t xml:space="preserve"> </w:t>
      </w:r>
      <w:r w:rsidRPr="00B77BB9">
        <w:rPr>
          <w:rFonts w:ascii="Arial" w:hAnsi="Arial" w:cs="Arial"/>
          <w:b/>
        </w:rPr>
        <w:t xml:space="preserve">Проведение первичного сертификационного аудита системы лесоуправления и </w:t>
      </w:r>
      <w:r w:rsidRPr="00B77BB9">
        <w:rPr>
          <w:rFonts w:ascii="Arial" w:hAnsi="Arial" w:cs="Arial"/>
          <w:b/>
        </w:rPr>
        <w:br/>
        <w:t>лесопользования</w:t>
      </w:r>
    </w:p>
    <w:p w:rsidR="004A2FCA" w:rsidRPr="00B77BB9" w:rsidRDefault="004A2FCA" w:rsidP="008546E5">
      <w:pPr>
        <w:widowControl w:val="0"/>
        <w:spacing w:after="0" w:line="240" w:lineRule="auto"/>
        <w:ind w:firstLine="397"/>
        <w:jc w:val="both"/>
        <w:rPr>
          <w:rFonts w:ascii="Arial" w:hAnsi="Arial" w:cs="Arial"/>
          <w:b/>
        </w:rPr>
      </w:pPr>
      <w:r w:rsidRPr="00B77BB9">
        <w:rPr>
          <w:rFonts w:ascii="Arial" w:hAnsi="Arial" w:cs="Arial"/>
          <w:b/>
        </w:rPr>
        <w:t>5.6.1 Сертификационный аудит системы лесоуправления и лесопользования на первом этапе</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b/>
        </w:rPr>
        <w:t>5.6.1.1</w:t>
      </w:r>
      <w:r w:rsidRPr="00B77BB9">
        <w:rPr>
          <w:rFonts w:ascii="Arial" w:hAnsi="Arial" w:cs="Arial"/>
        </w:rPr>
        <w:t xml:space="preserve"> Сертификационный аудит системы лесоуправления и лесопользования на первом этапе </w:t>
      </w:r>
      <w:r w:rsidRPr="00B77BB9">
        <w:rPr>
          <w:rFonts w:ascii="Arial" w:hAnsi="Arial" w:cs="Arial"/>
          <w:spacing w:val="-2"/>
        </w:rPr>
        <w:t>(далее – аудит на первом этапе) проводится с целью оценки готовности заявителя (членов</w:t>
      </w:r>
      <w:r w:rsidRPr="00B77BB9">
        <w:rPr>
          <w:rFonts w:ascii="Arial" w:hAnsi="Arial" w:cs="Arial"/>
        </w:rPr>
        <w:t xml:space="preserve"> группы) к проведению сертификационного аудита на втором этапе (далее – аудит на втором этапе) и включает:</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rPr>
        <w:t>– анализ документов системы лесоуправления и лесопользования заявителя, руководителя группы, членов группы;</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rPr>
        <w:t>– анализ юридического статуса заявителя, руководителя группы, членов группы;</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rPr>
        <w:t xml:space="preserve">– оценку понимания заявителем, руководителем группы, членами группы требований </w:t>
      </w:r>
      <w:r w:rsidR="00186C45" w:rsidRPr="00B77BB9">
        <w:rPr>
          <w:rFonts w:ascii="Arial" w:hAnsi="Arial" w:cs="Arial"/>
        </w:rPr>
        <w:t xml:space="preserve">                 </w:t>
      </w:r>
      <w:r w:rsidRPr="00B77BB9">
        <w:rPr>
          <w:rFonts w:ascii="Arial" w:hAnsi="Arial" w:cs="Arial"/>
        </w:rPr>
        <w:t xml:space="preserve">СТБ 1708 и других </w:t>
      </w:r>
      <w:r w:rsidR="007C2813" w:rsidRPr="00B77BB9">
        <w:rPr>
          <w:rFonts w:ascii="Arial" w:hAnsi="Arial" w:cs="Arial"/>
        </w:rPr>
        <w:t xml:space="preserve">НПА и </w:t>
      </w:r>
      <w:r w:rsidRPr="00B77BB9">
        <w:rPr>
          <w:rFonts w:ascii="Arial" w:hAnsi="Arial" w:cs="Arial"/>
        </w:rPr>
        <w:t>ТНПА</w:t>
      </w:r>
      <w:r w:rsidR="007C2813" w:rsidRPr="00B77BB9">
        <w:rPr>
          <w:rFonts w:ascii="Arial" w:hAnsi="Arial" w:cs="Arial"/>
        </w:rPr>
        <w:t xml:space="preserve"> в области устойчивого лесоуправления и лесопользования</w:t>
      </w:r>
      <w:r w:rsidRPr="00B77BB9">
        <w:rPr>
          <w:rFonts w:ascii="Arial" w:hAnsi="Arial" w:cs="Arial"/>
        </w:rPr>
        <w:t>;</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rPr>
        <w:t>– сбор информации об осуществляемом лесоуправлении и лесопользовании, включая опрос работников заявителя, местного населения, представителей заинтересованных в сертификации системы лесоуправления и лесопользования органов государственного управления и контроля (областных, районных, местных), общественных организаций (профсоюзов, экологических движений, охотничьих коллективов, фондов и т. п.), учебных и научных заведений;</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rPr>
        <w:t xml:space="preserve">– сбор информации, относящейся к законодательным и обязательным требованиям, распространяющимся на деятельность заявителя, руководителя группы, членов группы в области ведения лесного хозяйства и соответствие им, в том числе информация Министерства лесного хозяйства Республики Беларусь (далее – Минлесхоз) и других контролирующих органов; </w:t>
      </w:r>
    </w:p>
    <w:p w:rsidR="004A2FCA" w:rsidRPr="00B77BB9" w:rsidRDefault="004A2FCA" w:rsidP="008546E5">
      <w:pPr>
        <w:widowControl w:val="0"/>
        <w:spacing w:after="0" w:line="240" w:lineRule="auto"/>
        <w:ind w:firstLine="397"/>
        <w:jc w:val="both"/>
        <w:rPr>
          <w:rFonts w:ascii="Arial" w:hAnsi="Arial" w:cs="Arial"/>
        </w:rPr>
      </w:pPr>
      <w:r w:rsidRPr="00B77BB9">
        <w:rPr>
          <w:rFonts w:ascii="Arial" w:hAnsi="Arial" w:cs="Arial"/>
        </w:rPr>
        <w:t xml:space="preserve">– </w:t>
      </w:r>
      <w:r w:rsidR="00B534CC" w:rsidRPr="00B77BB9">
        <w:rPr>
          <w:rFonts w:ascii="Arial" w:hAnsi="Arial" w:cs="Arial"/>
        </w:rPr>
        <w:t>анализ распределения ресурсов для проведения аудита на втором этапе и</w:t>
      </w:r>
      <w:r w:rsidR="001D30F4" w:rsidRPr="00B77BB9">
        <w:rPr>
          <w:rFonts w:ascii="Arial" w:hAnsi="Arial" w:cs="Arial"/>
        </w:rPr>
        <w:t xml:space="preserve"> </w:t>
      </w:r>
      <w:r w:rsidRPr="00B77BB9">
        <w:rPr>
          <w:rFonts w:ascii="Arial" w:hAnsi="Arial" w:cs="Arial"/>
        </w:rPr>
        <w:t>согласование с заявителем, руководителем группы деталей проведения аудита на втором этапе;</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выявление наиболее важных аспектов деятельности заявителя, членов группы для результативного планирования аудита на втором этапе;</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оценку того, планируются и проводятся ли заявителем, руководителем группы, членами группы внутренние аудиты и анализ со стороны руководства;</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сбор достаточных оснований, свидетельствующих о готовности заявителя, членов группы к проведению аудита на втором этапе.</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Аудит на первом этапе проводят с обязательным посещением заявителя или членов группы (не менее 1/3 от количества членов группы).</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b/>
        </w:rPr>
        <w:t xml:space="preserve">5.6.1.2 </w:t>
      </w:r>
      <w:r w:rsidRPr="00B77BB9">
        <w:rPr>
          <w:rFonts w:ascii="Arial" w:hAnsi="Arial" w:cs="Arial"/>
        </w:rPr>
        <w:t>Началом работ по аудиту на первом этапе является разработка руководителем команды по аудиту плана аудита на первом этапе</w:t>
      </w:r>
      <w:r w:rsidR="00E2755F" w:rsidRPr="00B77BB9">
        <w:rPr>
          <w:rFonts w:ascii="Arial" w:hAnsi="Arial" w:cs="Arial"/>
        </w:rPr>
        <w:t xml:space="preserve"> на основании программы аудитов</w:t>
      </w:r>
      <w:r w:rsidRPr="00B77BB9">
        <w:rPr>
          <w:rFonts w:ascii="Arial" w:hAnsi="Arial" w:cs="Arial"/>
        </w:rPr>
        <w:t>.</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b/>
        </w:rPr>
        <w:t xml:space="preserve">5.6.1.3 </w:t>
      </w:r>
      <w:r w:rsidRPr="00B77BB9">
        <w:rPr>
          <w:rFonts w:ascii="Arial" w:hAnsi="Arial" w:cs="Arial"/>
        </w:rPr>
        <w:t>План аудита на первом этапе включа</w:t>
      </w:r>
      <w:r w:rsidR="00E2755F" w:rsidRPr="00B77BB9">
        <w:rPr>
          <w:rFonts w:ascii="Arial" w:hAnsi="Arial" w:cs="Arial"/>
        </w:rPr>
        <w:t>е</w:t>
      </w:r>
      <w:r w:rsidRPr="00B77BB9">
        <w:rPr>
          <w:rFonts w:ascii="Arial" w:hAnsi="Arial" w:cs="Arial"/>
        </w:rPr>
        <w:t>т:</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цели аудита;</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критерии и ТНПА, устанавливающие требования к системе лесоуправления и лесопользования;</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область аудита, включая идентификацию подлежащих проверке структурных подразделений (лесничеств) заявителя, членов группы и их структурных подразделений, проверяемые элементы системы лесоуправления и лесопользования по СТБ 1708;</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xml:space="preserve">– состав команды по </w:t>
      </w:r>
      <w:r w:rsidR="00E2755F" w:rsidRPr="00B77BB9">
        <w:rPr>
          <w:rFonts w:ascii="Arial" w:hAnsi="Arial" w:cs="Arial"/>
        </w:rPr>
        <w:t>оценке</w:t>
      </w:r>
      <w:r w:rsidRPr="00B77BB9">
        <w:rPr>
          <w:rFonts w:ascii="Arial" w:hAnsi="Arial" w:cs="Arial"/>
        </w:rPr>
        <w:t>;</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список членов группы с указанием их юридических адресов;</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дату и место проведения аудита (при групповой сертификации – дату и место проведения аудита проверяемого члена группы);</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xml:space="preserve">– временной график аудита (предполагаемое время начала и продолжительность аудита, предполагаемое время проведения предварительного и заключительного совещания с руководством заявителя и совещаний команды по </w:t>
      </w:r>
      <w:r w:rsidR="00E2755F" w:rsidRPr="00B77BB9">
        <w:rPr>
          <w:rFonts w:ascii="Arial" w:hAnsi="Arial" w:cs="Arial"/>
        </w:rPr>
        <w:t>оценке</w:t>
      </w:r>
      <w:r w:rsidRPr="00B77BB9">
        <w:rPr>
          <w:rFonts w:ascii="Arial" w:hAnsi="Arial" w:cs="Arial"/>
        </w:rPr>
        <w:t>);</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распределение ресурсов в наиболее важных областях аудита;</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xml:space="preserve">– список уполномоченных специалистов заявителя, назначенных для сопровождения (далее – сопровождающие) и работы с командой по </w:t>
      </w:r>
      <w:r w:rsidR="00E2755F" w:rsidRPr="00B77BB9">
        <w:rPr>
          <w:rFonts w:ascii="Arial" w:hAnsi="Arial" w:cs="Arial"/>
        </w:rPr>
        <w:t>оценке</w:t>
      </w:r>
      <w:r w:rsidRPr="00B77BB9">
        <w:rPr>
          <w:rFonts w:ascii="Arial" w:hAnsi="Arial" w:cs="Arial"/>
        </w:rPr>
        <w:t>;</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требования к конфиденциальности информации, не подлежащей разглашению.</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При необходимости в план аудита на первом этапе включают:</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возможность изменения плана аудита в процессе аудита;</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список наблюдателей;</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любые другие действия по результатам аудита.</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xml:space="preserve">Присутствие и обоснование присутствия наблюдателей во время аудита должно быть согласовано органом по сертификации с заявителем до проведения аудита. Команда по </w:t>
      </w:r>
      <w:r w:rsidR="009C64BC" w:rsidRPr="00B77BB9">
        <w:rPr>
          <w:rFonts w:ascii="Arial" w:hAnsi="Arial" w:cs="Arial"/>
        </w:rPr>
        <w:t>оценке</w:t>
      </w:r>
      <w:r w:rsidRPr="00B77BB9">
        <w:rPr>
          <w:rFonts w:ascii="Arial" w:hAnsi="Arial" w:cs="Arial"/>
        </w:rPr>
        <w:t xml:space="preserve"> </w:t>
      </w:r>
      <w:r w:rsidRPr="00B77BB9">
        <w:rPr>
          <w:rFonts w:ascii="Arial" w:hAnsi="Arial" w:cs="Arial"/>
          <w:spacing w:val="-2"/>
        </w:rPr>
        <w:t>должна обеспечить, чтобы наблюдатели не вмешивались в процесс аудита и не влияли на результаты</w:t>
      </w:r>
      <w:r w:rsidRPr="00B77BB9">
        <w:rPr>
          <w:rFonts w:ascii="Arial" w:hAnsi="Arial" w:cs="Arial"/>
        </w:rPr>
        <w:t xml:space="preserve"> аудита.</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 xml:space="preserve">Для каждого эксперта-аудитора должен быть определен сопровождающий, если иное не согласовано между руководителем команды по </w:t>
      </w:r>
      <w:r w:rsidR="009C64BC" w:rsidRPr="00B77BB9">
        <w:rPr>
          <w:rFonts w:ascii="Arial" w:hAnsi="Arial" w:cs="Arial"/>
        </w:rPr>
        <w:t>оценке</w:t>
      </w:r>
      <w:r w:rsidRPr="00B77BB9">
        <w:rPr>
          <w:rFonts w:ascii="Arial" w:hAnsi="Arial" w:cs="Arial"/>
        </w:rPr>
        <w:t xml:space="preserve"> и заявителем. Сопровождающие назначаются дл</w:t>
      </w:r>
      <w:r w:rsidR="00E2755F" w:rsidRPr="00B77BB9">
        <w:rPr>
          <w:rFonts w:ascii="Arial" w:hAnsi="Arial" w:cs="Arial"/>
        </w:rPr>
        <w:t>я облегчения работы команды по оценке</w:t>
      </w:r>
      <w:r w:rsidRPr="00B77BB9">
        <w:rPr>
          <w:rFonts w:ascii="Arial" w:hAnsi="Arial" w:cs="Arial"/>
        </w:rPr>
        <w:t xml:space="preserve"> и не должны вмешиваться в процесс аудита или влиять на результаты аудита.</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b/>
        </w:rPr>
        <w:t>5.6.1.4</w:t>
      </w:r>
      <w:r w:rsidRPr="00B77BB9">
        <w:rPr>
          <w:rFonts w:ascii="Arial" w:hAnsi="Arial" w:cs="Arial"/>
        </w:rPr>
        <w:t xml:space="preserve"> Продолжительность аудита на первом этапе должна составлять до 1/3 от общей продолжительности сертификационного аудита.</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b/>
        </w:rPr>
        <w:t>5.6.1.5</w:t>
      </w:r>
      <w:r w:rsidRPr="00B77BB9">
        <w:rPr>
          <w:rFonts w:ascii="Arial" w:hAnsi="Arial" w:cs="Arial"/>
        </w:rPr>
        <w:t xml:space="preserve"> План аудита на первом этапе утверждается руководителем органа по сертификации и представляется заявителю до начала аудита.</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При групповой сертификации план аудита представляется руководителю группы и каждому члену группы до начала аудита.</w:t>
      </w:r>
    </w:p>
    <w:p w:rsidR="004A2FCA" w:rsidRPr="00B77BB9" w:rsidRDefault="004A2FCA" w:rsidP="00CE7C56">
      <w:pPr>
        <w:widowControl w:val="0"/>
        <w:spacing w:after="0" w:line="240" w:lineRule="auto"/>
        <w:ind w:firstLine="397"/>
        <w:jc w:val="both"/>
        <w:rPr>
          <w:rFonts w:ascii="Arial" w:hAnsi="Arial" w:cs="Arial"/>
        </w:rPr>
      </w:pPr>
      <w:r w:rsidRPr="00B77BB9">
        <w:rPr>
          <w:rFonts w:ascii="Arial" w:hAnsi="Arial" w:cs="Arial"/>
        </w:rPr>
        <w:t>Если со стороны заявителя имеются обоснованные возражения против отдельных пунктов плана, то эти возражения должны быть доведены до сведения руководителя команды по аудиту. Все спорные вопросы должны быть разрешены до начала аудита руководителем команды по аудиту и представителем заявителя, имеющим соответствующие полномочия.</w:t>
      </w:r>
    </w:p>
    <w:p w:rsidR="004A2FCA" w:rsidRPr="00B77BB9" w:rsidRDefault="002F67A7" w:rsidP="00CE7C56">
      <w:pPr>
        <w:widowControl w:val="0"/>
        <w:spacing w:after="0" w:line="240" w:lineRule="auto"/>
        <w:ind w:firstLine="397"/>
        <w:jc w:val="both"/>
        <w:rPr>
          <w:rFonts w:ascii="Arial" w:hAnsi="Arial" w:cs="Arial"/>
        </w:rPr>
      </w:pPr>
      <w:r w:rsidRPr="00B77BB9">
        <w:rPr>
          <w:rFonts w:ascii="Arial" w:hAnsi="Arial" w:cs="Arial"/>
        </w:rPr>
        <w:t>В п</w:t>
      </w:r>
      <w:r w:rsidR="004A2FCA" w:rsidRPr="00B77BB9">
        <w:rPr>
          <w:rFonts w:ascii="Arial" w:hAnsi="Arial" w:cs="Arial"/>
        </w:rPr>
        <w:t xml:space="preserve">лан аудита на первом этапе </w:t>
      </w:r>
      <w:r w:rsidRPr="00B77BB9">
        <w:rPr>
          <w:rFonts w:ascii="Arial" w:hAnsi="Arial" w:cs="Arial"/>
        </w:rPr>
        <w:t>могут быть</w:t>
      </w:r>
      <w:r w:rsidR="004A2FCA" w:rsidRPr="00B77BB9">
        <w:rPr>
          <w:rFonts w:ascii="Arial" w:hAnsi="Arial" w:cs="Arial"/>
        </w:rPr>
        <w:t xml:space="preserve"> внесен</w:t>
      </w:r>
      <w:r w:rsidRPr="00B77BB9">
        <w:rPr>
          <w:rFonts w:ascii="Arial" w:hAnsi="Arial" w:cs="Arial"/>
        </w:rPr>
        <w:t>ы</w:t>
      </w:r>
      <w:r w:rsidR="004A2FCA" w:rsidRPr="00B77BB9">
        <w:rPr>
          <w:rFonts w:ascii="Arial" w:hAnsi="Arial" w:cs="Arial"/>
        </w:rPr>
        <w:t xml:space="preserve"> изменени</w:t>
      </w:r>
      <w:r w:rsidRPr="00B77BB9">
        <w:rPr>
          <w:rFonts w:ascii="Arial" w:hAnsi="Arial" w:cs="Arial"/>
        </w:rPr>
        <w:t>я</w:t>
      </w:r>
      <w:r w:rsidR="004A2FCA" w:rsidRPr="00B77BB9">
        <w:rPr>
          <w:rFonts w:ascii="Arial" w:hAnsi="Arial" w:cs="Arial"/>
        </w:rPr>
        <w:t xml:space="preserve"> в ходе аудита.</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b/>
        </w:rPr>
        <w:t>5.6.1.6</w:t>
      </w:r>
      <w:r w:rsidRPr="00B77BB9">
        <w:rPr>
          <w:rFonts w:ascii="Arial" w:hAnsi="Arial" w:cs="Arial"/>
        </w:rPr>
        <w:t xml:space="preserve"> Команда по </w:t>
      </w:r>
      <w:r w:rsidR="00E2755F" w:rsidRPr="00B77BB9">
        <w:rPr>
          <w:rFonts w:ascii="Arial" w:hAnsi="Arial" w:cs="Arial"/>
        </w:rPr>
        <w:t>оценке</w:t>
      </w:r>
      <w:r w:rsidRPr="00B77BB9">
        <w:rPr>
          <w:rFonts w:ascii="Arial" w:hAnsi="Arial" w:cs="Arial"/>
        </w:rPr>
        <w:t xml:space="preserve"> может подготовить рабочие документы для ведения записей в ходе аудита и регистрации свидетельств аудита в соответствии с документами системы менеджмента органа по сертификации.</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b/>
        </w:rPr>
        <w:t>5.6.1.7</w:t>
      </w:r>
      <w:r w:rsidRPr="00B77BB9">
        <w:rPr>
          <w:rFonts w:ascii="Arial" w:hAnsi="Arial" w:cs="Arial"/>
        </w:rPr>
        <w:t xml:space="preserve"> Аудит на первом этапе включает:</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предварительное совещание в начале аудита;</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анализ документов системы лесоуправления и лесопользования заявителя (членов группы);</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сбор и верификацию информации;</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получение свидетельств аудита и подготовку выводов;</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заключительное совещание по итогам аудита;</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подготовку отчета по аудиту на первом этапе.</w:t>
      </w:r>
    </w:p>
    <w:p w:rsidR="002F67A7" w:rsidRPr="00B77BB9" w:rsidRDefault="004A2FCA" w:rsidP="002F67A7">
      <w:pPr>
        <w:widowControl w:val="0"/>
        <w:spacing w:after="0" w:line="240" w:lineRule="auto"/>
        <w:ind w:firstLine="397"/>
        <w:jc w:val="both"/>
        <w:rPr>
          <w:rFonts w:ascii="Arial" w:hAnsi="Arial" w:cs="Arial"/>
        </w:rPr>
      </w:pPr>
      <w:r w:rsidRPr="00B77BB9">
        <w:rPr>
          <w:rFonts w:ascii="Arial" w:hAnsi="Arial" w:cs="Arial"/>
          <w:b/>
        </w:rPr>
        <w:t xml:space="preserve">5.6.1.8 </w:t>
      </w:r>
      <w:r w:rsidRPr="00B77BB9">
        <w:rPr>
          <w:rFonts w:ascii="Arial" w:hAnsi="Arial" w:cs="Arial"/>
        </w:rPr>
        <w:t xml:space="preserve">Предварительное совещание проводится руководителем команды по </w:t>
      </w:r>
      <w:r w:rsidR="002F67A7" w:rsidRPr="00B77BB9">
        <w:rPr>
          <w:rFonts w:ascii="Arial" w:hAnsi="Arial" w:cs="Arial"/>
        </w:rPr>
        <w:t xml:space="preserve">оценке </w:t>
      </w:r>
      <w:r w:rsidRPr="00B77BB9">
        <w:rPr>
          <w:rFonts w:ascii="Arial" w:hAnsi="Arial" w:cs="Arial"/>
        </w:rPr>
        <w:t>с руководством заявителя или членов группы</w:t>
      </w:r>
      <w:r w:rsidR="002F67A7" w:rsidRPr="00B77BB9">
        <w:rPr>
          <w:rFonts w:ascii="Arial" w:hAnsi="Arial" w:cs="Arial"/>
        </w:rPr>
        <w:t xml:space="preserve"> и лицами, ответственными за процессы, функции, которые будут проверяться в процессе аудита</w:t>
      </w:r>
      <w:r w:rsidRPr="00B77BB9">
        <w:rPr>
          <w:rFonts w:ascii="Arial" w:hAnsi="Arial" w:cs="Arial"/>
        </w:rPr>
        <w:t>.</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Целью предварительного совещания является краткое пояснение того, как будут осуществляться работы.</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Предварительное совещание должно включать следующие элементы:</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представление участников, включая краткое описание их функций;</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подтверждение области сертификации системы лесоуправления и лесопользования;</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xml:space="preserve">– подтверждение плана аудита (включая вид, область, цели и критерии аудита), любых изменений, а также других соответствующих договоренностей с заявителем, таких как дата и время заключительного совещания, промежуточных совещаний команды по </w:t>
      </w:r>
      <w:r w:rsidR="00BB771A" w:rsidRPr="00B77BB9">
        <w:rPr>
          <w:rFonts w:ascii="Arial" w:hAnsi="Arial" w:cs="Arial"/>
        </w:rPr>
        <w:t>оценке</w:t>
      </w:r>
      <w:r w:rsidRPr="00B77BB9">
        <w:rPr>
          <w:rFonts w:ascii="Arial" w:hAnsi="Arial" w:cs="Arial"/>
        </w:rPr>
        <w:t xml:space="preserve"> с руководством заявителя (члена группы);</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xml:space="preserve">– подтверждение официальных каналов обмена информацией между командой по </w:t>
      </w:r>
      <w:r w:rsidR="00BB771A" w:rsidRPr="00B77BB9">
        <w:rPr>
          <w:rFonts w:ascii="Arial" w:hAnsi="Arial" w:cs="Arial"/>
        </w:rPr>
        <w:t xml:space="preserve">оценке </w:t>
      </w:r>
      <w:r w:rsidRPr="00B77BB9">
        <w:rPr>
          <w:rFonts w:ascii="Arial" w:hAnsi="Arial" w:cs="Arial"/>
        </w:rPr>
        <w:t>и заявителем (членом группы);</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подтверждение наличия ресурсов (помещения, офисного оборудования, транспорта и т. д.), необходимых команде по аудиту;</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подтверждение вопросов, касающихся конфиденциальности информации;</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xml:space="preserve">– ознакомление с требованиями по охране труда и действиями в аварийных ситуациях членов команды по аудиту, действующих </w:t>
      </w:r>
      <w:r w:rsidR="00BB771A" w:rsidRPr="00B77BB9">
        <w:rPr>
          <w:rFonts w:ascii="Arial" w:hAnsi="Arial" w:cs="Arial"/>
        </w:rPr>
        <w:t xml:space="preserve">у </w:t>
      </w:r>
      <w:r w:rsidRPr="00B77BB9">
        <w:rPr>
          <w:rFonts w:ascii="Arial" w:hAnsi="Arial" w:cs="Arial"/>
        </w:rPr>
        <w:t>заявител</w:t>
      </w:r>
      <w:r w:rsidR="006017CE" w:rsidRPr="00B77BB9">
        <w:rPr>
          <w:rFonts w:ascii="Arial" w:hAnsi="Arial" w:cs="Arial"/>
        </w:rPr>
        <w:t>я</w:t>
      </w:r>
      <w:r w:rsidRPr="00B77BB9">
        <w:rPr>
          <w:rFonts w:ascii="Arial" w:hAnsi="Arial" w:cs="Arial"/>
        </w:rPr>
        <w:t xml:space="preserve"> (члене группы);</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подтверждение возможности присутствия, функций и идентификации любых сопровождающих и наблюдателей;</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xml:space="preserve">– </w:t>
      </w:r>
      <w:r w:rsidRPr="00B77BB9">
        <w:rPr>
          <w:rFonts w:ascii="Arial" w:hAnsi="Arial" w:cs="Arial"/>
          <w:spacing w:val="-2"/>
        </w:rPr>
        <w:t>определение способов представления результатов, включая классификацию наблюдений аудита;</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доведение информации об условиях, при которых аудит может быть досрочно прекращен;</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xml:space="preserve">– подтверждение того, что руководитель команды по </w:t>
      </w:r>
      <w:r w:rsidR="00BB771A" w:rsidRPr="00B77BB9">
        <w:rPr>
          <w:rFonts w:ascii="Arial" w:hAnsi="Arial" w:cs="Arial"/>
        </w:rPr>
        <w:t xml:space="preserve">оценке </w:t>
      </w:r>
      <w:r w:rsidRPr="00B77BB9">
        <w:rPr>
          <w:rFonts w:ascii="Arial" w:hAnsi="Arial" w:cs="Arial"/>
        </w:rPr>
        <w:t xml:space="preserve">и члены команды по </w:t>
      </w:r>
      <w:r w:rsidR="00BB771A" w:rsidRPr="00B77BB9">
        <w:rPr>
          <w:rFonts w:ascii="Arial" w:hAnsi="Arial" w:cs="Arial"/>
        </w:rPr>
        <w:t>оценке</w:t>
      </w:r>
      <w:r w:rsidRPr="00B77BB9">
        <w:rPr>
          <w:rFonts w:ascii="Arial" w:hAnsi="Arial" w:cs="Arial"/>
        </w:rPr>
        <w:t>, представляющие орган по сертификации, несут ответственность за аудит и будут контролировать выполнение плана аудита, в том числе выполненные и оставшиеся работы по аудиту;</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информирование о методах и процедурах, которые будут использоваться при проведении аудита, основанного на выборочной проверке;</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подтверждение того, что во время аудита заявитель (член группы) будет информироваться о ходе аудита и любых возникающих проблемах;</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предоставление возможности заявителю (члену группы) обсудить все вопросы, относящиеся к аудиту, и возможности для заявителя (члена группы) задать вопросы.</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b/>
        </w:rPr>
        <w:t>5.6.1.9</w:t>
      </w:r>
      <w:r w:rsidRPr="00B77BB9">
        <w:rPr>
          <w:rFonts w:ascii="Arial" w:hAnsi="Arial" w:cs="Arial"/>
        </w:rPr>
        <w:t xml:space="preserve"> Анализ документов системы лесоуправления и лесопользования организации-заявителя (члена группы) проводится командой по аудиту и включает проверку:</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исходной информации и анкеты-вопросника;</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документов по организации и ведению лесного хозяйства;</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материалов проверок заявителя (члена группы) вышестоящими и контролирующими организациями;</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результатов внутренних аудитов (проверок производственной деятельности структурных подразделений</w:t>
      </w:r>
      <w:r w:rsidR="00BB771A" w:rsidRPr="00B77BB9">
        <w:rPr>
          <w:rFonts w:ascii="Arial" w:hAnsi="Arial" w:cs="Arial"/>
        </w:rPr>
        <w:t xml:space="preserve"> </w:t>
      </w:r>
      <w:r w:rsidRPr="00B77BB9">
        <w:rPr>
          <w:rFonts w:ascii="Arial" w:hAnsi="Arial" w:cs="Arial"/>
        </w:rPr>
        <w:t>заявителя (члена группы);</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результатов анализа со стороны руководства;</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дополнительной документации (при необходимости).</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b/>
        </w:rPr>
        <w:t>5.6.1.10</w:t>
      </w:r>
      <w:r w:rsidRPr="00B77BB9">
        <w:rPr>
          <w:rFonts w:ascii="Arial" w:hAnsi="Arial" w:cs="Arial"/>
        </w:rPr>
        <w:t xml:space="preserve"> Команда по </w:t>
      </w:r>
      <w:r w:rsidR="002F67A7" w:rsidRPr="00B77BB9">
        <w:rPr>
          <w:rFonts w:ascii="Arial" w:hAnsi="Arial" w:cs="Arial"/>
        </w:rPr>
        <w:t>оценке</w:t>
      </w:r>
      <w:r w:rsidRPr="00B77BB9">
        <w:rPr>
          <w:rFonts w:ascii="Arial" w:hAnsi="Arial" w:cs="Arial"/>
        </w:rPr>
        <w:t xml:space="preserve"> должна проводить анализ представленных организацией-заявителем документов с учетом:</w:t>
      </w:r>
    </w:p>
    <w:p w:rsidR="004A2FCA" w:rsidRPr="00B77BB9" w:rsidRDefault="006017CE" w:rsidP="002F67A7">
      <w:pPr>
        <w:widowControl w:val="0"/>
        <w:spacing w:after="0" w:line="240" w:lineRule="auto"/>
        <w:ind w:firstLine="397"/>
        <w:jc w:val="both"/>
        <w:rPr>
          <w:rFonts w:ascii="Arial" w:hAnsi="Arial" w:cs="Arial"/>
        </w:rPr>
      </w:pPr>
      <w:r w:rsidRPr="00B77BB9">
        <w:rPr>
          <w:rFonts w:ascii="Arial" w:hAnsi="Arial" w:cs="Arial"/>
        </w:rPr>
        <w:t>– требований действующего</w:t>
      </w:r>
      <w:r w:rsidR="004A2FCA" w:rsidRPr="00B77BB9">
        <w:rPr>
          <w:rFonts w:ascii="Arial" w:hAnsi="Arial" w:cs="Arial"/>
        </w:rPr>
        <w:t xml:space="preserve"> законодательства</w:t>
      </w:r>
      <w:r w:rsidRPr="00B77BB9">
        <w:rPr>
          <w:rFonts w:ascii="Arial" w:hAnsi="Arial" w:cs="Arial"/>
        </w:rPr>
        <w:t xml:space="preserve"> в области использования, охраны, защиты и воспроизводства лесов</w:t>
      </w:r>
      <w:r w:rsidR="004A2FCA" w:rsidRPr="00B77BB9">
        <w:rPr>
          <w:rFonts w:ascii="Arial" w:hAnsi="Arial" w:cs="Arial"/>
        </w:rPr>
        <w:t>;</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xml:space="preserve">– требований </w:t>
      </w:r>
      <w:r w:rsidR="006017CE" w:rsidRPr="00B77BB9">
        <w:rPr>
          <w:rFonts w:ascii="Arial" w:hAnsi="Arial" w:cs="Arial"/>
        </w:rPr>
        <w:t>НПА И ТНПА в области</w:t>
      </w:r>
      <w:r w:rsidRPr="00B77BB9">
        <w:rPr>
          <w:rFonts w:ascii="Arial" w:hAnsi="Arial" w:cs="Arial"/>
        </w:rPr>
        <w:t xml:space="preserve"> устойчивого лесоуправления и лесопользования;</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критериев и показателей устойчивого лесоуправления и лесопользования;</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требований ТНПА, в соответствии с которыми проводится сертификация;</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сведений о деятельности заявителя (члена группы) в област</w:t>
      </w:r>
      <w:r w:rsidR="002E355E" w:rsidRPr="00B77BB9">
        <w:rPr>
          <w:rFonts w:ascii="Arial" w:hAnsi="Arial" w:cs="Arial"/>
        </w:rPr>
        <w:t>и использования, охраны, защиты</w:t>
      </w:r>
      <w:r w:rsidRPr="00B77BB9">
        <w:rPr>
          <w:rFonts w:ascii="Arial" w:hAnsi="Arial" w:cs="Arial"/>
        </w:rPr>
        <w:t xml:space="preserve"> и воспроизводства лесов, полученных из других источников.</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b/>
        </w:rPr>
        <w:t>5.6.1.11</w:t>
      </w:r>
      <w:r w:rsidRPr="00B77BB9">
        <w:rPr>
          <w:rFonts w:ascii="Arial" w:hAnsi="Arial" w:cs="Arial"/>
        </w:rPr>
        <w:t xml:space="preserve"> Во время аудита на первом этапе информация о системе лесоуправления и лесопользования должна быть собрана и верифицирована. Сбор информации проводится путем:</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опроса персонала</w:t>
      </w:r>
      <w:r w:rsidR="00AB0408" w:rsidRPr="00B77BB9">
        <w:rPr>
          <w:rFonts w:ascii="Arial" w:hAnsi="Arial" w:cs="Arial"/>
        </w:rPr>
        <w:t xml:space="preserve"> </w:t>
      </w:r>
      <w:r w:rsidRPr="00B77BB9">
        <w:rPr>
          <w:rFonts w:ascii="Arial" w:hAnsi="Arial" w:cs="Arial"/>
        </w:rPr>
        <w:t>проверяемой организации, местного населения, представителей заинтересованных в се</w:t>
      </w:r>
      <w:r w:rsidR="002E355E" w:rsidRPr="00B77BB9">
        <w:rPr>
          <w:rFonts w:ascii="Arial" w:hAnsi="Arial" w:cs="Arial"/>
        </w:rPr>
        <w:t>ртификации</w:t>
      </w:r>
      <w:r w:rsidRPr="00B77BB9">
        <w:rPr>
          <w:rFonts w:ascii="Arial" w:hAnsi="Arial" w:cs="Arial"/>
        </w:rPr>
        <w:t xml:space="preserve"> органов государственного управления и контроля (областных, районных, местных), общественных организаций (профсоюзов, экологических движений, охотничьих коллективов, фондов и т. п.), учебных и научных заведений;</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анализа документации и записей проверяемой организации по ведению лесного хозяйства, результатов регистрации информации о системе лесоуправления и лесопользования проверяемой организации и наблюдений на проверяемых участках;</w:t>
      </w:r>
    </w:p>
    <w:p w:rsidR="001A2331" w:rsidRPr="00B77BB9" w:rsidRDefault="001A2331" w:rsidP="002F67A7">
      <w:pPr>
        <w:widowControl w:val="0"/>
        <w:spacing w:after="0" w:line="240" w:lineRule="auto"/>
        <w:ind w:firstLine="397"/>
        <w:jc w:val="both"/>
        <w:rPr>
          <w:rFonts w:ascii="Arial" w:hAnsi="Arial" w:cs="Arial"/>
        </w:rPr>
      </w:pPr>
      <w:r w:rsidRPr="00B77BB9">
        <w:rPr>
          <w:rFonts w:ascii="Arial" w:hAnsi="Arial" w:cs="Arial"/>
        </w:rPr>
        <w:t>− наблюдения за деятельностью;</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натурного осмотра объектов лесохозяйственного производства.</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Полученная информация должна быть верифицирована путем сравнения с информацией из других источников. Свидетельством аудита является только верифицированная информация.</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b/>
        </w:rPr>
        <w:t>5.6.1.12</w:t>
      </w:r>
      <w:r w:rsidRPr="00B77BB9">
        <w:rPr>
          <w:rFonts w:ascii="Arial" w:hAnsi="Arial" w:cs="Arial"/>
        </w:rPr>
        <w:t xml:space="preserve"> Результаты аудита на первом этапе могут привести к отсрочке или отмене второго этапа аудита. Результаты аудита на первом этапе распространяются на всех членов группы.</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b/>
        </w:rPr>
        <w:t>5.6.1.13</w:t>
      </w:r>
      <w:r w:rsidRPr="00B77BB9">
        <w:rPr>
          <w:rFonts w:ascii="Arial" w:hAnsi="Arial" w:cs="Arial"/>
        </w:rPr>
        <w:t xml:space="preserve"> По результатам аудита на первом этапе руководитель команды по аудиту проводит заключительное совещание с руководством проверяемой организации и участниками аудита.</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 xml:space="preserve">При групповой сертификации на заключительном совещании </w:t>
      </w:r>
      <w:r w:rsidR="00DC61B5" w:rsidRPr="00B77BB9">
        <w:rPr>
          <w:rFonts w:ascii="Arial" w:hAnsi="Arial" w:cs="Arial"/>
        </w:rPr>
        <w:t xml:space="preserve">могут </w:t>
      </w:r>
      <w:r w:rsidRPr="00B77BB9">
        <w:rPr>
          <w:rFonts w:ascii="Arial" w:hAnsi="Arial" w:cs="Arial"/>
        </w:rPr>
        <w:t>присутствовать представители всех членов группы или представитель руководителя группы.</w:t>
      </w:r>
    </w:p>
    <w:p w:rsidR="004A2FCA" w:rsidRPr="00B77BB9" w:rsidRDefault="004A2FCA" w:rsidP="002F67A7">
      <w:pPr>
        <w:widowControl w:val="0"/>
        <w:spacing w:after="0" w:line="240" w:lineRule="auto"/>
        <w:ind w:firstLine="397"/>
        <w:jc w:val="both"/>
        <w:rPr>
          <w:rFonts w:ascii="Arial" w:hAnsi="Arial" w:cs="Arial"/>
        </w:rPr>
      </w:pPr>
      <w:r w:rsidRPr="00B77BB9">
        <w:rPr>
          <w:rFonts w:ascii="Arial" w:hAnsi="Arial" w:cs="Arial"/>
        </w:rPr>
        <w:t>На заключительном совещании руководству проверяемой организации доводятся результаты анализа документов, выявленные при аудите на первом этапе проблемные области, а также заключение о готовности проверяемой организации (группы) ко второму этапу аудита.</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b/>
        </w:rPr>
        <w:t xml:space="preserve">5.6.1.14 </w:t>
      </w:r>
      <w:r w:rsidRPr="00B77BB9">
        <w:rPr>
          <w:rFonts w:ascii="Arial" w:hAnsi="Arial" w:cs="Arial"/>
        </w:rPr>
        <w:t>Организация (группа) должна оцениваться как готовая ко второму этапу аудита, если команда по аудиту сделает заключение, что:</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все требуемые элементы представлены и являются полными;</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отсутствуют области</w:t>
      </w:r>
      <w:r w:rsidR="000267E2" w:rsidRPr="00B77BB9">
        <w:rPr>
          <w:rFonts w:ascii="Arial" w:hAnsi="Arial" w:cs="Arial"/>
        </w:rPr>
        <w:t xml:space="preserve"> лесоуправления и лесопользования, которые могут привести к существенным несоответствиям</w:t>
      </w:r>
      <w:r w:rsidRPr="00B77BB9">
        <w:rPr>
          <w:rFonts w:ascii="Arial" w:hAnsi="Arial" w:cs="Arial"/>
        </w:rPr>
        <w:t xml:space="preserve"> на втором этапе аудита.</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b/>
        </w:rPr>
        <w:t>5.6.1.15</w:t>
      </w:r>
      <w:r w:rsidRPr="00B77BB9">
        <w:rPr>
          <w:rFonts w:ascii="Arial" w:hAnsi="Arial" w:cs="Arial"/>
        </w:rPr>
        <w:t xml:space="preserve"> Заключительное совещание должно включать следующие элементы:</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уведомление заявителя (члена группы) о том, что собранные свидетельства аудита основаны на выборочной проверке информации, следовательно, существует элемент неопределенности;</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способы и сроки предоставления отчета по аудиту на первом этапе;</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процесс органа по сертификации по обращению с проблемными областями;</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xml:space="preserve">– установление для заявителя (членов группы) срока </w:t>
      </w:r>
      <w:r w:rsidR="00BB771A" w:rsidRPr="00B77BB9">
        <w:rPr>
          <w:rFonts w:ascii="Arial" w:hAnsi="Arial" w:cs="Arial"/>
        </w:rPr>
        <w:t xml:space="preserve">разработки и реализации </w:t>
      </w:r>
      <w:r w:rsidRPr="00B77BB9">
        <w:rPr>
          <w:rFonts w:ascii="Arial" w:hAnsi="Arial" w:cs="Arial"/>
        </w:rPr>
        <w:t xml:space="preserve">корректирующих </w:t>
      </w:r>
      <w:r w:rsidR="00BB771A" w:rsidRPr="00B77BB9">
        <w:rPr>
          <w:rFonts w:ascii="Arial" w:hAnsi="Arial" w:cs="Arial"/>
        </w:rPr>
        <w:t>мероприятий</w:t>
      </w:r>
      <w:r w:rsidRPr="00B77BB9">
        <w:rPr>
          <w:rFonts w:ascii="Arial" w:hAnsi="Arial" w:cs="Arial"/>
        </w:rPr>
        <w:t xml:space="preserve"> по проблемным областям, выявленным в процессе аудита на первом этапе;</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разъяснение деятельности органа по сертификации, проводимой после аудита;</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информацию о процедурах рассмотрения жалоб и апелляций.</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b/>
        </w:rPr>
        <w:t>5.6.1.16</w:t>
      </w:r>
      <w:r w:rsidRPr="00B77BB9">
        <w:rPr>
          <w:rFonts w:ascii="Arial" w:hAnsi="Arial" w:cs="Arial"/>
        </w:rPr>
        <w:t xml:space="preserve"> Любые проблемные области должны быть представлены таким </w:t>
      </w:r>
      <w:r w:rsidR="00E54940" w:rsidRPr="00B77BB9">
        <w:rPr>
          <w:rFonts w:ascii="Arial" w:hAnsi="Arial" w:cs="Arial"/>
        </w:rPr>
        <w:t>образом, чтобы они были понятны</w:t>
      </w:r>
      <w:r w:rsidR="000267E2" w:rsidRPr="00B77BB9">
        <w:rPr>
          <w:rFonts w:ascii="Arial" w:hAnsi="Arial" w:cs="Arial"/>
        </w:rPr>
        <w:t xml:space="preserve"> </w:t>
      </w:r>
      <w:r w:rsidRPr="00B77BB9">
        <w:rPr>
          <w:rFonts w:ascii="Arial" w:hAnsi="Arial" w:cs="Arial"/>
        </w:rPr>
        <w:t>заявителю (членам группы).</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b/>
        </w:rPr>
        <w:t>5.6.1.17</w:t>
      </w:r>
      <w:r w:rsidRPr="00B77BB9">
        <w:rPr>
          <w:rFonts w:ascii="Arial" w:hAnsi="Arial" w:cs="Arial"/>
        </w:rPr>
        <w:t xml:space="preserve"> </w:t>
      </w:r>
      <w:r w:rsidR="000267E2" w:rsidRPr="00B77BB9">
        <w:rPr>
          <w:rFonts w:ascii="Arial" w:hAnsi="Arial" w:cs="Arial"/>
        </w:rPr>
        <w:t>З</w:t>
      </w:r>
      <w:r w:rsidRPr="00B77BB9">
        <w:rPr>
          <w:rFonts w:ascii="Arial" w:hAnsi="Arial" w:cs="Arial"/>
        </w:rPr>
        <w:t xml:space="preserve">аявителю (члену группы) должна быть предоставлена возможность задать вопросы. Любые расхождения во мнениях между командой по </w:t>
      </w:r>
      <w:r w:rsidR="000267E2" w:rsidRPr="00B77BB9">
        <w:rPr>
          <w:rFonts w:ascii="Arial" w:hAnsi="Arial" w:cs="Arial"/>
        </w:rPr>
        <w:t>оценке</w:t>
      </w:r>
      <w:r w:rsidRPr="00B77BB9">
        <w:rPr>
          <w:rFonts w:ascii="Arial" w:hAnsi="Arial" w:cs="Arial"/>
        </w:rPr>
        <w:t xml:space="preserve"> и заявителем, касающиеся свидетельств или наблюдений аудита, должны быть обсуждены и по возможности разрешены. Любые расхождения во мнениях, которые не были разрешены, должны быть зарегистрированы и переданы в орган по сертификации.</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b/>
        </w:rPr>
        <w:t>5.6.1.18</w:t>
      </w:r>
      <w:r w:rsidRPr="00B77BB9">
        <w:rPr>
          <w:rFonts w:ascii="Arial" w:hAnsi="Arial" w:cs="Arial"/>
        </w:rPr>
        <w:t xml:space="preserve"> Орган по сертификации</w:t>
      </w:r>
      <w:r w:rsidR="000267E2" w:rsidRPr="00B77BB9">
        <w:rPr>
          <w:rFonts w:ascii="Arial" w:hAnsi="Arial" w:cs="Arial"/>
        </w:rPr>
        <w:t xml:space="preserve"> </w:t>
      </w:r>
      <w:r w:rsidRPr="00B77BB9">
        <w:rPr>
          <w:rFonts w:ascii="Arial" w:hAnsi="Arial" w:cs="Arial"/>
        </w:rPr>
        <w:t>представ</w:t>
      </w:r>
      <w:r w:rsidR="000267E2" w:rsidRPr="00B77BB9">
        <w:rPr>
          <w:rFonts w:ascii="Arial" w:hAnsi="Arial" w:cs="Arial"/>
        </w:rPr>
        <w:t xml:space="preserve">ляет </w:t>
      </w:r>
      <w:r w:rsidRPr="00B77BB9">
        <w:rPr>
          <w:rFonts w:ascii="Arial" w:hAnsi="Arial" w:cs="Arial"/>
        </w:rPr>
        <w:t xml:space="preserve">заявителю (руководителю группы, членам группы) письменный отчет по первому этапу аудита не позднее </w:t>
      </w:r>
      <w:r w:rsidRPr="00B77BB9">
        <w:rPr>
          <w:rFonts w:ascii="Arial" w:hAnsi="Arial" w:cs="Arial"/>
          <w:b/>
        </w:rPr>
        <w:t>1</w:t>
      </w:r>
      <w:r w:rsidR="009A1C3E" w:rsidRPr="00B77BB9">
        <w:rPr>
          <w:rFonts w:ascii="Arial" w:hAnsi="Arial" w:cs="Arial"/>
          <w:b/>
        </w:rPr>
        <w:t>0</w:t>
      </w:r>
      <w:r w:rsidRPr="00B77BB9">
        <w:rPr>
          <w:rFonts w:ascii="Arial" w:hAnsi="Arial" w:cs="Arial"/>
          <w:b/>
        </w:rPr>
        <w:t xml:space="preserve"> </w:t>
      </w:r>
      <w:r w:rsidR="000267E2" w:rsidRPr="00B77BB9">
        <w:rPr>
          <w:rFonts w:ascii="Arial" w:hAnsi="Arial" w:cs="Arial"/>
          <w:b/>
        </w:rPr>
        <w:t>рабочих</w:t>
      </w:r>
      <w:r w:rsidRPr="00B77BB9">
        <w:rPr>
          <w:rFonts w:ascii="Arial" w:hAnsi="Arial" w:cs="Arial"/>
        </w:rPr>
        <w:t xml:space="preserve"> дней после заключительного совещания. Руководитель команды по </w:t>
      </w:r>
      <w:r w:rsidR="000267E2" w:rsidRPr="00B77BB9">
        <w:rPr>
          <w:rFonts w:ascii="Arial" w:hAnsi="Arial" w:cs="Arial"/>
        </w:rPr>
        <w:t xml:space="preserve">оценке </w:t>
      </w:r>
      <w:r w:rsidRPr="00B77BB9">
        <w:rPr>
          <w:rFonts w:ascii="Arial" w:hAnsi="Arial" w:cs="Arial"/>
        </w:rPr>
        <w:t>несет ответственность за подготовку отчета по первому этапу аудита и его содержание.</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xml:space="preserve">Команда по </w:t>
      </w:r>
      <w:r w:rsidR="000267E2" w:rsidRPr="00B77BB9">
        <w:rPr>
          <w:rFonts w:ascii="Arial" w:hAnsi="Arial" w:cs="Arial"/>
        </w:rPr>
        <w:t>оценке</w:t>
      </w:r>
      <w:r w:rsidRPr="00B77BB9">
        <w:rPr>
          <w:rFonts w:ascii="Arial" w:hAnsi="Arial" w:cs="Arial"/>
        </w:rPr>
        <w:t xml:space="preserve"> не должна рекомендовать конкретных решений по выявленным проблемным областям.</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Отчет по первому этапу аудита должен представлять собой точную, лаконичную и понятную запись по аудиту, чтобы обеспечить принятие обоснованного решения, и должен включать следующее:</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xml:space="preserve">– </w:t>
      </w:r>
      <w:r w:rsidR="000267E2" w:rsidRPr="00B77BB9">
        <w:rPr>
          <w:rFonts w:ascii="Arial" w:hAnsi="Arial" w:cs="Arial"/>
        </w:rPr>
        <w:t xml:space="preserve">полное наименование </w:t>
      </w:r>
      <w:r w:rsidRPr="00B77BB9">
        <w:rPr>
          <w:rFonts w:ascii="Arial" w:hAnsi="Arial" w:cs="Arial"/>
        </w:rPr>
        <w:t>органа по сертификации</w:t>
      </w:r>
      <w:r w:rsidR="000267E2" w:rsidRPr="00B77BB9">
        <w:rPr>
          <w:rFonts w:ascii="Arial" w:hAnsi="Arial" w:cs="Arial"/>
        </w:rPr>
        <w:t>, его место нахождения и адрес (адреса) места осуществления деятельности (в случае если адреса различаются)</w:t>
      </w:r>
      <w:r w:rsidRPr="00B77BB9">
        <w:rPr>
          <w:rFonts w:ascii="Arial" w:hAnsi="Arial" w:cs="Arial"/>
        </w:rPr>
        <w:t>;</w:t>
      </w:r>
    </w:p>
    <w:p w:rsidR="00F579ED"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xml:space="preserve">– </w:t>
      </w:r>
      <w:r w:rsidR="000267E2" w:rsidRPr="00B77BB9">
        <w:rPr>
          <w:rFonts w:ascii="Arial" w:hAnsi="Arial" w:cs="Arial"/>
        </w:rPr>
        <w:t>п</w:t>
      </w:r>
      <w:r w:rsidR="00F579ED" w:rsidRPr="00B77BB9">
        <w:rPr>
          <w:rFonts w:ascii="Arial" w:hAnsi="Arial" w:cs="Arial"/>
        </w:rPr>
        <w:t xml:space="preserve">олное наименование </w:t>
      </w:r>
      <w:r w:rsidRPr="00B77BB9">
        <w:rPr>
          <w:rFonts w:ascii="Arial" w:hAnsi="Arial" w:cs="Arial"/>
        </w:rPr>
        <w:t>заявителя</w:t>
      </w:r>
      <w:r w:rsidR="00F579ED" w:rsidRPr="00B77BB9">
        <w:rPr>
          <w:rFonts w:ascii="Arial" w:hAnsi="Arial" w:cs="Arial"/>
        </w:rPr>
        <w:t>,</w:t>
      </w:r>
      <w:r w:rsidRPr="00B77BB9">
        <w:rPr>
          <w:rFonts w:ascii="Arial" w:hAnsi="Arial" w:cs="Arial"/>
        </w:rPr>
        <w:t xml:space="preserve"> </w:t>
      </w:r>
      <w:r w:rsidR="00F579ED" w:rsidRPr="00B77BB9">
        <w:rPr>
          <w:rFonts w:ascii="Arial" w:hAnsi="Arial" w:cs="Arial"/>
        </w:rPr>
        <w:t>(руководителя группы, членов группы)</w:t>
      </w:r>
      <w:r w:rsidR="002E355E" w:rsidRPr="00B77BB9">
        <w:rPr>
          <w:rFonts w:ascii="Arial" w:hAnsi="Arial" w:cs="Arial"/>
        </w:rPr>
        <w:t>, его (их)</w:t>
      </w:r>
      <w:r w:rsidR="00F579ED" w:rsidRPr="00B77BB9">
        <w:rPr>
          <w:rFonts w:ascii="Arial" w:hAnsi="Arial" w:cs="Arial"/>
        </w:rPr>
        <w:t xml:space="preserve"> место нахождения и адрес (адреса) места осуществления деятельности </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тип аудита (</w:t>
      </w:r>
      <w:r w:rsidR="00F579ED" w:rsidRPr="00B77BB9">
        <w:rPr>
          <w:rFonts w:ascii="Arial" w:hAnsi="Arial" w:cs="Arial"/>
        </w:rPr>
        <w:t>первый этап аудита, второй этап аудита, аудит при периодической оценке (плановый, внеплановый),</w:t>
      </w:r>
      <w:r w:rsidR="00E54940" w:rsidRPr="00B77BB9">
        <w:rPr>
          <w:rFonts w:ascii="Arial" w:hAnsi="Arial" w:cs="Arial"/>
        </w:rPr>
        <w:t xml:space="preserve"> </w:t>
      </w:r>
      <w:r w:rsidR="00F579ED" w:rsidRPr="00B77BB9">
        <w:rPr>
          <w:rFonts w:ascii="Arial" w:hAnsi="Arial" w:cs="Arial"/>
        </w:rPr>
        <w:t>аудит при повторной сертификации, а также комбинированный, совместный или интегрированный аудит);</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критерии устойчивого лесоуправления и лесопользования;</w:t>
      </w:r>
    </w:p>
    <w:p w:rsidR="004A2FCA" w:rsidRPr="00B77BB9" w:rsidRDefault="004A2FCA" w:rsidP="000267E2">
      <w:pPr>
        <w:widowControl w:val="0"/>
        <w:spacing w:after="0" w:line="240" w:lineRule="auto"/>
        <w:ind w:firstLine="397"/>
        <w:jc w:val="both"/>
        <w:rPr>
          <w:rFonts w:ascii="Arial" w:hAnsi="Arial" w:cs="Arial"/>
        </w:rPr>
      </w:pPr>
      <w:r w:rsidRPr="00B77BB9">
        <w:rPr>
          <w:rFonts w:ascii="Arial" w:hAnsi="Arial" w:cs="Arial"/>
        </w:rPr>
        <w:t>– цели аудита;</w:t>
      </w:r>
    </w:p>
    <w:p w:rsidR="004A2FCA" w:rsidRPr="00B77BB9" w:rsidRDefault="004A2FCA" w:rsidP="004C76A9">
      <w:pPr>
        <w:widowControl w:val="0"/>
        <w:spacing w:after="0" w:line="240" w:lineRule="auto"/>
        <w:ind w:firstLine="397"/>
        <w:jc w:val="both"/>
        <w:rPr>
          <w:rFonts w:ascii="Arial" w:hAnsi="Arial" w:cs="Arial"/>
        </w:rPr>
      </w:pPr>
      <w:r w:rsidRPr="00B77BB9">
        <w:rPr>
          <w:rFonts w:ascii="Arial" w:hAnsi="Arial" w:cs="Arial"/>
        </w:rPr>
        <w:t xml:space="preserve">– область аудита (например, объем и границы аудита, такие как идентификация должностных лиц, проверенных структурных подразделений (лесничеств и др.), объектов лесохозяйственного </w:t>
      </w:r>
      <w:r w:rsidRPr="00B77BB9">
        <w:rPr>
          <w:rFonts w:ascii="Arial" w:hAnsi="Arial" w:cs="Arial"/>
          <w:spacing w:val="-2"/>
        </w:rPr>
        <w:t>производства, лесохозяйственных мероприятий, элементов системы лесоуправления и лесопользования, время аудита);</w:t>
      </w:r>
    </w:p>
    <w:p w:rsidR="004A2FCA" w:rsidRPr="00B77BB9" w:rsidRDefault="004A2FCA" w:rsidP="004C76A9">
      <w:pPr>
        <w:widowControl w:val="0"/>
        <w:spacing w:after="0" w:line="240" w:lineRule="auto"/>
        <w:ind w:firstLine="397"/>
        <w:jc w:val="both"/>
        <w:rPr>
          <w:rFonts w:ascii="Arial" w:hAnsi="Arial" w:cs="Arial"/>
        </w:rPr>
      </w:pPr>
      <w:r w:rsidRPr="00B77BB9">
        <w:rPr>
          <w:rFonts w:ascii="Arial" w:hAnsi="Arial" w:cs="Arial"/>
        </w:rPr>
        <w:t xml:space="preserve">– </w:t>
      </w:r>
      <w:r w:rsidR="00F579ED" w:rsidRPr="00B77BB9">
        <w:rPr>
          <w:rFonts w:ascii="Arial" w:hAnsi="Arial" w:cs="Arial"/>
        </w:rPr>
        <w:t xml:space="preserve">состав </w:t>
      </w:r>
      <w:r w:rsidRPr="00B77BB9">
        <w:rPr>
          <w:rFonts w:ascii="Arial" w:hAnsi="Arial" w:cs="Arial"/>
        </w:rPr>
        <w:t xml:space="preserve">команды по </w:t>
      </w:r>
      <w:r w:rsidR="00F579ED" w:rsidRPr="00B77BB9">
        <w:rPr>
          <w:rFonts w:ascii="Arial" w:hAnsi="Arial" w:cs="Arial"/>
        </w:rPr>
        <w:t>оценке</w:t>
      </w:r>
      <w:r w:rsidR="003A5620" w:rsidRPr="00B77BB9">
        <w:rPr>
          <w:rFonts w:ascii="Arial" w:hAnsi="Arial" w:cs="Arial"/>
        </w:rPr>
        <w:t xml:space="preserve"> </w:t>
      </w:r>
      <w:r w:rsidRPr="00B77BB9">
        <w:rPr>
          <w:rFonts w:ascii="Arial" w:hAnsi="Arial" w:cs="Arial"/>
        </w:rPr>
        <w:t xml:space="preserve">(руководитель команды по </w:t>
      </w:r>
      <w:r w:rsidR="00F579ED" w:rsidRPr="00B77BB9">
        <w:rPr>
          <w:rFonts w:ascii="Arial" w:hAnsi="Arial" w:cs="Arial"/>
        </w:rPr>
        <w:t>оценке</w:t>
      </w:r>
      <w:r w:rsidRPr="00B77BB9">
        <w:rPr>
          <w:rFonts w:ascii="Arial" w:hAnsi="Arial" w:cs="Arial"/>
        </w:rPr>
        <w:t>, эксперты-аудиторы, сопровождающие и, если применимо, технические эксперты, стажеры, наблюдатели</w:t>
      </w:r>
      <w:r w:rsidR="00F579ED" w:rsidRPr="00B77BB9">
        <w:rPr>
          <w:rFonts w:ascii="Arial" w:hAnsi="Arial" w:cs="Arial"/>
        </w:rPr>
        <w:t xml:space="preserve"> и т.д.</w:t>
      </w:r>
      <w:r w:rsidRPr="00B77BB9">
        <w:rPr>
          <w:rFonts w:ascii="Arial" w:hAnsi="Arial" w:cs="Arial"/>
        </w:rPr>
        <w:t>);</w:t>
      </w:r>
    </w:p>
    <w:p w:rsidR="004A2FCA" w:rsidRPr="00B77BB9" w:rsidRDefault="00F579ED" w:rsidP="004C76A9">
      <w:pPr>
        <w:widowControl w:val="0"/>
        <w:spacing w:after="0" w:line="240" w:lineRule="auto"/>
        <w:ind w:firstLine="397"/>
        <w:jc w:val="both"/>
        <w:rPr>
          <w:rFonts w:ascii="Arial" w:hAnsi="Arial" w:cs="Arial"/>
        </w:rPr>
      </w:pPr>
      <w:r w:rsidRPr="00B77BB9">
        <w:rPr>
          <w:rFonts w:ascii="Arial" w:hAnsi="Arial" w:cs="Arial"/>
        </w:rPr>
        <w:t xml:space="preserve">– даты и места </w:t>
      </w:r>
      <w:r w:rsidR="004A2FCA" w:rsidRPr="00B77BB9">
        <w:rPr>
          <w:rFonts w:ascii="Arial" w:hAnsi="Arial" w:cs="Arial"/>
        </w:rPr>
        <w:t>пров</w:t>
      </w:r>
      <w:r w:rsidRPr="00B77BB9">
        <w:rPr>
          <w:rFonts w:ascii="Arial" w:hAnsi="Arial" w:cs="Arial"/>
        </w:rPr>
        <w:t>едения</w:t>
      </w:r>
      <w:r w:rsidR="004A2FCA" w:rsidRPr="00B77BB9">
        <w:rPr>
          <w:rFonts w:ascii="Arial" w:hAnsi="Arial" w:cs="Arial"/>
        </w:rPr>
        <w:t xml:space="preserve"> работ по аудиту</w:t>
      </w:r>
      <w:r w:rsidRPr="00B77BB9">
        <w:rPr>
          <w:rFonts w:ascii="Arial" w:hAnsi="Arial" w:cs="Arial"/>
        </w:rPr>
        <w:t>. У</w:t>
      </w:r>
      <w:r w:rsidR="004A2FCA" w:rsidRPr="00B77BB9">
        <w:rPr>
          <w:rFonts w:ascii="Arial" w:hAnsi="Arial" w:cs="Arial"/>
        </w:rPr>
        <w:t>казываются</w:t>
      </w:r>
      <w:r w:rsidR="003A5620" w:rsidRPr="00B77BB9">
        <w:rPr>
          <w:rFonts w:ascii="Arial" w:hAnsi="Arial" w:cs="Arial"/>
        </w:rPr>
        <w:t xml:space="preserve"> дата (даты), посещаемые обособленные структурные подразделения и объекты выполнения работ, оказания услуг и тип аудита на каждом объекте выполнения работ, оказания услуг,</w:t>
      </w:r>
      <w:r w:rsidR="004A2FCA" w:rsidRPr="00B77BB9">
        <w:rPr>
          <w:rFonts w:ascii="Arial" w:hAnsi="Arial" w:cs="Arial"/>
        </w:rPr>
        <w:t xml:space="preserve"> любые отрицательные условия, которые влияют на деятельность по аудиту (нарушения электропотребления, пожар и т. п.);</w:t>
      </w:r>
    </w:p>
    <w:p w:rsidR="004A2FCA" w:rsidRPr="00B77BB9" w:rsidRDefault="004A2FCA" w:rsidP="004C76A9">
      <w:pPr>
        <w:widowControl w:val="0"/>
        <w:spacing w:after="0" w:line="240" w:lineRule="auto"/>
        <w:ind w:firstLine="397"/>
        <w:jc w:val="both"/>
        <w:rPr>
          <w:rFonts w:ascii="Arial" w:hAnsi="Arial" w:cs="Arial"/>
        </w:rPr>
      </w:pPr>
      <w:r w:rsidRPr="00B77BB9">
        <w:rPr>
          <w:rFonts w:ascii="Arial" w:hAnsi="Arial" w:cs="Arial"/>
        </w:rPr>
        <w:t>– результаты анализа документов (заявки, исходной информации, анкеты-вопросника, документов системы лесоуправления и лесопользования);</w:t>
      </w:r>
    </w:p>
    <w:p w:rsidR="004A2FCA" w:rsidRPr="00B77BB9" w:rsidRDefault="004A2FCA" w:rsidP="004C76A9">
      <w:pPr>
        <w:widowControl w:val="0"/>
        <w:spacing w:after="0" w:line="240" w:lineRule="auto"/>
        <w:ind w:firstLine="397"/>
        <w:jc w:val="both"/>
        <w:rPr>
          <w:rFonts w:ascii="Arial" w:hAnsi="Arial" w:cs="Arial"/>
        </w:rPr>
      </w:pPr>
      <w:r w:rsidRPr="00B77BB9">
        <w:rPr>
          <w:rFonts w:ascii="Arial" w:hAnsi="Arial" w:cs="Arial"/>
        </w:rPr>
        <w:t>– результаты анализа деятельности по внутренним аудитам и анализа системы лесоуправления и лесопользования со стороны руководства;</w:t>
      </w:r>
    </w:p>
    <w:p w:rsidR="004A2FCA" w:rsidRPr="00B77BB9" w:rsidRDefault="004A2FCA" w:rsidP="009A1C3E">
      <w:pPr>
        <w:widowControl w:val="0"/>
        <w:spacing w:after="0" w:line="240" w:lineRule="auto"/>
        <w:ind w:firstLine="397"/>
        <w:jc w:val="both"/>
        <w:rPr>
          <w:rFonts w:ascii="Arial" w:hAnsi="Arial" w:cs="Arial"/>
        </w:rPr>
      </w:pPr>
      <w:r w:rsidRPr="00B77BB9">
        <w:rPr>
          <w:rFonts w:ascii="Arial" w:hAnsi="Arial" w:cs="Arial"/>
        </w:rPr>
        <w:t>– наблюдения, свидетельства и заключения аудита (указание о достижении целей аудита, информация об изменениях в плане аудита (если применимо), кратко изложенные соответствия, сведения о проблемных областях, выявленных на первом этапе аудита и которые можно классифицировать как несоответствия на втором этапе аудита);</w:t>
      </w:r>
    </w:p>
    <w:p w:rsidR="00E54940" w:rsidRPr="00B77BB9" w:rsidRDefault="004A2FCA" w:rsidP="009A1C3E">
      <w:pPr>
        <w:widowControl w:val="0"/>
        <w:spacing w:after="0" w:line="240" w:lineRule="auto"/>
        <w:ind w:firstLine="397"/>
        <w:jc w:val="both"/>
        <w:rPr>
          <w:rFonts w:ascii="Arial" w:hAnsi="Arial" w:cs="Arial"/>
        </w:rPr>
      </w:pPr>
      <w:r w:rsidRPr="00B77BB9">
        <w:rPr>
          <w:rFonts w:ascii="Arial" w:hAnsi="Arial" w:cs="Arial"/>
        </w:rPr>
        <w:t xml:space="preserve">– </w:t>
      </w:r>
      <w:r w:rsidRPr="00B77BB9">
        <w:rPr>
          <w:rFonts w:ascii="Arial" w:hAnsi="Arial" w:cs="Arial"/>
          <w:spacing w:val="-2"/>
        </w:rPr>
        <w:t>заключение о степени готовности заявителя к проведению аудита на втором этапе</w:t>
      </w:r>
      <w:r w:rsidR="00E54940" w:rsidRPr="00B77BB9">
        <w:rPr>
          <w:rFonts w:ascii="Arial" w:hAnsi="Arial" w:cs="Arial"/>
          <w:spacing w:val="-2"/>
        </w:rPr>
        <w:t>.</w:t>
      </w:r>
    </w:p>
    <w:p w:rsidR="004A2FCA" w:rsidRPr="00B77BB9" w:rsidRDefault="004A2FCA" w:rsidP="009A1C3E">
      <w:pPr>
        <w:widowControl w:val="0"/>
        <w:spacing w:after="0" w:line="240" w:lineRule="auto"/>
        <w:ind w:firstLine="397"/>
        <w:jc w:val="both"/>
        <w:rPr>
          <w:rFonts w:ascii="Arial" w:hAnsi="Arial" w:cs="Arial"/>
        </w:rPr>
      </w:pPr>
      <w:r w:rsidRPr="00B77BB9">
        <w:rPr>
          <w:rFonts w:ascii="Arial" w:hAnsi="Arial" w:cs="Arial"/>
          <w:b/>
        </w:rPr>
        <w:t>5.6.1.19</w:t>
      </w:r>
      <w:r w:rsidRPr="00B77BB9">
        <w:rPr>
          <w:rFonts w:ascii="Arial" w:hAnsi="Arial" w:cs="Arial"/>
        </w:rPr>
        <w:t xml:space="preserve"> В отчете по первому этапу аудита указывается необходимость разработки </w:t>
      </w:r>
      <w:r w:rsidR="004C76A9" w:rsidRPr="00B77BB9">
        <w:rPr>
          <w:rFonts w:ascii="Arial" w:hAnsi="Arial" w:cs="Arial"/>
        </w:rPr>
        <w:t xml:space="preserve">и реализации </w:t>
      </w:r>
      <w:r w:rsidRPr="00B77BB9">
        <w:rPr>
          <w:rFonts w:ascii="Arial" w:hAnsi="Arial" w:cs="Arial"/>
        </w:rPr>
        <w:t xml:space="preserve">корректирующих </w:t>
      </w:r>
      <w:r w:rsidR="004C76A9" w:rsidRPr="00B77BB9">
        <w:rPr>
          <w:rFonts w:ascii="Arial" w:hAnsi="Arial" w:cs="Arial"/>
        </w:rPr>
        <w:t>мероприятий</w:t>
      </w:r>
      <w:r w:rsidRPr="00B77BB9">
        <w:rPr>
          <w:rFonts w:ascii="Arial" w:hAnsi="Arial" w:cs="Arial"/>
        </w:rPr>
        <w:t>, устанавливаются сроки устранения проблемных областей</w:t>
      </w:r>
      <w:r w:rsidR="008C45DC" w:rsidRPr="00B77BB9">
        <w:rPr>
          <w:rFonts w:ascii="Arial" w:hAnsi="Arial" w:cs="Arial"/>
        </w:rPr>
        <w:t xml:space="preserve"> системы лесоуправления и лесопользования и замечаний</w:t>
      </w:r>
      <w:r w:rsidRPr="00B77BB9">
        <w:rPr>
          <w:rFonts w:ascii="Arial" w:hAnsi="Arial" w:cs="Arial"/>
        </w:rPr>
        <w:t xml:space="preserve">, выявленных на первом этапе аудита, сроки представления в орган по сертификации документированных свидетельств решения вопросов по проблемным областям, но не более </w:t>
      </w:r>
      <w:r w:rsidRPr="00B77BB9">
        <w:rPr>
          <w:rFonts w:ascii="Arial" w:hAnsi="Arial" w:cs="Arial"/>
          <w:b/>
        </w:rPr>
        <w:t>90 календарных</w:t>
      </w:r>
      <w:r w:rsidRPr="00B77BB9">
        <w:rPr>
          <w:rFonts w:ascii="Arial" w:hAnsi="Arial" w:cs="Arial"/>
        </w:rPr>
        <w:t xml:space="preserve"> дней.</w:t>
      </w:r>
    </w:p>
    <w:p w:rsidR="008C45DC" w:rsidRPr="00B77BB9" w:rsidRDefault="008C45DC" w:rsidP="009A1C3E">
      <w:pPr>
        <w:widowControl w:val="0"/>
        <w:spacing w:after="0" w:line="240" w:lineRule="auto"/>
        <w:ind w:firstLine="397"/>
        <w:jc w:val="both"/>
        <w:rPr>
          <w:rFonts w:ascii="Arial" w:hAnsi="Arial" w:cs="Arial"/>
        </w:rPr>
      </w:pPr>
      <w:r w:rsidRPr="00B77BB9">
        <w:rPr>
          <w:rFonts w:ascii="Arial" w:hAnsi="Arial" w:cs="Arial"/>
        </w:rPr>
        <w:t>Отчет не должен содержать рекомендации по конкретным решениям выявленных проблемных областей.</w:t>
      </w:r>
    </w:p>
    <w:p w:rsidR="004A2FCA" w:rsidRPr="00B77BB9" w:rsidRDefault="004A2FCA" w:rsidP="009A1C3E">
      <w:pPr>
        <w:widowControl w:val="0"/>
        <w:spacing w:after="0" w:line="240" w:lineRule="auto"/>
        <w:ind w:firstLine="397"/>
        <w:jc w:val="both"/>
        <w:rPr>
          <w:rFonts w:ascii="Arial" w:hAnsi="Arial" w:cs="Arial"/>
        </w:rPr>
      </w:pPr>
      <w:r w:rsidRPr="00B77BB9">
        <w:rPr>
          <w:rFonts w:ascii="Arial" w:hAnsi="Arial" w:cs="Arial"/>
        </w:rPr>
        <w:t xml:space="preserve">Отчет по первому этапу аудита подписывается руководителем команды по </w:t>
      </w:r>
      <w:r w:rsidR="008C45DC" w:rsidRPr="00B77BB9">
        <w:rPr>
          <w:rFonts w:ascii="Arial" w:hAnsi="Arial" w:cs="Arial"/>
        </w:rPr>
        <w:t>оценке</w:t>
      </w:r>
      <w:r w:rsidRPr="00B77BB9">
        <w:rPr>
          <w:rFonts w:ascii="Arial" w:hAnsi="Arial" w:cs="Arial"/>
        </w:rPr>
        <w:t xml:space="preserve"> и экспертами-аудиторами, утверждается руководителем органа по сертификации (уполномоченным лицом органа по сертификации).</w:t>
      </w:r>
    </w:p>
    <w:p w:rsidR="004A2FCA" w:rsidRPr="00B77BB9" w:rsidRDefault="004A2FCA" w:rsidP="009A1C3E">
      <w:pPr>
        <w:widowControl w:val="0"/>
        <w:spacing w:after="0" w:line="240" w:lineRule="auto"/>
        <w:ind w:firstLine="397"/>
        <w:jc w:val="both"/>
        <w:rPr>
          <w:rFonts w:ascii="Arial" w:hAnsi="Arial" w:cs="Arial"/>
        </w:rPr>
      </w:pPr>
      <w:r w:rsidRPr="00B77BB9">
        <w:rPr>
          <w:rFonts w:ascii="Arial" w:hAnsi="Arial" w:cs="Arial"/>
        </w:rPr>
        <w:t>При индивидуальной сертификации отчет по первому этапу аудита составляется в двух экземплярах: один остается в органе по сертификации, второй передается заявителю.</w:t>
      </w:r>
    </w:p>
    <w:p w:rsidR="004A2FCA" w:rsidRPr="00B77BB9" w:rsidRDefault="004A2FCA" w:rsidP="009A1C3E">
      <w:pPr>
        <w:widowControl w:val="0"/>
        <w:spacing w:after="0" w:line="240" w:lineRule="auto"/>
        <w:ind w:firstLine="397"/>
        <w:jc w:val="both"/>
        <w:rPr>
          <w:rFonts w:ascii="Arial" w:hAnsi="Arial" w:cs="Arial"/>
        </w:rPr>
      </w:pPr>
      <w:r w:rsidRPr="00B77BB9">
        <w:rPr>
          <w:rFonts w:ascii="Arial" w:hAnsi="Arial" w:cs="Arial"/>
        </w:rPr>
        <w:t>При групповой сертификации количество экземпляров отчета по первому этапу аудита должно соответствовать количеству членов группы, включая руководителя группы. Руководителю группы и членам группы передается по одному экземпляру отчета, один экземпляр остается в органе по сертификации.</w:t>
      </w:r>
    </w:p>
    <w:p w:rsidR="009A1C3E" w:rsidRPr="00B77BB9" w:rsidRDefault="002F713A" w:rsidP="009A1C3E">
      <w:pPr>
        <w:widowControl w:val="0"/>
        <w:spacing w:after="0" w:line="240" w:lineRule="auto"/>
        <w:ind w:firstLine="397"/>
        <w:jc w:val="both"/>
        <w:rPr>
          <w:rFonts w:ascii="Arial" w:hAnsi="Arial" w:cs="Arial"/>
        </w:rPr>
      </w:pPr>
      <w:r w:rsidRPr="00B77BB9">
        <w:rPr>
          <w:rFonts w:ascii="Arial" w:hAnsi="Arial" w:cs="Arial"/>
          <w:b/>
        </w:rPr>
        <w:t xml:space="preserve">5.6.1.20 </w:t>
      </w:r>
      <w:r w:rsidR="009A1C3E" w:rsidRPr="00B77BB9">
        <w:rPr>
          <w:rFonts w:ascii="Arial" w:hAnsi="Arial" w:cs="Arial"/>
        </w:rPr>
        <w:t xml:space="preserve">Максимальный срок между первым и окончанием второго этапа аудита должен составлять не более </w:t>
      </w:r>
      <w:r w:rsidR="009A1C3E" w:rsidRPr="00B77BB9">
        <w:rPr>
          <w:rFonts w:ascii="Arial" w:hAnsi="Arial" w:cs="Arial"/>
          <w:b/>
        </w:rPr>
        <w:t>90 календарных</w:t>
      </w:r>
      <w:r w:rsidR="009A1C3E" w:rsidRPr="00B77BB9">
        <w:rPr>
          <w:rFonts w:ascii="Arial" w:hAnsi="Arial" w:cs="Arial"/>
        </w:rPr>
        <w:t xml:space="preserve"> дней.</w:t>
      </w:r>
    </w:p>
    <w:p w:rsidR="004A2FCA" w:rsidRPr="00B77BB9" w:rsidRDefault="004A2FCA" w:rsidP="008C45DC">
      <w:pPr>
        <w:widowControl w:val="0"/>
        <w:spacing w:after="0" w:line="240" w:lineRule="auto"/>
        <w:ind w:firstLine="397"/>
        <w:jc w:val="both"/>
        <w:rPr>
          <w:rFonts w:ascii="Arial" w:hAnsi="Arial" w:cs="Arial"/>
        </w:rPr>
      </w:pPr>
      <w:r w:rsidRPr="00B77BB9">
        <w:rPr>
          <w:rFonts w:ascii="Arial" w:hAnsi="Arial" w:cs="Arial"/>
          <w:b/>
        </w:rPr>
        <w:t>5.6.1.2</w:t>
      </w:r>
      <w:r w:rsidR="002F713A" w:rsidRPr="00B77BB9">
        <w:rPr>
          <w:rFonts w:ascii="Arial" w:hAnsi="Arial" w:cs="Arial"/>
          <w:b/>
        </w:rPr>
        <w:t>1</w:t>
      </w:r>
      <w:r w:rsidRPr="00B77BB9">
        <w:rPr>
          <w:rFonts w:ascii="Arial" w:hAnsi="Arial" w:cs="Arial"/>
          <w:b/>
        </w:rPr>
        <w:t xml:space="preserve"> </w:t>
      </w:r>
      <w:r w:rsidRPr="00B77BB9">
        <w:rPr>
          <w:rFonts w:ascii="Arial" w:hAnsi="Arial" w:cs="Arial"/>
        </w:rPr>
        <w:t xml:space="preserve">После устранения выявленных проблемных областей и замечаний к системе лесоуправления и лесопользования заявитель (руководитель группы) уведомляет об этом орган по сертификации и представляет в орган по сертификации документы, подтверждающие устранение выявленных проблемных областей и замечаний в срок, обеспечивающий выполнение условия </w:t>
      </w:r>
      <w:r w:rsidRPr="00B77BB9">
        <w:rPr>
          <w:rFonts w:ascii="Arial" w:hAnsi="Arial" w:cs="Arial"/>
          <w:b/>
        </w:rPr>
        <w:t>в течение 90 календарных дней.</w:t>
      </w:r>
      <w:r w:rsidRPr="00B77BB9">
        <w:rPr>
          <w:rFonts w:ascii="Arial" w:hAnsi="Arial" w:cs="Arial"/>
        </w:rPr>
        <w:t xml:space="preserve"> Результаты устранения выявленных проблемных областей анализируются экспертами-аудиторами по представленным доказательным </w:t>
      </w:r>
      <w:r w:rsidR="008C45DC" w:rsidRPr="00B77BB9">
        <w:rPr>
          <w:rFonts w:ascii="Arial" w:hAnsi="Arial" w:cs="Arial"/>
        </w:rPr>
        <w:t>материалам</w:t>
      </w:r>
      <w:r w:rsidRPr="00B77BB9">
        <w:rPr>
          <w:rFonts w:ascii="Arial" w:hAnsi="Arial" w:cs="Arial"/>
        </w:rPr>
        <w:t>.</w:t>
      </w:r>
    </w:p>
    <w:p w:rsidR="005466C6" w:rsidRPr="00B77BB9" w:rsidRDefault="004A2FCA" w:rsidP="00536EEC">
      <w:pPr>
        <w:widowControl w:val="0"/>
        <w:spacing w:after="0" w:line="240" w:lineRule="auto"/>
        <w:ind w:firstLine="397"/>
        <w:jc w:val="both"/>
        <w:rPr>
          <w:rFonts w:ascii="Arial" w:hAnsi="Arial" w:cs="Arial"/>
        </w:rPr>
      </w:pPr>
      <w:r w:rsidRPr="00B77BB9">
        <w:rPr>
          <w:rFonts w:ascii="Arial" w:hAnsi="Arial" w:cs="Arial"/>
          <w:b/>
        </w:rPr>
        <w:t>5.6.1.2</w:t>
      </w:r>
      <w:r w:rsidR="002F713A" w:rsidRPr="00B77BB9">
        <w:rPr>
          <w:rFonts w:ascii="Arial" w:hAnsi="Arial" w:cs="Arial"/>
          <w:b/>
        </w:rPr>
        <w:t>2</w:t>
      </w:r>
      <w:r w:rsidRPr="00B77BB9">
        <w:rPr>
          <w:rFonts w:ascii="Arial" w:hAnsi="Arial" w:cs="Arial"/>
        </w:rPr>
        <w:t xml:space="preserve"> При неустранении </w:t>
      </w:r>
      <w:r w:rsidR="005466C6" w:rsidRPr="00B77BB9">
        <w:rPr>
          <w:rFonts w:ascii="Arial" w:hAnsi="Arial" w:cs="Arial"/>
        </w:rPr>
        <w:t xml:space="preserve">выявленных </w:t>
      </w:r>
      <w:r w:rsidRPr="00B77BB9">
        <w:rPr>
          <w:rFonts w:ascii="Arial" w:hAnsi="Arial" w:cs="Arial"/>
        </w:rPr>
        <w:t xml:space="preserve">проблемных областей в установленный срок </w:t>
      </w:r>
      <w:r w:rsidR="005466C6" w:rsidRPr="00B77BB9">
        <w:rPr>
          <w:rFonts w:ascii="Arial" w:hAnsi="Arial" w:cs="Arial"/>
        </w:rPr>
        <w:t xml:space="preserve">заявителю сообщается о прекращении </w:t>
      </w:r>
      <w:r w:rsidRPr="00B77BB9">
        <w:rPr>
          <w:rFonts w:ascii="Arial" w:hAnsi="Arial" w:cs="Arial"/>
        </w:rPr>
        <w:t>работ</w:t>
      </w:r>
      <w:r w:rsidR="005466C6" w:rsidRPr="00B77BB9">
        <w:rPr>
          <w:rFonts w:ascii="Arial" w:hAnsi="Arial" w:cs="Arial"/>
        </w:rPr>
        <w:t xml:space="preserve"> в рамках договора на выполнение работ </w:t>
      </w:r>
      <w:r w:rsidRPr="00B77BB9">
        <w:rPr>
          <w:rFonts w:ascii="Arial" w:hAnsi="Arial" w:cs="Arial"/>
        </w:rPr>
        <w:t>по сертификации</w:t>
      </w:r>
      <w:r w:rsidR="005466C6" w:rsidRPr="00B77BB9">
        <w:rPr>
          <w:rFonts w:ascii="Arial" w:hAnsi="Arial" w:cs="Arial"/>
        </w:rPr>
        <w:t>.</w:t>
      </w:r>
    </w:p>
    <w:p w:rsidR="005466C6" w:rsidRPr="00B77BB9" w:rsidRDefault="005466C6" w:rsidP="00536EEC">
      <w:pPr>
        <w:widowControl w:val="0"/>
        <w:spacing w:after="0" w:line="240" w:lineRule="auto"/>
        <w:ind w:firstLine="397"/>
        <w:jc w:val="both"/>
        <w:rPr>
          <w:rFonts w:ascii="Arial" w:hAnsi="Arial" w:cs="Arial"/>
        </w:rPr>
      </w:pPr>
      <w:r w:rsidRPr="00B77BB9">
        <w:rPr>
          <w:rFonts w:ascii="Arial" w:hAnsi="Arial" w:cs="Arial"/>
        </w:rPr>
        <w:t>Заявителю направляется извещение с обоснованием отказа от дальнейшего проведения работ по сертификации.</w:t>
      </w:r>
      <w:r w:rsidR="004A2FCA" w:rsidRPr="00B77BB9">
        <w:rPr>
          <w:rFonts w:ascii="Arial" w:hAnsi="Arial" w:cs="Arial"/>
        </w:rPr>
        <w:t xml:space="preserve"> </w:t>
      </w:r>
    </w:p>
    <w:p w:rsidR="001269A8" w:rsidRPr="00B77BB9" w:rsidRDefault="001269A8" w:rsidP="005466C6">
      <w:pPr>
        <w:widowControl w:val="0"/>
        <w:spacing w:after="0" w:line="240" w:lineRule="auto"/>
        <w:ind w:firstLine="397"/>
        <w:jc w:val="both"/>
        <w:rPr>
          <w:rFonts w:ascii="Arial" w:hAnsi="Arial" w:cs="Arial"/>
          <w:b/>
        </w:rPr>
      </w:pPr>
    </w:p>
    <w:p w:rsidR="004A2FCA" w:rsidRPr="00B77BB9" w:rsidRDefault="004A2FCA" w:rsidP="005466C6">
      <w:pPr>
        <w:widowControl w:val="0"/>
        <w:spacing w:after="0" w:line="240" w:lineRule="auto"/>
        <w:ind w:firstLine="397"/>
        <w:jc w:val="both"/>
        <w:rPr>
          <w:rFonts w:ascii="Arial" w:hAnsi="Arial" w:cs="Arial"/>
          <w:b/>
        </w:rPr>
      </w:pPr>
      <w:r w:rsidRPr="00B77BB9">
        <w:rPr>
          <w:rFonts w:ascii="Arial" w:hAnsi="Arial" w:cs="Arial"/>
          <w:b/>
        </w:rPr>
        <w:t>5.6.2 Сертификационный аудит системы лесоуправления и лесопользования на втором этапе</w:t>
      </w:r>
    </w:p>
    <w:p w:rsidR="004D778A" w:rsidRPr="00B77BB9" w:rsidRDefault="004A2FCA" w:rsidP="004D778A">
      <w:pPr>
        <w:widowControl w:val="0"/>
        <w:spacing w:after="0" w:line="240" w:lineRule="auto"/>
        <w:ind w:firstLine="397"/>
        <w:jc w:val="both"/>
        <w:rPr>
          <w:rFonts w:ascii="Arial" w:hAnsi="Arial" w:cs="Arial"/>
        </w:rPr>
      </w:pPr>
      <w:r w:rsidRPr="00B77BB9">
        <w:rPr>
          <w:rFonts w:ascii="Arial" w:hAnsi="Arial" w:cs="Arial"/>
          <w:b/>
        </w:rPr>
        <w:t>5.6.2.1</w:t>
      </w:r>
      <w:r w:rsidRPr="00B77BB9">
        <w:rPr>
          <w:rFonts w:ascii="Arial" w:hAnsi="Arial" w:cs="Arial"/>
        </w:rPr>
        <w:t xml:space="preserve"> </w:t>
      </w:r>
      <w:r w:rsidR="004D778A" w:rsidRPr="00B77BB9">
        <w:rPr>
          <w:rFonts w:ascii="Arial" w:hAnsi="Arial" w:cs="Arial"/>
        </w:rPr>
        <w:t xml:space="preserve">Началом работ по аудиту на втором этапе является разработка руководителем команды по </w:t>
      </w:r>
      <w:r w:rsidR="00E54940" w:rsidRPr="00B77BB9">
        <w:rPr>
          <w:rFonts w:ascii="Arial" w:hAnsi="Arial" w:cs="Arial"/>
        </w:rPr>
        <w:t xml:space="preserve">оценке </w:t>
      </w:r>
      <w:r w:rsidR="004D778A" w:rsidRPr="00B77BB9">
        <w:rPr>
          <w:rFonts w:ascii="Arial" w:hAnsi="Arial" w:cs="Arial"/>
        </w:rPr>
        <w:t>плана аудита на втором этапе. Разработка плана аудита на втором этапе проводится с учетом результатов аудита на первом этапе.</w:t>
      </w:r>
    </w:p>
    <w:p w:rsidR="004A2FCA" w:rsidRPr="00B77BB9" w:rsidRDefault="004A2FCA" w:rsidP="004D778A">
      <w:pPr>
        <w:widowControl w:val="0"/>
        <w:spacing w:after="0" w:line="240" w:lineRule="auto"/>
        <w:ind w:firstLine="397"/>
        <w:jc w:val="both"/>
        <w:rPr>
          <w:rFonts w:ascii="Arial" w:hAnsi="Arial" w:cs="Arial"/>
        </w:rPr>
      </w:pPr>
      <w:r w:rsidRPr="00B77BB9">
        <w:rPr>
          <w:rFonts w:ascii="Arial" w:hAnsi="Arial" w:cs="Arial"/>
        </w:rPr>
        <w:t>Целью сертификационного аудита системы лесоуправления и лесопользования на втором этапе является оценка соответствия системы лесоуправления и лесопользования организации-заявителя (члена группы) требованиям СТБ 1708 и других</w:t>
      </w:r>
      <w:r w:rsidR="002E355E" w:rsidRPr="00B77BB9">
        <w:rPr>
          <w:rFonts w:ascii="Arial" w:hAnsi="Arial" w:cs="Arial"/>
        </w:rPr>
        <w:t xml:space="preserve"> НПА и </w:t>
      </w:r>
      <w:r w:rsidRPr="00B77BB9">
        <w:rPr>
          <w:rFonts w:ascii="Arial" w:hAnsi="Arial" w:cs="Arial"/>
        </w:rPr>
        <w:t>ТНПА</w:t>
      </w:r>
      <w:r w:rsidR="00186C45" w:rsidRPr="00B77BB9">
        <w:rPr>
          <w:rFonts w:ascii="Arial" w:hAnsi="Arial" w:cs="Arial"/>
        </w:rPr>
        <w:t xml:space="preserve"> в области устойчивого </w:t>
      </w:r>
      <w:r w:rsidR="00E54940" w:rsidRPr="00B77BB9">
        <w:rPr>
          <w:rFonts w:ascii="Arial" w:hAnsi="Arial" w:cs="Arial"/>
        </w:rPr>
        <w:t>лесоуправления и лесопользования</w:t>
      </w:r>
      <w:r w:rsidRPr="00B77BB9">
        <w:rPr>
          <w:rFonts w:ascii="Arial" w:hAnsi="Arial" w:cs="Arial"/>
        </w:rPr>
        <w:t>, а также ее результативность.</w:t>
      </w:r>
      <w:r w:rsidR="004D778A" w:rsidRPr="00B77BB9">
        <w:rPr>
          <w:rFonts w:ascii="Arial" w:hAnsi="Arial" w:cs="Arial"/>
        </w:rPr>
        <w:t xml:space="preserve"> Второй этап аудита проводится непосредственно в организации.</w:t>
      </w:r>
    </w:p>
    <w:p w:rsidR="004D778A" w:rsidRPr="00B77BB9" w:rsidRDefault="004D778A" w:rsidP="004D778A">
      <w:pPr>
        <w:widowControl w:val="0"/>
        <w:spacing w:after="0" w:line="240" w:lineRule="auto"/>
        <w:ind w:firstLine="397"/>
        <w:jc w:val="both"/>
        <w:rPr>
          <w:rFonts w:ascii="Arial" w:hAnsi="Arial" w:cs="Arial"/>
        </w:rPr>
      </w:pPr>
      <w:r w:rsidRPr="00B77BB9">
        <w:rPr>
          <w:rFonts w:ascii="Arial" w:hAnsi="Arial" w:cs="Arial"/>
          <w:b/>
        </w:rPr>
        <w:t>5.6.2.2</w:t>
      </w:r>
      <w:r w:rsidRPr="00B77BB9">
        <w:rPr>
          <w:rFonts w:ascii="Arial" w:hAnsi="Arial" w:cs="Arial"/>
        </w:rPr>
        <w:t xml:space="preserve"> При определении интервала времени между первым и вторым этапами аудита орган по сертификации учитывает потребности заявителя (члена группы) в принятии решений по проблемным областям, выявленным на первом этапе аудита. При этом второй этап аудита должен начаться в течение 90 календарных дней со дня окончания первого этапа аудита.</w:t>
      </w:r>
    </w:p>
    <w:p w:rsidR="004D778A" w:rsidRPr="00B77BB9" w:rsidRDefault="004D778A" w:rsidP="004D778A">
      <w:pPr>
        <w:widowControl w:val="0"/>
        <w:spacing w:after="0" w:line="240" w:lineRule="auto"/>
        <w:ind w:firstLine="397"/>
        <w:jc w:val="both"/>
        <w:rPr>
          <w:rFonts w:ascii="Arial" w:hAnsi="Arial" w:cs="Arial"/>
        </w:rPr>
      </w:pPr>
      <w:r w:rsidRPr="00B77BB9">
        <w:rPr>
          <w:rFonts w:ascii="Arial" w:hAnsi="Arial" w:cs="Arial"/>
          <w:b/>
        </w:rPr>
        <w:t xml:space="preserve">5.6.2.3 </w:t>
      </w:r>
      <w:r w:rsidRPr="00B77BB9">
        <w:rPr>
          <w:rFonts w:ascii="Arial" w:hAnsi="Arial" w:cs="Arial"/>
        </w:rPr>
        <w:t>Орган по сертификации разрабатывает на основани</w:t>
      </w:r>
      <w:r w:rsidR="002E355E" w:rsidRPr="00B77BB9">
        <w:rPr>
          <w:rFonts w:ascii="Arial" w:hAnsi="Arial" w:cs="Arial"/>
        </w:rPr>
        <w:t xml:space="preserve">и программы аудита план аудита </w:t>
      </w:r>
      <w:r w:rsidRPr="00B77BB9">
        <w:rPr>
          <w:rFonts w:ascii="Arial" w:hAnsi="Arial" w:cs="Arial"/>
        </w:rPr>
        <w:t>на втором этапе. Требования к плану аудита на втором этапе установлены в пункте 5.6.1.3 настоящей процедуры.</w:t>
      </w:r>
    </w:p>
    <w:p w:rsidR="00AB0408" w:rsidRPr="00B77BB9" w:rsidRDefault="00AB0408" w:rsidP="00AB0408">
      <w:pPr>
        <w:widowControl w:val="0"/>
        <w:spacing w:after="0" w:line="240" w:lineRule="auto"/>
        <w:ind w:firstLine="397"/>
        <w:jc w:val="both"/>
        <w:rPr>
          <w:rFonts w:ascii="Arial" w:hAnsi="Arial" w:cs="Arial"/>
        </w:rPr>
      </w:pPr>
      <w:r w:rsidRPr="00B77BB9">
        <w:rPr>
          <w:rFonts w:ascii="Arial" w:hAnsi="Arial" w:cs="Arial"/>
          <w:b/>
        </w:rPr>
        <w:t>5.6.2.</w:t>
      </w:r>
      <w:r w:rsidR="00067B7E" w:rsidRPr="00B77BB9">
        <w:rPr>
          <w:rFonts w:ascii="Arial" w:hAnsi="Arial" w:cs="Arial"/>
          <w:b/>
        </w:rPr>
        <w:t>4</w:t>
      </w:r>
      <w:r w:rsidRPr="00B77BB9">
        <w:rPr>
          <w:rFonts w:ascii="Arial" w:hAnsi="Arial" w:cs="Arial"/>
        </w:rPr>
        <w:t xml:space="preserve"> Аудит на втором этапе </w:t>
      </w:r>
      <w:r w:rsidR="002464E0" w:rsidRPr="00B77BB9">
        <w:rPr>
          <w:rFonts w:ascii="Arial" w:hAnsi="Arial" w:cs="Arial"/>
        </w:rPr>
        <w:t xml:space="preserve">должен </w:t>
      </w:r>
      <w:r w:rsidR="00067B7E" w:rsidRPr="00B77BB9">
        <w:rPr>
          <w:rFonts w:ascii="Arial" w:hAnsi="Arial" w:cs="Arial"/>
        </w:rPr>
        <w:t>охва</w:t>
      </w:r>
      <w:r w:rsidR="002464E0" w:rsidRPr="00B77BB9">
        <w:rPr>
          <w:rFonts w:ascii="Arial" w:hAnsi="Arial" w:cs="Arial"/>
        </w:rPr>
        <w:t>тыва</w:t>
      </w:r>
      <w:r w:rsidR="00067B7E" w:rsidRPr="00B77BB9">
        <w:rPr>
          <w:rFonts w:ascii="Arial" w:hAnsi="Arial" w:cs="Arial"/>
        </w:rPr>
        <w:t>т</w:t>
      </w:r>
      <w:r w:rsidR="002464E0" w:rsidRPr="00B77BB9">
        <w:rPr>
          <w:rFonts w:ascii="Arial" w:hAnsi="Arial" w:cs="Arial"/>
        </w:rPr>
        <w:t>ь</w:t>
      </w:r>
      <w:r w:rsidR="00067B7E" w:rsidRPr="00B77BB9">
        <w:rPr>
          <w:rFonts w:ascii="Arial" w:hAnsi="Arial" w:cs="Arial"/>
        </w:rPr>
        <w:t xml:space="preserve"> </w:t>
      </w:r>
      <w:r w:rsidRPr="00B77BB9">
        <w:rPr>
          <w:rFonts w:ascii="Arial" w:hAnsi="Arial" w:cs="Arial"/>
        </w:rPr>
        <w:t>следующее:</w:t>
      </w:r>
    </w:p>
    <w:p w:rsidR="00AB0408" w:rsidRPr="00B77BB9" w:rsidRDefault="00AB0408" w:rsidP="00AB0408">
      <w:pPr>
        <w:widowControl w:val="0"/>
        <w:spacing w:after="0" w:line="240" w:lineRule="auto"/>
        <w:ind w:firstLine="397"/>
        <w:jc w:val="both"/>
        <w:rPr>
          <w:rFonts w:ascii="Arial" w:hAnsi="Arial" w:cs="Arial"/>
        </w:rPr>
      </w:pPr>
      <w:r w:rsidRPr="00B77BB9">
        <w:rPr>
          <w:rFonts w:ascii="Arial" w:hAnsi="Arial" w:cs="Arial"/>
        </w:rPr>
        <w:t>– информацию и свидетельства соответствия всем требованиям СТБ 1708;</w:t>
      </w:r>
    </w:p>
    <w:p w:rsidR="00AB0408" w:rsidRPr="00B77BB9" w:rsidRDefault="00AB0408" w:rsidP="00AB0408">
      <w:pPr>
        <w:widowControl w:val="0"/>
        <w:spacing w:after="0" w:line="240" w:lineRule="auto"/>
        <w:ind w:firstLine="397"/>
        <w:jc w:val="both"/>
        <w:rPr>
          <w:rFonts w:ascii="Arial" w:hAnsi="Arial" w:cs="Arial"/>
        </w:rPr>
      </w:pPr>
      <w:r w:rsidRPr="00B77BB9">
        <w:rPr>
          <w:rFonts w:ascii="Arial" w:hAnsi="Arial" w:cs="Arial"/>
        </w:rPr>
        <w:t>– мониторинг, измерение, составление отчетов и анализ деятельности по отношению к ключевым целям и задачам;</w:t>
      </w:r>
    </w:p>
    <w:p w:rsidR="00AB0408" w:rsidRPr="00B77BB9" w:rsidRDefault="00AB0408" w:rsidP="00AB0408">
      <w:pPr>
        <w:widowControl w:val="0"/>
        <w:spacing w:after="0" w:line="240" w:lineRule="auto"/>
        <w:ind w:firstLine="397"/>
        <w:jc w:val="both"/>
        <w:rPr>
          <w:rFonts w:ascii="Arial" w:hAnsi="Arial" w:cs="Arial"/>
        </w:rPr>
      </w:pPr>
      <w:r w:rsidRPr="00B77BB9">
        <w:rPr>
          <w:rFonts w:ascii="Arial" w:hAnsi="Arial" w:cs="Arial"/>
        </w:rPr>
        <w:t>– анализ системы лесоуправления и лесопользования и деятельности заявителя в отношении соблюдения законодательства;</w:t>
      </w:r>
    </w:p>
    <w:p w:rsidR="00AB0408" w:rsidRPr="00B77BB9" w:rsidRDefault="00AB0408" w:rsidP="00AB0408">
      <w:pPr>
        <w:widowControl w:val="0"/>
        <w:spacing w:after="0" w:line="240" w:lineRule="auto"/>
        <w:ind w:firstLine="397"/>
        <w:jc w:val="both"/>
        <w:rPr>
          <w:rFonts w:ascii="Arial" w:hAnsi="Arial" w:cs="Arial"/>
        </w:rPr>
      </w:pPr>
      <w:r w:rsidRPr="00B77BB9">
        <w:rPr>
          <w:rFonts w:ascii="Arial" w:hAnsi="Arial" w:cs="Arial"/>
        </w:rPr>
        <w:t>– обследование в натуре объектов лесохозяйственного производства и изучение организации лесохозяйственных работ и лесопользования заявителя (группы);</w:t>
      </w:r>
    </w:p>
    <w:p w:rsidR="00AB0408" w:rsidRPr="00B77BB9" w:rsidRDefault="00AB0408" w:rsidP="00AB0408">
      <w:pPr>
        <w:widowControl w:val="0"/>
        <w:spacing w:after="0" w:line="240" w:lineRule="auto"/>
        <w:ind w:firstLine="397"/>
        <w:jc w:val="both"/>
        <w:rPr>
          <w:rFonts w:ascii="Arial" w:hAnsi="Arial" w:cs="Arial"/>
        </w:rPr>
      </w:pPr>
      <w:r w:rsidRPr="00B77BB9">
        <w:rPr>
          <w:rFonts w:ascii="Arial" w:hAnsi="Arial" w:cs="Arial"/>
        </w:rPr>
        <w:t>– внутренние аудиты и анализ со стороны руководства;</w:t>
      </w:r>
    </w:p>
    <w:p w:rsidR="00AB0408" w:rsidRPr="00B77BB9" w:rsidRDefault="00AB0408" w:rsidP="00AB0408">
      <w:pPr>
        <w:widowControl w:val="0"/>
        <w:spacing w:after="0" w:line="240" w:lineRule="auto"/>
        <w:ind w:firstLine="397"/>
        <w:jc w:val="both"/>
        <w:rPr>
          <w:rFonts w:ascii="Arial" w:hAnsi="Arial" w:cs="Arial"/>
        </w:rPr>
      </w:pPr>
      <w:r w:rsidRPr="00B77BB9">
        <w:rPr>
          <w:rFonts w:ascii="Arial" w:hAnsi="Arial" w:cs="Arial"/>
        </w:rPr>
        <w:t>– ответственность руководства за политики заявителя;</w:t>
      </w:r>
    </w:p>
    <w:p w:rsidR="00AB0408" w:rsidRPr="00B77BB9" w:rsidRDefault="00AB0408" w:rsidP="00AB0408">
      <w:pPr>
        <w:widowControl w:val="0"/>
        <w:spacing w:after="0" w:line="240" w:lineRule="auto"/>
        <w:ind w:firstLine="397"/>
        <w:jc w:val="both"/>
        <w:rPr>
          <w:rFonts w:ascii="Arial" w:hAnsi="Arial" w:cs="Arial"/>
        </w:rPr>
      </w:pPr>
      <w:r w:rsidRPr="00B77BB9">
        <w:rPr>
          <w:rFonts w:ascii="Arial" w:hAnsi="Arial" w:cs="Arial"/>
        </w:rPr>
        <w:t>– связь между нормативными требованиями, политикой, целями и задачами деятельности, любыми применимыми законодательными требованиями, ответственностью, компетентностью персонала, операциями, процедурами, данными о деятельности и наблюдениями, заключениями внутренних аудитов.</w:t>
      </w:r>
    </w:p>
    <w:p w:rsidR="00067B7E" w:rsidRPr="00B77BB9" w:rsidRDefault="00067B7E" w:rsidP="00067B7E">
      <w:pPr>
        <w:widowControl w:val="0"/>
        <w:spacing w:after="0" w:line="240" w:lineRule="auto"/>
        <w:ind w:firstLine="397"/>
        <w:jc w:val="both"/>
        <w:rPr>
          <w:rFonts w:ascii="Arial" w:hAnsi="Arial" w:cs="Arial"/>
        </w:rPr>
      </w:pPr>
      <w:r w:rsidRPr="00B77BB9">
        <w:rPr>
          <w:rFonts w:ascii="Arial" w:hAnsi="Arial" w:cs="Arial"/>
          <w:b/>
        </w:rPr>
        <w:t>5.6.2.</w:t>
      </w:r>
      <w:r w:rsidR="002464E0" w:rsidRPr="00B77BB9">
        <w:rPr>
          <w:rFonts w:ascii="Arial" w:hAnsi="Arial" w:cs="Arial"/>
          <w:b/>
        </w:rPr>
        <w:t>5</w:t>
      </w:r>
      <w:r w:rsidRPr="00B77BB9">
        <w:rPr>
          <w:rFonts w:ascii="Arial" w:hAnsi="Arial" w:cs="Arial"/>
        </w:rPr>
        <w:t xml:space="preserve"> План аудита на втором этапе утверждается руководителем органа по сертификации (уполномоченным лицом органа по</w:t>
      </w:r>
      <w:r w:rsidR="00E07C35" w:rsidRPr="00B77BB9">
        <w:rPr>
          <w:rFonts w:ascii="Arial" w:hAnsi="Arial" w:cs="Arial"/>
        </w:rPr>
        <w:t xml:space="preserve"> сертификации) и представляется</w:t>
      </w:r>
      <w:r w:rsidRPr="00B77BB9">
        <w:rPr>
          <w:rFonts w:ascii="Arial" w:hAnsi="Arial" w:cs="Arial"/>
        </w:rPr>
        <w:t xml:space="preserve"> заявителю до начала аудита.</w:t>
      </w:r>
    </w:p>
    <w:p w:rsidR="00067B7E" w:rsidRPr="00B77BB9" w:rsidRDefault="00067B7E" w:rsidP="00067B7E">
      <w:pPr>
        <w:widowControl w:val="0"/>
        <w:spacing w:after="0" w:line="240" w:lineRule="auto"/>
        <w:ind w:firstLine="397"/>
        <w:jc w:val="both"/>
        <w:rPr>
          <w:rFonts w:ascii="Arial" w:hAnsi="Arial" w:cs="Arial"/>
        </w:rPr>
      </w:pPr>
      <w:r w:rsidRPr="00B77BB9">
        <w:rPr>
          <w:rFonts w:ascii="Arial" w:hAnsi="Arial" w:cs="Arial"/>
        </w:rPr>
        <w:t>При групповой сертификации план аудита представляется руководителю группы и каждому члену группы до начала аудита.</w:t>
      </w:r>
    </w:p>
    <w:p w:rsidR="00067B7E" w:rsidRPr="00B77BB9" w:rsidRDefault="00067B7E" w:rsidP="00067B7E">
      <w:pPr>
        <w:widowControl w:val="0"/>
        <w:spacing w:after="0" w:line="240" w:lineRule="auto"/>
        <w:ind w:firstLine="397"/>
        <w:jc w:val="both"/>
        <w:rPr>
          <w:rFonts w:ascii="Arial" w:hAnsi="Arial" w:cs="Arial"/>
        </w:rPr>
      </w:pPr>
      <w:r w:rsidRPr="00B77BB9">
        <w:rPr>
          <w:rFonts w:ascii="Arial" w:hAnsi="Arial" w:cs="Arial"/>
          <w:b/>
        </w:rPr>
        <w:t>5.6.2.</w:t>
      </w:r>
      <w:r w:rsidR="002464E0" w:rsidRPr="00B77BB9">
        <w:rPr>
          <w:rFonts w:ascii="Arial" w:hAnsi="Arial" w:cs="Arial"/>
          <w:b/>
        </w:rPr>
        <w:t>6</w:t>
      </w:r>
      <w:r w:rsidRPr="00B77BB9">
        <w:rPr>
          <w:rFonts w:ascii="Arial" w:hAnsi="Arial" w:cs="Arial"/>
        </w:rPr>
        <w:t xml:space="preserve"> Если со стороны заявителя (руководителя группы, члена группы) имеются обоснованные возражения против отдельных пунктов плана, то эти возражения должны быть доведены до сведения руководителя команды по аудиту. Все спорные вопросы должны быть разрешены до начала второго этапа аудита руководителем команды по аудиту и представителем организации-заявителя (руководителя группы, члена группы), имеющим соответствующие полномочия.</w:t>
      </w:r>
    </w:p>
    <w:p w:rsidR="004A2FCA" w:rsidRPr="00B77BB9" w:rsidRDefault="004A2FCA" w:rsidP="002464E0">
      <w:pPr>
        <w:widowControl w:val="0"/>
        <w:spacing w:after="0" w:line="240" w:lineRule="auto"/>
        <w:ind w:firstLine="397"/>
        <w:jc w:val="both"/>
        <w:rPr>
          <w:rFonts w:ascii="Arial" w:hAnsi="Arial" w:cs="Arial"/>
        </w:rPr>
      </w:pPr>
      <w:r w:rsidRPr="00B77BB9">
        <w:rPr>
          <w:rFonts w:ascii="Arial" w:hAnsi="Arial" w:cs="Arial"/>
          <w:b/>
        </w:rPr>
        <w:t>5.6.2.7</w:t>
      </w:r>
      <w:r w:rsidRPr="00B77BB9">
        <w:rPr>
          <w:rFonts w:ascii="Arial" w:hAnsi="Arial" w:cs="Arial"/>
        </w:rPr>
        <w:t xml:space="preserve"> Команда по </w:t>
      </w:r>
      <w:r w:rsidR="002464E0" w:rsidRPr="00B77BB9">
        <w:rPr>
          <w:rFonts w:ascii="Arial" w:hAnsi="Arial" w:cs="Arial"/>
        </w:rPr>
        <w:t>оценке</w:t>
      </w:r>
      <w:r w:rsidRPr="00B77BB9">
        <w:rPr>
          <w:rFonts w:ascii="Arial" w:hAnsi="Arial" w:cs="Arial"/>
        </w:rPr>
        <w:t xml:space="preserve"> может подготовить рабочие документы для ведения записей в ходе аудита и регистрации свидетельств аудита, в том числе:</w:t>
      </w:r>
    </w:p>
    <w:p w:rsidR="004A2FCA" w:rsidRPr="00B77BB9" w:rsidRDefault="004A2FCA" w:rsidP="002464E0">
      <w:pPr>
        <w:widowControl w:val="0"/>
        <w:spacing w:after="0" w:line="240" w:lineRule="auto"/>
        <w:ind w:firstLine="397"/>
        <w:jc w:val="both"/>
        <w:rPr>
          <w:rFonts w:ascii="Arial" w:hAnsi="Arial" w:cs="Arial"/>
        </w:rPr>
      </w:pPr>
      <w:r w:rsidRPr="00B77BB9">
        <w:rPr>
          <w:rFonts w:ascii="Arial" w:hAnsi="Arial" w:cs="Arial"/>
        </w:rPr>
        <w:t>– контрольные листы;</w:t>
      </w:r>
    </w:p>
    <w:p w:rsidR="004A2FCA" w:rsidRPr="00B77BB9" w:rsidRDefault="004A2FCA" w:rsidP="002464E0">
      <w:pPr>
        <w:widowControl w:val="0"/>
        <w:spacing w:after="0" w:line="240" w:lineRule="auto"/>
        <w:ind w:firstLine="397"/>
        <w:jc w:val="both"/>
        <w:rPr>
          <w:rFonts w:ascii="Arial" w:hAnsi="Arial" w:cs="Arial"/>
        </w:rPr>
      </w:pPr>
      <w:r w:rsidRPr="00B77BB9">
        <w:rPr>
          <w:rFonts w:ascii="Arial" w:hAnsi="Arial" w:cs="Arial"/>
        </w:rPr>
        <w:t>– форму протоколов несоответствий;</w:t>
      </w:r>
    </w:p>
    <w:p w:rsidR="004A2FCA" w:rsidRPr="00B77BB9" w:rsidRDefault="004A2FCA" w:rsidP="002464E0">
      <w:pPr>
        <w:widowControl w:val="0"/>
        <w:spacing w:after="0" w:line="240" w:lineRule="auto"/>
        <w:ind w:firstLine="397"/>
        <w:jc w:val="both"/>
        <w:rPr>
          <w:rFonts w:ascii="Arial" w:hAnsi="Arial" w:cs="Arial"/>
        </w:rPr>
      </w:pPr>
      <w:r w:rsidRPr="00B77BB9">
        <w:rPr>
          <w:rFonts w:ascii="Arial" w:hAnsi="Arial" w:cs="Arial"/>
        </w:rPr>
        <w:t>– форму аспектов для улучшения;</w:t>
      </w:r>
    </w:p>
    <w:p w:rsidR="004A2FCA" w:rsidRPr="00B77BB9" w:rsidRDefault="004A2FCA" w:rsidP="002464E0">
      <w:pPr>
        <w:widowControl w:val="0"/>
        <w:spacing w:after="0" w:line="240" w:lineRule="auto"/>
        <w:ind w:firstLine="397"/>
        <w:jc w:val="both"/>
        <w:rPr>
          <w:rFonts w:ascii="Arial" w:hAnsi="Arial" w:cs="Arial"/>
        </w:rPr>
      </w:pPr>
      <w:r w:rsidRPr="00B77BB9">
        <w:rPr>
          <w:rFonts w:ascii="Arial" w:hAnsi="Arial" w:cs="Arial"/>
        </w:rPr>
        <w:t>– форму отчетов по аудиту.</w:t>
      </w:r>
    </w:p>
    <w:p w:rsidR="002464E0" w:rsidRPr="00B77BB9" w:rsidRDefault="002464E0" w:rsidP="002464E0">
      <w:pPr>
        <w:widowControl w:val="0"/>
        <w:spacing w:after="0" w:line="240" w:lineRule="auto"/>
        <w:ind w:firstLine="397"/>
        <w:jc w:val="both"/>
        <w:rPr>
          <w:rFonts w:ascii="Arial" w:hAnsi="Arial" w:cs="Arial"/>
          <w:b/>
        </w:rPr>
      </w:pPr>
      <w:r w:rsidRPr="00B77BB9">
        <w:rPr>
          <w:rFonts w:ascii="Arial" w:hAnsi="Arial" w:cs="Arial"/>
          <w:b/>
        </w:rPr>
        <w:t>5.6.2.</w:t>
      </w:r>
      <w:r w:rsidR="00F112A7" w:rsidRPr="00B77BB9">
        <w:rPr>
          <w:rFonts w:ascii="Arial" w:hAnsi="Arial" w:cs="Arial"/>
          <w:b/>
        </w:rPr>
        <w:t>8</w:t>
      </w:r>
      <w:r w:rsidRPr="00B77BB9">
        <w:rPr>
          <w:rFonts w:ascii="Arial" w:hAnsi="Arial" w:cs="Arial"/>
        </w:rPr>
        <w:t xml:space="preserve"> Аудит на втором этапе включает</w:t>
      </w:r>
    </w:p>
    <w:p w:rsidR="002464E0" w:rsidRPr="00B77BB9" w:rsidRDefault="002464E0" w:rsidP="002464E0">
      <w:pPr>
        <w:widowControl w:val="0"/>
        <w:spacing w:after="0" w:line="240" w:lineRule="auto"/>
        <w:ind w:firstLine="397"/>
        <w:jc w:val="both"/>
        <w:rPr>
          <w:rFonts w:ascii="Arial" w:hAnsi="Arial" w:cs="Arial"/>
        </w:rPr>
      </w:pPr>
      <w:r w:rsidRPr="00B77BB9">
        <w:rPr>
          <w:rFonts w:ascii="Arial" w:hAnsi="Arial" w:cs="Arial"/>
        </w:rPr>
        <w:t>– предварительное совещание в начале аудита;</w:t>
      </w:r>
    </w:p>
    <w:p w:rsidR="002464E0" w:rsidRPr="00B77BB9" w:rsidRDefault="002464E0" w:rsidP="002464E0">
      <w:pPr>
        <w:widowControl w:val="0"/>
        <w:spacing w:after="0" w:line="240" w:lineRule="auto"/>
        <w:ind w:firstLine="397"/>
        <w:jc w:val="both"/>
        <w:rPr>
          <w:rFonts w:ascii="Arial" w:hAnsi="Arial" w:cs="Arial"/>
        </w:rPr>
      </w:pPr>
      <w:r w:rsidRPr="00B77BB9">
        <w:rPr>
          <w:rFonts w:ascii="Arial" w:hAnsi="Arial" w:cs="Arial"/>
        </w:rPr>
        <w:t>– сбор и верификацию информации;</w:t>
      </w:r>
    </w:p>
    <w:p w:rsidR="002464E0" w:rsidRPr="00B77BB9" w:rsidRDefault="002464E0" w:rsidP="002464E0">
      <w:pPr>
        <w:widowControl w:val="0"/>
        <w:spacing w:after="0" w:line="240" w:lineRule="auto"/>
        <w:ind w:firstLine="397"/>
        <w:jc w:val="both"/>
        <w:rPr>
          <w:rFonts w:ascii="Arial" w:hAnsi="Arial" w:cs="Arial"/>
        </w:rPr>
      </w:pPr>
      <w:r w:rsidRPr="00B77BB9">
        <w:rPr>
          <w:rFonts w:ascii="Arial" w:hAnsi="Arial" w:cs="Arial"/>
        </w:rPr>
        <w:t>– получение свидетельств аудита и подготовку выводов;</w:t>
      </w:r>
    </w:p>
    <w:p w:rsidR="002464E0" w:rsidRPr="00B77BB9" w:rsidRDefault="002464E0" w:rsidP="002464E0">
      <w:pPr>
        <w:widowControl w:val="0"/>
        <w:spacing w:after="0" w:line="240" w:lineRule="auto"/>
        <w:ind w:firstLine="397"/>
        <w:jc w:val="both"/>
        <w:rPr>
          <w:rFonts w:ascii="Arial" w:hAnsi="Arial" w:cs="Arial"/>
        </w:rPr>
      </w:pPr>
      <w:r w:rsidRPr="00B77BB9">
        <w:rPr>
          <w:rFonts w:ascii="Arial" w:hAnsi="Arial" w:cs="Arial"/>
        </w:rPr>
        <w:t>- подготовку заключения по результатам аудита;</w:t>
      </w:r>
    </w:p>
    <w:p w:rsidR="002464E0" w:rsidRPr="00B77BB9" w:rsidRDefault="002464E0" w:rsidP="002464E0">
      <w:pPr>
        <w:widowControl w:val="0"/>
        <w:spacing w:after="0" w:line="240" w:lineRule="auto"/>
        <w:ind w:firstLine="397"/>
        <w:jc w:val="both"/>
        <w:rPr>
          <w:rFonts w:ascii="Arial" w:hAnsi="Arial" w:cs="Arial"/>
        </w:rPr>
      </w:pPr>
      <w:r w:rsidRPr="00B77BB9">
        <w:rPr>
          <w:rFonts w:ascii="Arial" w:hAnsi="Arial" w:cs="Arial"/>
        </w:rPr>
        <w:t>– заключительное совещание по итогам второго этапа аудита;</w:t>
      </w:r>
    </w:p>
    <w:p w:rsidR="002464E0" w:rsidRPr="00B77BB9" w:rsidRDefault="002464E0" w:rsidP="002464E0">
      <w:pPr>
        <w:widowControl w:val="0"/>
        <w:spacing w:after="0" w:line="240" w:lineRule="auto"/>
        <w:ind w:firstLine="397"/>
        <w:jc w:val="both"/>
        <w:rPr>
          <w:rFonts w:ascii="Arial" w:hAnsi="Arial" w:cs="Arial"/>
        </w:rPr>
      </w:pPr>
      <w:r w:rsidRPr="00B77BB9">
        <w:rPr>
          <w:rFonts w:ascii="Arial" w:hAnsi="Arial" w:cs="Arial"/>
        </w:rPr>
        <w:t>– подготовку отчета по второму этапу аудита.</w:t>
      </w:r>
    </w:p>
    <w:p w:rsidR="001A2331" w:rsidRPr="00B77BB9" w:rsidRDefault="004A2FCA" w:rsidP="00F112A7">
      <w:pPr>
        <w:widowControl w:val="0"/>
        <w:spacing w:after="0" w:line="240" w:lineRule="auto"/>
        <w:ind w:firstLine="397"/>
        <w:jc w:val="both"/>
        <w:rPr>
          <w:rFonts w:ascii="Arial" w:hAnsi="Arial" w:cs="Arial"/>
        </w:rPr>
      </w:pPr>
      <w:r w:rsidRPr="00B77BB9">
        <w:rPr>
          <w:rFonts w:ascii="Arial" w:hAnsi="Arial" w:cs="Arial"/>
          <w:b/>
        </w:rPr>
        <w:t>5.6.2.9</w:t>
      </w:r>
      <w:r w:rsidRPr="00B77BB9">
        <w:rPr>
          <w:rFonts w:ascii="Arial" w:hAnsi="Arial" w:cs="Arial"/>
        </w:rPr>
        <w:t xml:space="preserve"> Цель предварительного совещания – в соответствии с </w:t>
      </w:r>
      <w:r w:rsidR="001A2331" w:rsidRPr="00B77BB9">
        <w:rPr>
          <w:rFonts w:ascii="Arial" w:hAnsi="Arial" w:cs="Arial"/>
        </w:rPr>
        <w:t xml:space="preserve">подпунктом </w:t>
      </w:r>
      <w:r w:rsidRPr="00B77BB9">
        <w:rPr>
          <w:rFonts w:ascii="Arial" w:hAnsi="Arial" w:cs="Arial"/>
        </w:rPr>
        <w:t>5.6.1.8</w:t>
      </w:r>
      <w:r w:rsidR="001A2331" w:rsidRPr="00B77BB9">
        <w:rPr>
          <w:rFonts w:ascii="Arial" w:hAnsi="Arial" w:cs="Arial"/>
        </w:rPr>
        <w:t xml:space="preserve"> настоящей процедуры.</w:t>
      </w:r>
    </w:p>
    <w:p w:rsidR="004A2FCA" w:rsidRPr="00B77BB9" w:rsidRDefault="001A2331" w:rsidP="00F112A7">
      <w:pPr>
        <w:widowControl w:val="0"/>
        <w:spacing w:after="0" w:line="240" w:lineRule="auto"/>
        <w:ind w:firstLine="397"/>
        <w:jc w:val="both"/>
        <w:rPr>
          <w:rFonts w:ascii="Arial" w:hAnsi="Arial" w:cs="Arial"/>
        </w:rPr>
      </w:pPr>
      <w:r w:rsidRPr="00B77BB9">
        <w:rPr>
          <w:rFonts w:ascii="Arial" w:hAnsi="Arial" w:cs="Arial"/>
        </w:rPr>
        <w:t>Дополнительно на предварительном совещании второго этапа аудита руководитель команды по оценке информирует заявителя о проблемных областях, выявленных на первом этапе аудита.</w:t>
      </w:r>
    </w:p>
    <w:p w:rsidR="004A2FCA" w:rsidRPr="00B77BB9" w:rsidRDefault="004A2FCA" w:rsidP="00F112A7">
      <w:pPr>
        <w:widowControl w:val="0"/>
        <w:spacing w:after="0" w:line="240" w:lineRule="auto"/>
        <w:ind w:firstLine="397"/>
        <w:jc w:val="both"/>
        <w:rPr>
          <w:rFonts w:ascii="Arial" w:hAnsi="Arial" w:cs="Arial"/>
        </w:rPr>
      </w:pPr>
      <w:r w:rsidRPr="00B77BB9">
        <w:rPr>
          <w:rFonts w:ascii="Arial" w:hAnsi="Arial" w:cs="Arial"/>
          <w:b/>
        </w:rPr>
        <w:t>5.6.2.10</w:t>
      </w:r>
      <w:r w:rsidRPr="00B77BB9">
        <w:rPr>
          <w:rFonts w:ascii="Arial" w:hAnsi="Arial" w:cs="Arial"/>
        </w:rPr>
        <w:t xml:space="preserve"> Во время аудита на втором этапе информация о системе лесоуправления и лесопользования должна быть собрана и верифицирована. Сбор информации и ее подтверждение проводится в соответствии с 5.6.1.11.</w:t>
      </w:r>
    </w:p>
    <w:p w:rsidR="004A2FCA" w:rsidRPr="00B77BB9" w:rsidRDefault="004A2FCA" w:rsidP="000010AC">
      <w:pPr>
        <w:widowControl w:val="0"/>
        <w:spacing w:after="0" w:line="240" w:lineRule="auto"/>
        <w:ind w:firstLine="397"/>
        <w:jc w:val="both"/>
        <w:rPr>
          <w:rFonts w:ascii="Arial" w:hAnsi="Arial" w:cs="Arial"/>
        </w:rPr>
      </w:pPr>
      <w:r w:rsidRPr="00B77BB9">
        <w:rPr>
          <w:rFonts w:ascii="Arial" w:hAnsi="Arial" w:cs="Arial"/>
          <w:b/>
        </w:rPr>
        <w:t>5.6.2.11</w:t>
      </w:r>
      <w:r w:rsidRPr="00B77BB9">
        <w:rPr>
          <w:rFonts w:ascii="Arial" w:hAnsi="Arial" w:cs="Arial"/>
        </w:rPr>
        <w:t xml:space="preserve"> Во время аудита команда по </w:t>
      </w:r>
      <w:r w:rsidR="00E54940" w:rsidRPr="00B77BB9">
        <w:rPr>
          <w:rFonts w:ascii="Arial" w:hAnsi="Arial" w:cs="Arial"/>
        </w:rPr>
        <w:t>оценке</w:t>
      </w:r>
      <w:r w:rsidRPr="00B77BB9">
        <w:rPr>
          <w:rFonts w:ascii="Arial" w:hAnsi="Arial" w:cs="Arial"/>
        </w:rPr>
        <w:t xml:space="preserve"> должна периодически оценивать ход аудита и обмениваться информацией, в том числе с заявителем (членом группы). Руководитель команды по </w:t>
      </w:r>
      <w:r w:rsidR="00E54940" w:rsidRPr="00B77BB9">
        <w:rPr>
          <w:rFonts w:ascii="Arial" w:hAnsi="Arial" w:cs="Arial"/>
        </w:rPr>
        <w:t>оценке</w:t>
      </w:r>
      <w:r w:rsidRPr="00B77BB9">
        <w:rPr>
          <w:rFonts w:ascii="Arial" w:hAnsi="Arial" w:cs="Arial"/>
        </w:rPr>
        <w:t xml:space="preserve"> при необходимости перераспределяет работу между членами команды по </w:t>
      </w:r>
      <w:r w:rsidR="00E54940" w:rsidRPr="00B77BB9">
        <w:rPr>
          <w:rFonts w:ascii="Arial" w:hAnsi="Arial" w:cs="Arial"/>
        </w:rPr>
        <w:t>оценке</w:t>
      </w:r>
      <w:r w:rsidRPr="00B77BB9">
        <w:rPr>
          <w:rFonts w:ascii="Arial" w:hAnsi="Arial" w:cs="Arial"/>
        </w:rPr>
        <w:t>, а также должен периодически сообщать заявителю (члену группы) о ходе аудита и возникающих проблемах.</w:t>
      </w:r>
    </w:p>
    <w:p w:rsidR="005E1F65" w:rsidRPr="00B77BB9" w:rsidRDefault="004A2FCA" w:rsidP="000010AC">
      <w:pPr>
        <w:widowControl w:val="0"/>
        <w:spacing w:after="0" w:line="240" w:lineRule="auto"/>
        <w:ind w:firstLine="397"/>
        <w:jc w:val="both"/>
        <w:rPr>
          <w:rFonts w:ascii="Arial" w:hAnsi="Arial" w:cs="Arial"/>
        </w:rPr>
      </w:pPr>
      <w:r w:rsidRPr="00B77BB9">
        <w:rPr>
          <w:rFonts w:ascii="Arial" w:hAnsi="Arial" w:cs="Arial"/>
        </w:rPr>
        <w:t>В случаях, если полученные свидетельства аудита указывают, что цели аудита недостижимы, или выявляют наличие непосредственного и существенного риска</w:t>
      </w:r>
      <w:r w:rsidR="000010AC" w:rsidRPr="00B77BB9">
        <w:rPr>
          <w:rFonts w:ascii="Arial" w:hAnsi="Arial" w:cs="Arial"/>
        </w:rPr>
        <w:t xml:space="preserve"> (риска безопасности или иного риска)</w:t>
      </w:r>
      <w:r w:rsidRPr="00B77BB9">
        <w:rPr>
          <w:rFonts w:ascii="Arial" w:hAnsi="Arial" w:cs="Arial"/>
        </w:rPr>
        <w:t>, руководитель коман</w:t>
      </w:r>
      <w:r w:rsidR="000010AC" w:rsidRPr="00B77BB9">
        <w:rPr>
          <w:rFonts w:ascii="Arial" w:hAnsi="Arial" w:cs="Arial"/>
        </w:rPr>
        <w:t>ды по оценке</w:t>
      </w:r>
      <w:r w:rsidRPr="00B77BB9">
        <w:rPr>
          <w:rFonts w:ascii="Arial" w:hAnsi="Arial" w:cs="Arial"/>
        </w:rPr>
        <w:t xml:space="preserve"> сообщ</w:t>
      </w:r>
      <w:r w:rsidR="000010AC" w:rsidRPr="00B77BB9">
        <w:rPr>
          <w:rFonts w:ascii="Arial" w:hAnsi="Arial" w:cs="Arial"/>
        </w:rPr>
        <w:t>ает</w:t>
      </w:r>
      <w:r w:rsidRPr="00B77BB9">
        <w:rPr>
          <w:rFonts w:ascii="Arial" w:hAnsi="Arial" w:cs="Arial"/>
        </w:rPr>
        <w:t xml:space="preserve"> об этом заявителю (руководителю группы) и, при необходимости, в орган по сертификации для принятия соответствующих действий. </w:t>
      </w:r>
    </w:p>
    <w:p w:rsidR="004A2FCA" w:rsidRPr="00B77BB9" w:rsidRDefault="004A2FCA" w:rsidP="000010AC">
      <w:pPr>
        <w:widowControl w:val="0"/>
        <w:spacing w:after="0" w:line="240" w:lineRule="auto"/>
        <w:ind w:firstLine="397"/>
        <w:jc w:val="both"/>
        <w:rPr>
          <w:rFonts w:ascii="Arial" w:hAnsi="Arial" w:cs="Arial"/>
        </w:rPr>
      </w:pPr>
      <w:r w:rsidRPr="00B77BB9">
        <w:rPr>
          <w:rFonts w:ascii="Arial" w:hAnsi="Arial" w:cs="Arial"/>
        </w:rPr>
        <w:t>Такие действия могут включать изменение плана</w:t>
      </w:r>
      <w:r w:rsidR="005E1F65" w:rsidRPr="00B77BB9">
        <w:rPr>
          <w:rFonts w:ascii="Arial" w:hAnsi="Arial" w:cs="Arial"/>
        </w:rPr>
        <w:t>, изменение целей аудита или области</w:t>
      </w:r>
      <w:r w:rsidRPr="00B77BB9">
        <w:rPr>
          <w:rFonts w:ascii="Arial" w:hAnsi="Arial" w:cs="Arial"/>
        </w:rPr>
        <w:t xml:space="preserve"> аудита</w:t>
      </w:r>
      <w:r w:rsidR="002E355E" w:rsidRPr="00B77BB9">
        <w:rPr>
          <w:rFonts w:ascii="Arial" w:hAnsi="Arial" w:cs="Arial"/>
        </w:rPr>
        <w:t>,</w:t>
      </w:r>
      <w:r w:rsidRPr="00B77BB9">
        <w:rPr>
          <w:rFonts w:ascii="Arial" w:hAnsi="Arial" w:cs="Arial"/>
        </w:rPr>
        <w:t xml:space="preserve"> </w:t>
      </w:r>
      <w:r w:rsidR="005E1F65" w:rsidRPr="00B77BB9">
        <w:rPr>
          <w:rFonts w:ascii="Arial" w:hAnsi="Arial" w:cs="Arial"/>
        </w:rPr>
        <w:t>или</w:t>
      </w:r>
      <w:r w:rsidRPr="00B77BB9">
        <w:rPr>
          <w:rFonts w:ascii="Arial" w:hAnsi="Arial" w:cs="Arial"/>
        </w:rPr>
        <w:t xml:space="preserve"> прекращение аудита. Руководитель команды по </w:t>
      </w:r>
      <w:r w:rsidR="005E1F65" w:rsidRPr="00B77BB9">
        <w:rPr>
          <w:rFonts w:ascii="Arial" w:hAnsi="Arial" w:cs="Arial"/>
        </w:rPr>
        <w:t>оценке докладывает</w:t>
      </w:r>
      <w:r w:rsidRPr="00B77BB9">
        <w:rPr>
          <w:rFonts w:ascii="Arial" w:hAnsi="Arial" w:cs="Arial"/>
        </w:rPr>
        <w:t xml:space="preserve"> о результатах предпринятых действий в орган по сертификации.</w:t>
      </w:r>
    </w:p>
    <w:p w:rsidR="005E1F65" w:rsidRPr="00B77BB9" w:rsidRDefault="005E1F65" w:rsidP="005E1F65">
      <w:pPr>
        <w:widowControl w:val="0"/>
        <w:spacing w:after="0" w:line="240" w:lineRule="auto"/>
        <w:ind w:firstLine="397"/>
        <w:jc w:val="both"/>
        <w:rPr>
          <w:rFonts w:ascii="Arial" w:hAnsi="Arial" w:cs="Arial"/>
        </w:rPr>
      </w:pPr>
      <w:r w:rsidRPr="00B77BB9">
        <w:rPr>
          <w:rFonts w:ascii="Arial" w:hAnsi="Arial" w:cs="Arial"/>
        </w:rPr>
        <w:t>Необходимость изменения области аудита согласовывается с заявителем.</w:t>
      </w:r>
    </w:p>
    <w:p w:rsidR="004A2FCA" w:rsidRPr="00B77BB9" w:rsidRDefault="004A2FCA" w:rsidP="005E1F65">
      <w:pPr>
        <w:widowControl w:val="0"/>
        <w:spacing w:after="0" w:line="240" w:lineRule="auto"/>
        <w:ind w:firstLine="397"/>
        <w:jc w:val="both"/>
        <w:rPr>
          <w:rFonts w:ascii="Arial" w:hAnsi="Arial" w:cs="Arial"/>
        </w:rPr>
      </w:pPr>
      <w:r w:rsidRPr="00B77BB9">
        <w:rPr>
          <w:rFonts w:ascii="Arial" w:hAnsi="Arial" w:cs="Arial"/>
          <w:b/>
        </w:rPr>
        <w:t>5.6.2.12</w:t>
      </w:r>
      <w:r w:rsidRPr="00B77BB9">
        <w:rPr>
          <w:rFonts w:ascii="Arial" w:hAnsi="Arial" w:cs="Arial"/>
        </w:rPr>
        <w:t xml:space="preserve"> Свидетельством аудита является информация, которая верифицирована. Для получения </w:t>
      </w:r>
      <w:r w:rsidRPr="00B77BB9">
        <w:rPr>
          <w:rFonts w:ascii="Arial" w:hAnsi="Arial" w:cs="Arial"/>
          <w:spacing w:val="-2"/>
        </w:rPr>
        <w:t>выводов (наблюдений аудита) свидетельства аудита должны быть сопоставлены с критериями аудита.</w:t>
      </w:r>
      <w:r w:rsidRPr="00B77BB9">
        <w:rPr>
          <w:rFonts w:ascii="Arial" w:hAnsi="Arial" w:cs="Arial"/>
        </w:rPr>
        <w:t xml:space="preserve"> Наблюдения аудита указывают на соответствие или несоответствие критериям аудита. Свидетельства и выводы аудита должны документально подтверждаться соответствующими записями (например, в контрольных листах). Команда по </w:t>
      </w:r>
      <w:r w:rsidR="005E1F65" w:rsidRPr="00B77BB9">
        <w:rPr>
          <w:rFonts w:ascii="Arial" w:hAnsi="Arial" w:cs="Arial"/>
        </w:rPr>
        <w:t>оценке</w:t>
      </w:r>
      <w:r w:rsidRPr="00B77BB9">
        <w:rPr>
          <w:rFonts w:ascii="Arial" w:hAnsi="Arial" w:cs="Arial"/>
        </w:rPr>
        <w:t xml:space="preserve"> должна проанализировать свидетельства аудита и решить, какие из них должны быть представлены как свидетельствующие о несоответствиях, а также определить категорию несоответствий. Команда по </w:t>
      </w:r>
      <w:r w:rsidR="005E1F65" w:rsidRPr="00B77BB9">
        <w:rPr>
          <w:rFonts w:ascii="Arial" w:hAnsi="Arial" w:cs="Arial"/>
        </w:rPr>
        <w:t xml:space="preserve">оценке </w:t>
      </w:r>
      <w:r w:rsidRPr="00B77BB9">
        <w:rPr>
          <w:rFonts w:ascii="Arial" w:hAnsi="Arial" w:cs="Arial"/>
        </w:rPr>
        <w:t>может выявлять аспекты для улучшения деятельности заявителя (члена группы). Наблюдения аудита, которые являются несоответствиями, не должны представляться как аспекты для улучшения.</w:t>
      </w:r>
    </w:p>
    <w:p w:rsidR="004A2FCA" w:rsidRPr="00B77BB9" w:rsidRDefault="004A2FCA" w:rsidP="005E1F65">
      <w:pPr>
        <w:widowControl w:val="0"/>
        <w:spacing w:after="0" w:line="240" w:lineRule="auto"/>
        <w:ind w:firstLine="397"/>
        <w:jc w:val="both"/>
        <w:rPr>
          <w:rFonts w:ascii="Arial" w:hAnsi="Arial" w:cs="Arial"/>
        </w:rPr>
      </w:pPr>
      <w:r w:rsidRPr="00B77BB9">
        <w:rPr>
          <w:rFonts w:ascii="Arial" w:hAnsi="Arial" w:cs="Arial"/>
          <w:b/>
        </w:rPr>
        <w:t>5.6.2.13</w:t>
      </w:r>
      <w:r w:rsidRPr="00B77BB9">
        <w:rPr>
          <w:rFonts w:ascii="Arial" w:hAnsi="Arial" w:cs="Arial"/>
        </w:rPr>
        <w:t xml:space="preserve"> При определении категории несоответствия команда по аудиту учитывает их влияние на </w:t>
      </w:r>
      <w:r w:rsidRPr="00B77BB9">
        <w:rPr>
          <w:rFonts w:ascii="Arial" w:hAnsi="Arial" w:cs="Arial"/>
          <w:spacing w:val="-2"/>
        </w:rPr>
        <w:t>систему лесоуправления и лесопользования и достижение целей устойчивого лесоуправления и лесо</w:t>
      </w:r>
      <w:r w:rsidRPr="00B77BB9">
        <w:rPr>
          <w:rFonts w:ascii="Arial" w:hAnsi="Arial" w:cs="Arial"/>
        </w:rPr>
        <w:t>пользования, в том числе на продуктивность и устойчивость лесных экосистем, неистощительность лесопользования, минимизацию отрицательного воздействия на окружающую среду и биологическое разнообразие, экономическую эффективность и социальную ориентированность лесохозяйственного производства.</w:t>
      </w:r>
    </w:p>
    <w:p w:rsidR="004A2FCA" w:rsidRPr="00B77BB9" w:rsidRDefault="004A2FCA" w:rsidP="005E1F65">
      <w:pPr>
        <w:widowControl w:val="0"/>
        <w:spacing w:after="0" w:line="240" w:lineRule="auto"/>
        <w:ind w:firstLine="397"/>
        <w:jc w:val="both"/>
        <w:rPr>
          <w:rFonts w:ascii="Arial" w:hAnsi="Arial" w:cs="Arial"/>
        </w:rPr>
      </w:pPr>
      <w:r w:rsidRPr="00B77BB9">
        <w:rPr>
          <w:rFonts w:ascii="Arial" w:hAnsi="Arial" w:cs="Arial"/>
          <w:b/>
        </w:rPr>
        <w:t>5.6.2.14</w:t>
      </w:r>
      <w:r w:rsidRPr="00B77BB9">
        <w:rPr>
          <w:rFonts w:ascii="Arial" w:hAnsi="Arial" w:cs="Arial"/>
        </w:rPr>
        <w:t xml:space="preserve"> Несоответствия могут быть классифицированы командой по аудиту как существенные, так и несущественные.</w:t>
      </w:r>
    </w:p>
    <w:p w:rsidR="004A2FCA" w:rsidRPr="00B77BB9" w:rsidRDefault="004A2FCA" w:rsidP="005E1F65">
      <w:pPr>
        <w:widowControl w:val="0"/>
        <w:spacing w:after="0" w:line="240" w:lineRule="auto"/>
        <w:ind w:firstLine="397"/>
        <w:jc w:val="both"/>
        <w:rPr>
          <w:rFonts w:ascii="Arial" w:hAnsi="Arial" w:cs="Arial"/>
        </w:rPr>
      </w:pPr>
      <w:r w:rsidRPr="00B77BB9">
        <w:rPr>
          <w:rFonts w:ascii="Arial" w:hAnsi="Arial" w:cs="Arial"/>
        </w:rPr>
        <w:t xml:space="preserve">Существенное несоответствие – частичное или полное невыполнение законодательных и других обязательных требований, неприменение или полное нарушение какого-либо критерия или показателя устойчивого лесоуправления и лесопользования, требований к идентификации лесной продукции, неприменение или полное невыполнение какого-либо </w:t>
      </w:r>
      <w:r w:rsidR="002E355E" w:rsidRPr="00B77BB9">
        <w:rPr>
          <w:rFonts w:ascii="Arial" w:hAnsi="Arial" w:cs="Arial"/>
        </w:rPr>
        <w:t>СТБ 1708</w:t>
      </w:r>
      <w:r w:rsidRPr="00B77BB9">
        <w:rPr>
          <w:rFonts w:ascii="Arial" w:hAnsi="Arial" w:cs="Arial"/>
        </w:rPr>
        <w:t>, которое может привести к неспособности системы достичь запланированных результатов.</w:t>
      </w:r>
    </w:p>
    <w:p w:rsidR="004A2FCA" w:rsidRPr="00B77BB9" w:rsidRDefault="004A2FCA" w:rsidP="005E1F65">
      <w:pPr>
        <w:widowControl w:val="0"/>
        <w:spacing w:after="0" w:line="240" w:lineRule="auto"/>
        <w:ind w:firstLine="397"/>
        <w:jc w:val="both"/>
        <w:rPr>
          <w:rFonts w:ascii="Arial" w:hAnsi="Arial" w:cs="Arial"/>
        </w:rPr>
      </w:pPr>
      <w:r w:rsidRPr="00B77BB9">
        <w:rPr>
          <w:rFonts w:ascii="Arial" w:hAnsi="Arial" w:cs="Arial"/>
        </w:rPr>
        <w:t xml:space="preserve">Несущественное несоответствие – единичные случаи невыполнения требований </w:t>
      </w:r>
      <w:r w:rsidR="002E355E" w:rsidRPr="00B77BB9">
        <w:rPr>
          <w:rFonts w:ascii="Arial" w:hAnsi="Arial" w:cs="Arial"/>
        </w:rPr>
        <w:t>СТБ 1708</w:t>
      </w:r>
      <w:r w:rsidRPr="00B77BB9">
        <w:rPr>
          <w:rFonts w:ascii="Arial" w:hAnsi="Arial" w:cs="Arial"/>
        </w:rPr>
        <w:t>, упущение в выполнении требований НПА и ТНПА</w:t>
      </w:r>
      <w:r w:rsidR="00186C45" w:rsidRPr="00B77BB9">
        <w:rPr>
          <w:rFonts w:ascii="Arial" w:hAnsi="Arial" w:cs="Arial"/>
        </w:rPr>
        <w:t xml:space="preserve"> в области устойчивого лесоуправления и лесоп</w:t>
      </w:r>
      <w:r w:rsidR="00C517AC" w:rsidRPr="00B77BB9">
        <w:rPr>
          <w:rFonts w:ascii="Arial" w:hAnsi="Arial" w:cs="Arial"/>
        </w:rPr>
        <w:t>ол</w:t>
      </w:r>
      <w:r w:rsidR="00186C45" w:rsidRPr="00B77BB9">
        <w:rPr>
          <w:rFonts w:ascii="Arial" w:hAnsi="Arial" w:cs="Arial"/>
        </w:rPr>
        <w:t>ьзования</w:t>
      </w:r>
      <w:r w:rsidRPr="00B77BB9">
        <w:rPr>
          <w:rFonts w:ascii="Arial" w:hAnsi="Arial" w:cs="Arial"/>
        </w:rPr>
        <w:t>, которые не влияют на качество лесоуправления и лесопользования, а также не могут привести к неспособности системы достичь запланированных результатов.</w:t>
      </w:r>
    </w:p>
    <w:p w:rsidR="004A2FCA" w:rsidRPr="00B77BB9" w:rsidRDefault="004A2FCA" w:rsidP="007B4276">
      <w:pPr>
        <w:widowControl w:val="0"/>
        <w:spacing w:after="0" w:line="240" w:lineRule="auto"/>
        <w:ind w:firstLine="397"/>
        <w:jc w:val="both"/>
        <w:rPr>
          <w:rFonts w:ascii="Arial" w:hAnsi="Arial" w:cs="Arial"/>
          <w:spacing w:val="-2"/>
        </w:rPr>
      </w:pPr>
      <w:r w:rsidRPr="00B77BB9">
        <w:rPr>
          <w:rFonts w:ascii="Arial" w:hAnsi="Arial" w:cs="Arial"/>
          <w:spacing w:val="-2"/>
        </w:rPr>
        <w:t xml:space="preserve">Окончательное решение о категориях несоответствий принимает руководитель команды по </w:t>
      </w:r>
      <w:r w:rsidR="005E1F65" w:rsidRPr="00B77BB9">
        <w:rPr>
          <w:rFonts w:ascii="Arial" w:hAnsi="Arial" w:cs="Arial"/>
          <w:spacing w:val="-2"/>
        </w:rPr>
        <w:t>оценке</w:t>
      </w:r>
      <w:r w:rsidRPr="00B77BB9">
        <w:rPr>
          <w:rFonts w:ascii="Arial" w:hAnsi="Arial" w:cs="Arial"/>
          <w:spacing w:val="-2"/>
        </w:rPr>
        <w:t>.</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b/>
        </w:rPr>
        <w:t>5.6.2.15</w:t>
      </w:r>
      <w:r w:rsidRPr="00B77BB9">
        <w:rPr>
          <w:rFonts w:ascii="Arial" w:hAnsi="Arial" w:cs="Arial"/>
        </w:rPr>
        <w:t xml:space="preserve"> Существенные и несущественные несоответствия должны документироваться в рабочих документах органа по сертификации (например, в протоколах несоответствий и/или в отчете по второму этапу аудита), в которых обнаруженные несоответствия идентифицируются с критериями аудита </w:t>
      </w:r>
      <w:r w:rsidR="002E0621" w:rsidRPr="00B77BB9">
        <w:rPr>
          <w:rFonts w:ascii="Arial" w:hAnsi="Arial" w:cs="Arial"/>
        </w:rPr>
        <w:t xml:space="preserve">– </w:t>
      </w:r>
      <w:r w:rsidRPr="00B77BB9">
        <w:rPr>
          <w:rFonts w:ascii="Arial" w:hAnsi="Arial" w:cs="Arial"/>
        </w:rPr>
        <w:t xml:space="preserve">требованиями </w:t>
      </w:r>
      <w:r w:rsidR="002E0621" w:rsidRPr="00B77BB9">
        <w:rPr>
          <w:rFonts w:ascii="Arial" w:hAnsi="Arial" w:cs="Arial"/>
        </w:rPr>
        <w:t>СТБ 1708</w:t>
      </w:r>
      <w:r w:rsidRPr="00B77BB9">
        <w:rPr>
          <w:rFonts w:ascii="Arial" w:hAnsi="Arial" w:cs="Arial"/>
        </w:rPr>
        <w:t xml:space="preserve">, а также </w:t>
      </w:r>
      <w:r w:rsidR="002E0621" w:rsidRPr="00B77BB9">
        <w:rPr>
          <w:rFonts w:ascii="Arial" w:hAnsi="Arial" w:cs="Arial"/>
        </w:rPr>
        <w:t>законодательства в области использования, охраны, защиты и воспроизводства лесов, законодательства в области охраны окружающей среды</w:t>
      </w:r>
      <w:r w:rsidRPr="00B77BB9">
        <w:rPr>
          <w:rFonts w:ascii="Arial" w:hAnsi="Arial" w:cs="Arial"/>
        </w:rPr>
        <w:t xml:space="preserve"> и друго</w:t>
      </w:r>
      <w:r w:rsidR="002E0621" w:rsidRPr="00B77BB9">
        <w:rPr>
          <w:rFonts w:ascii="Arial" w:hAnsi="Arial" w:cs="Arial"/>
        </w:rPr>
        <w:t>го применимого законодательства</w:t>
      </w:r>
      <w:r w:rsidRPr="00B77BB9">
        <w:rPr>
          <w:rFonts w:ascii="Arial" w:hAnsi="Arial" w:cs="Arial"/>
        </w:rPr>
        <w:t>.</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b/>
        </w:rPr>
        <w:t>5.6.2.16</w:t>
      </w:r>
      <w:r w:rsidRPr="00B77BB9">
        <w:rPr>
          <w:rFonts w:ascii="Arial" w:hAnsi="Arial" w:cs="Arial"/>
        </w:rPr>
        <w:t xml:space="preserve"> Записи о несоответствиях и поддерживающих их свидетельствах аудита руководителем команды по </w:t>
      </w:r>
      <w:r w:rsidR="007B4276" w:rsidRPr="00B77BB9">
        <w:rPr>
          <w:rFonts w:ascii="Arial" w:hAnsi="Arial" w:cs="Arial"/>
        </w:rPr>
        <w:t>оценке</w:t>
      </w:r>
      <w:r w:rsidRPr="00B77BB9">
        <w:rPr>
          <w:rFonts w:ascii="Arial" w:hAnsi="Arial" w:cs="Arial"/>
        </w:rPr>
        <w:t xml:space="preserve"> </w:t>
      </w:r>
      <w:r w:rsidR="007B4276" w:rsidRPr="00B77BB9">
        <w:rPr>
          <w:rFonts w:ascii="Arial" w:hAnsi="Arial" w:cs="Arial"/>
        </w:rPr>
        <w:t>рассматривает совместно с</w:t>
      </w:r>
      <w:r w:rsidRPr="00B77BB9">
        <w:rPr>
          <w:rFonts w:ascii="Arial" w:hAnsi="Arial" w:cs="Arial"/>
        </w:rPr>
        <w:t xml:space="preserve"> руководителем заявителя (члена группы) (уполномоченным лицом заявителя/члена группы), чтобы </w:t>
      </w:r>
      <w:r w:rsidR="007B4276" w:rsidRPr="00B77BB9">
        <w:rPr>
          <w:rFonts w:ascii="Arial" w:hAnsi="Arial" w:cs="Arial"/>
        </w:rPr>
        <w:t>удостовериться</w:t>
      </w:r>
      <w:r w:rsidRPr="00B77BB9">
        <w:rPr>
          <w:rFonts w:ascii="Arial" w:hAnsi="Arial" w:cs="Arial"/>
        </w:rPr>
        <w:t xml:space="preserve">, что свидетельства аудита </w:t>
      </w:r>
      <w:r w:rsidR="007B4276" w:rsidRPr="00B77BB9">
        <w:rPr>
          <w:rFonts w:ascii="Arial" w:hAnsi="Arial" w:cs="Arial"/>
        </w:rPr>
        <w:t>верные, полные и корре</w:t>
      </w:r>
      <w:r w:rsidR="00EC102F" w:rsidRPr="00B77BB9">
        <w:rPr>
          <w:rFonts w:ascii="Arial" w:hAnsi="Arial" w:cs="Arial"/>
        </w:rPr>
        <w:t>ктные, а несоответствия понятны</w:t>
      </w:r>
      <w:r w:rsidR="007B4276" w:rsidRPr="00B77BB9">
        <w:rPr>
          <w:rFonts w:ascii="Arial" w:hAnsi="Arial" w:cs="Arial"/>
        </w:rPr>
        <w:t xml:space="preserve"> руководителю заявителя (уполномоченному лицу).</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b/>
        </w:rPr>
        <w:t>5.6.2.17</w:t>
      </w:r>
      <w:r w:rsidRPr="00B77BB9">
        <w:rPr>
          <w:rFonts w:ascii="Arial" w:hAnsi="Arial" w:cs="Arial"/>
        </w:rPr>
        <w:t xml:space="preserve"> Командой по </w:t>
      </w:r>
      <w:r w:rsidR="007B4276" w:rsidRPr="00B77BB9">
        <w:rPr>
          <w:rFonts w:ascii="Arial" w:hAnsi="Arial" w:cs="Arial"/>
        </w:rPr>
        <w:t>оценке</w:t>
      </w:r>
      <w:r w:rsidRPr="00B77BB9">
        <w:rPr>
          <w:rFonts w:ascii="Arial" w:hAnsi="Arial" w:cs="Arial"/>
        </w:rPr>
        <w:t xml:space="preserve"> могут быть </w:t>
      </w:r>
      <w:r w:rsidR="007B4276" w:rsidRPr="00B77BB9">
        <w:rPr>
          <w:rFonts w:ascii="Arial" w:hAnsi="Arial" w:cs="Arial"/>
        </w:rPr>
        <w:t>предложены</w:t>
      </w:r>
      <w:r w:rsidRPr="00B77BB9">
        <w:rPr>
          <w:rFonts w:ascii="Arial" w:hAnsi="Arial" w:cs="Arial"/>
        </w:rPr>
        <w:t xml:space="preserve"> аспекты для улучшения деятельности заявителя (члена группы), не связанные с нарушением требований к системе лесоуправления и лесопользования, но при реализации которых функционирование системы лесоуправления и лесопользования может быть улучшено.</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rPr>
        <w:t>Реализация аспектов для улучшения деятельности проверяется при последующем аудите заявителя или членов группы.</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b/>
        </w:rPr>
        <w:t>5.6.2.18</w:t>
      </w:r>
      <w:r w:rsidRPr="00B77BB9">
        <w:rPr>
          <w:rFonts w:ascii="Arial" w:hAnsi="Arial" w:cs="Arial"/>
        </w:rPr>
        <w:t xml:space="preserve"> На основании результатов анализа выявленных несоответствий командой по </w:t>
      </w:r>
      <w:r w:rsidR="007B4276" w:rsidRPr="00B77BB9">
        <w:rPr>
          <w:rFonts w:ascii="Arial" w:hAnsi="Arial" w:cs="Arial"/>
        </w:rPr>
        <w:t xml:space="preserve">оценке </w:t>
      </w:r>
      <w:r w:rsidRPr="00B77BB9">
        <w:rPr>
          <w:rFonts w:ascii="Arial" w:hAnsi="Arial" w:cs="Arial"/>
        </w:rPr>
        <w:t xml:space="preserve">подготавливается заключение о степени соответствия (несоответствия) системы лесоуправления и лесопользования требованиям </w:t>
      </w:r>
      <w:r w:rsidR="00C517AC" w:rsidRPr="00B77BB9">
        <w:rPr>
          <w:rFonts w:ascii="Arial" w:hAnsi="Arial" w:cs="Arial"/>
        </w:rPr>
        <w:t xml:space="preserve">СТБ 1708 и другим НПА и </w:t>
      </w:r>
      <w:r w:rsidRPr="00B77BB9">
        <w:rPr>
          <w:rFonts w:ascii="Arial" w:hAnsi="Arial" w:cs="Arial"/>
        </w:rPr>
        <w:t xml:space="preserve">ТНПА </w:t>
      </w:r>
      <w:r w:rsidR="00C517AC" w:rsidRPr="00B77BB9">
        <w:rPr>
          <w:rFonts w:ascii="Arial" w:hAnsi="Arial" w:cs="Arial"/>
        </w:rPr>
        <w:t>в области устойчивого</w:t>
      </w:r>
      <w:r w:rsidRPr="00B77BB9">
        <w:rPr>
          <w:rFonts w:ascii="Arial" w:hAnsi="Arial" w:cs="Arial"/>
        </w:rPr>
        <w:t xml:space="preserve"> лесоуправления и лесопользования.</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rPr>
        <w:t>В результате аудита системы лесоуправления и лесопользования возможны следующие выводы:</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rPr>
        <w:t xml:space="preserve">а) система лесоуправления и лесопользования соответствует </w:t>
      </w:r>
      <w:r w:rsidR="007B4276" w:rsidRPr="00B77BB9">
        <w:rPr>
          <w:rFonts w:ascii="Arial" w:hAnsi="Arial" w:cs="Arial"/>
        </w:rPr>
        <w:t xml:space="preserve">техническим требованиям, установленным </w:t>
      </w:r>
      <w:r w:rsidR="00EC102F" w:rsidRPr="00B77BB9">
        <w:rPr>
          <w:rFonts w:ascii="Arial" w:hAnsi="Arial" w:cs="Arial"/>
        </w:rPr>
        <w:t>СТБ 1708 и другими</w:t>
      </w:r>
      <w:r w:rsidR="005A7EB1" w:rsidRPr="00B77BB9">
        <w:rPr>
          <w:rFonts w:ascii="Arial" w:hAnsi="Arial" w:cs="Arial"/>
        </w:rPr>
        <w:t xml:space="preserve"> НПА и </w:t>
      </w:r>
      <w:r w:rsidRPr="00B77BB9">
        <w:rPr>
          <w:rFonts w:ascii="Arial" w:hAnsi="Arial" w:cs="Arial"/>
        </w:rPr>
        <w:t>ТНПА</w:t>
      </w:r>
      <w:r w:rsidR="005A7EB1" w:rsidRPr="00B77BB9">
        <w:rPr>
          <w:rFonts w:ascii="Arial" w:hAnsi="Arial" w:cs="Arial"/>
        </w:rPr>
        <w:t xml:space="preserve"> в области устойчивого лесоуправления и лесопользования; </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rPr>
        <w:t>б) система лесоуправления и лесопользования не соответствует</w:t>
      </w:r>
      <w:r w:rsidR="007B4276" w:rsidRPr="00B77BB9">
        <w:rPr>
          <w:rFonts w:ascii="Arial" w:hAnsi="Arial" w:cs="Arial"/>
        </w:rPr>
        <w:t xml:space="preserve"> техническим требованиям,</w:t>
      </w:r>
      <w:r w:rsidRPr="00B77BB9">
        <w:rPr>
          <w:rFonts w:ascii="Arial" w:hAnsi="Arial" w:cs="Arial"/>
        </w:rPr>
        <w:t xml:space="preserve"> </w:t>
      </w:r>
      <w:r w:rsidR="007B4276" w:rsidRPr="00B77BB9">
        <w:rPr>
          <w:rFonts w:ascii="Arial" w:hAnsi="Arial" w:cs="Arial"/>
        </w:rPr>
        <w:t xml:space="preserve">установленным </w:t>
      </w:r>
      <w:r w:rsidR="00EC102F" w:rsidRPr="00B77BB9">
        <w:rPr>
          <w:rFonts w:ascii="Arial" w:hAnsi="Arial" w:cs="Arial"/>
        </w:rPr>
        <w:t xml:space="preserve">СТБ 1708 и другими </w:t>
      </w:r>
      <w:r w:rsidR="005A7EB1" w:rsidRPr="00B77BB9">
        <w:rPr>
          <w:rFonts w:ascii="Arial" w:hAnsi="Arial" w:cs="Arial"/>
        </w:rPr>
        <w:t>НПА и ТНПА в области устойчивого лесоуправления и лесопользования</w:t>
      </w:r>
      <w:r w:rsidRPr="00B77BB9">
        <w:rPr>
          <w:rFonts w:ascii="Arial" w:hAnsi="Arial" w:cs="Arial"/>
        </w:rPr>
        <w:t>.</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spacing w:val="-2"/>
        </w:rPr>
        <w:t xml:space="preserve">Система лесоуправления и лесопользования признается соответствующей </w:t>
      </w:r>
      <w:r w:rsidR="00EC102F" w:rsidRPr="00B77BB9">
        <w:rPr>
          <w:rFonts w:ascii="Arial" w:hAnsi="Arial" w:cs="Arial"/>
        </w:rPr>
        <w:t>СТБ 1708</w:t>
      </w:r>
      <w:r w:rsidR="00C517AC" w:rsidRPr="00B77BB9">
        <w:rPr>
          <w:rFonts w:ascii="Arial" w:hAnsi="Arial" w:cs="Arial"/>
        </w:rPr>
        <w:t xml:space="preserve"> и другим НПА и ТНПА в области устойчивого лесоуправления и лесопользования</w:t>
      </w:r>
      <w:r w:rsidRPr="00B77BB9">
        <w:rPr>
          <w:rFonts w:ascii="Arial" w:hAnsi="Arial" w:cs="Arial"/>
        </w:rPr>
        <w:t>, если:</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rPr>
        <w:t>– несоответствия отсутствуют;</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rPr>
        <w:t>– имеются несущественные несоответствия, которые могут быть устранены в процессе работы команды по аудиту или в течение 30 календарных дней со дня их выявления.</w:t>
      </w:r>
    </w:p>
    <w:p w:rsidR="00C517AC" w:rsidRPr="00B77BB9" w:rsidRDefault="004A2FCA" w:rsidP="007B4276">
      <w:pPr>
        <w:widowControl w:val="0"/>
        <w:spacing w:after="0" w:line="240" w:lineRule="auto"/>
        <w:ind w:firstLine="397"/>
        <w:jc w:val="both"/>
        <w:rPr>
          <w:rFonts w:ascii="Arial" w:hAnsi="Arial" w:cs="Arial"/>
        </w:rPr>
      </w:pPr>
      <w:r w:rsidRPr="00B77BB9">
        <w:rPr>
          <w:rFonts w:ascii="Arial" w:hAnsi="Arial" w:cs="Arial"/>
        </w:rPr>
        <w:t>Система лесоуправления и лесопользования признается не соответствующей</w:t>
      </w:r>
      <w:r w:rsidR="00EC102F" w:rsidRPr="00B77BB9">
        <w:rPr>
          <w:rFonts w:ascii="Arial" w:hAnsi="Arial" w:cs="Arial"/>
        </w:rPr>
        <w:t xml:space="preserve"> СТБ 1708 и другим </w:t>
      </w:r>
      <w:r w:rsidR="005A7EB1" w:rsidRPr="00B77BB9">
        <w:rPr>
          <w:rFonts w:ascii="Arial" w:hAnsi="Arial" w:cs="Arial"/>
        </w:rPr>
        <w:t>НПА и ТНПА в области устойчивого лесоуправления и лесопользования</w:t>
      </w:r>
      <w:r w:rsidRPr="00B77BB9">
        <w:rPr>
          <w:rFonts w:ascii="Arial" w:hAnsi="Arial" w:cs="Arial"/>
        </w:rPr>
        <w:t xml:space="preserve">, если обнаружено хотя бы одно существенное несоответствие и несущественные несоответствия. </w:t>
      </w:r>
    </w:p>
    <w:p w:rsidR="00EC102F" w:rsidRPr="00B77BB9" w:rsidRDefault="004A2FCA" w:rsidP="007B4276">
      <w:pPr>
        <w:widowControl w:val="0"/>
        <w:spacing w:after="0" w:line="240" w:lineRule="auto"/>
        <w:ind w:firstLine="397"/>
        <w:jc w:val="both"/>
        <w:rPr>
          <w:rFonts w:ascii="Arial" w:hAnsi="Arial" w:cs="Arial"/>
        </w:rPr>
      </w:pPr>
      <w:r w:rsidRPr="00B77BB9">
        <w:rPr>
          <w:rFonts w:ascii="Arial" w:hAnsi="Arial" w:cs="Arial"/>
        </w:rPr>
        <w:t>В этом случае принимается отрицательное решение по результатам сертификации системы лесоуп</w:t>
      </w:r>
      <w:r w:rsidR="002A201B" w:rsidRPr="00B77BB9">
        <w:rPr>
          <w:rFonts w:ascii="Arial" w:hAnsi="Arial" w:cs="Arial"/>
        </w:rPr>
        <w:t xml:space="preserve">равления и лесопользования. </w:t>
      </w:r>
    </w:p>
    <w:p w:rsidR="004A2FCA" w:rsidRPr="00B77BB9" w:rsidRDefault="002A201B" w:rsidP="007B4276">
      <w:pPr>
        <w:widowControl w:val="0"/>
        <w:spacing w:after="0" w:line="240" w:lineRule="auto"/>
        <w:ind w:firstLine="397"/>
        <w:jc w:val="both"/>
        <w:rPr>
          <w:rFonts w:ascii="Arial" w:hAnsi="Arial" w:cs="Arial"/>
        </w:rPr>
      </w:pPr>
      <w:r w:rsidRPr="00B77BB9">
        <w:rPr>
          <w:rFonts w:ascii="Arial" w:hAnsi="Arial" w:cs="Arial"/>
        </w:rPr>
        <w:t>З</w:t>
      </w:r>
      <w:r w:rsidR="004A2FCA" w:rsidRPr="00B77BB9">
        <w:rPr>
          <w:rFonts w:ascii="Arial" w:hAnsi="Arial" w:cs="Arial"/>
        </w:rPr>
        <w:t>аявитель вправе подать повторно заявку на проведение сертификации системы лесоуправления и лесопользования после устранения несоответствий. При этом сертификационный аудит проводится в полном объеме.</w:t>
      </w:r>
    </w:p>
    <w:p w:rsidR="004A2FCA" w:rsidRPr="00B77BB9" w:rsidRDefault="004A2FCA" w:rsidP="007B4276">
      <w:pPr>
        <w:widowControl w:val="0"/>
        <w:spacing w:after="0" w:line="240" w:lineRule="auto"/>
        <w:ind w:firstLine="397"/>
        <w:jc w:val="both"/>
        <w:rPr>
          <w:rFonts w:ascii="Arial" w:hAnsi="Arial" w:cs="Arial"/>
        </w:rPr>
      </w:pPr>
      <w:r w:rsidRPr="00B77BB9">
        <w:rPr>
          <w:rFonts w:ascii="Arial" w:hAnsi="Arial" w:cs="Arial"/>
        </w:rPr>
        <w:t>При групповой сертификации заключение о соответствии (несоответствии) распространяется на всех членов группы.</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b/>
        </w:rPr>
        <w:t>5.6.2.19</w:t>
      </w:r>
      <w:r w:rsidRPr="00B77BB9">
        <w:rPr>
          <w:rFonts w:ascii="Arial" w:hAnsi="Arial" w:cs="Arial"/>
        </w:rPr>
        <w:t xml:space="preserve"> Перед заключительным совещанием команда по </w:t>
      </w:r>
      <w:r w:rsidR="002A201B" w:rsidRPr="00B77BB9">
        <w:rPr>
          <w:rFonts w:ascii="Arial" w:hAnsi="Arial" w:cs="Arial"/>
        </w:rPr>
        <w:t>оценке</w:t>
      </w:r>
      <w:r w:rsidRPr="00B77BB9">
        <w:rPr>
          <w:rFonts w:ascii="Arial" w:hAnsi="Arial" w:cs="Arial"/>
        </w:rPr>
        <w:t xml:space="preserve"> проводит анализ результатов аудита, во время которого:</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проводит анализ наблюдений аудита и любой информации, собранной во время аудита, по отношению к целям аудита;</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согласовывает заключение по аудиту с учетом неопределенности, присущей процессу аудита;</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определяет необходимые последующие действия;</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проводит анализ выполнения плана аудита или определяет любые требуемые изменения (например, время или дату аудита, периодич</w:t>
      </w:r>
      <w:r w:rsidR="00EC102F" w:rsidRPr="00B77BB9">
        <w:rPr>
          <w:rFonts w:ascii="Arial" w:hAnsi="Arial" w:cs="Arial"/>
        </w:rPr>
        <w:t>еской оценки</w:t>
      </w:r>
      <w:r w:rsidRPr="00B77BB9">
        <w:rPr>
          <w:rFonts w:ascii="Arial" w:hAnsi="Arial" w:cs="Arial"/>
        </w:rPr>
        <w:t>).</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b/>
        </w:rPr>
        <w:t>5.6.2.20</w:t>
      </w:r>
      <w:r w:rsidRPr="00B77BB9">
        <w:rPr>
          <w:rFonts w:ascii="Arial" w:hAnsi="Arial" w:cs="Arial"/>
        </w:rPr>
        <w:t xml:space="preserve"> По результатам второго этапа аудита руководитель команды по </w:t>
      </w:r>
      <w:r w:rsidR="00695EF7" w:rsidRPr="00B77BB9">
        <w:rPr>
          <w:rFonts w:ascii="Arial" w:hAnsi="Arial" w:cs="Arial"/>
        </w:rPr>
        <w:t>оценке</w:t>
      </w:r>
      <w:r w:rsidRPr="00B77BB9">
        <w:rPr>
          <w:rFonts w:ascii="Arial" w:hAnsi="Arial" w:cs="Arial"/>
        </w:rPr>
        <w:t xml:space="preserve"> проводит заключительное совещание с руководителем заявителя (члена группы) и участниками аудита.</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xml:space="preserve">При групповой сертификации на заключительном совещании </w:t>
      </w:r>
      <w:r w:rsidR="00695EF7" w:rsidRPr="00B77BB9">
        <w:rPr>
          <w:rFonts w:ascii="Arial" w:hAnsi="Arial" w:cs="Arial"/>
        </w:rPr>
        <w:t xml:space="preserve">могут </w:t>
      </w:r>
      <w:r w:rsidRPr="00B77BB9">
        <w:rPr>
          <w:rFonts w:ascii="Arial" w:hAnsi="Arial" w:cs="Arial"/>
        </w:rPr>
        <w:t>присутствовать представители всех членов группы или представитель руководителя группы.</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Заключительное совещание проводится с целью:</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уведомления заявителя (руководителя группы, членов группы) о том, что собранные свидетельства аудита основаны на выборочной проверке информации и, следовательно, существует элемент неопределенности;</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уведомления о способе и сроке представления отчета по второму этапу аудита;</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доведения выявленных при аудите несоответствий в порядке их значимости (категориях), а также аспектов для улучшения деятельности;</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xml:space="preserve">– информирования о предварительном заключении о соответствии (несоответствии) системы лесоуправления и лесопользования </w:t>
      </w:r>
      <w:r w:rsidR="002A201B" w:rsidRPr="00B77BB9">
        <w:rPr>
          <w:rFonts w:ascii="Arial" w:hAnsi="Arial" w:cs="Arial"/>
        </w:rPr>
        <w:t xml:space="preserve">техническим </w:t>
      </w:r>
      <w:r w:rsidRPr="00B77BB9">
        <w:rPr>
          <w:rFonts w:ascii="Arial" w:hAnsi="Arial" w:cs="Arial"/>
        </w:rPr>
        <w:t xml:space="preserve">требованиям </w:t>
      </w:r>
      <w:r w:rsidR="00695EF7" w:rsidRPr="00B77BB9">
        <w:rPr>
          <w:rFonts w:ascii="Arial" w:hAnsi="Arial" w:cs="Arial"/>
        </w:rPr>
        <w:t>СТБ 1708 и други</w:t>
      </w:r>
      <w:r w:rsidR="00B86BAE" w:rsidRPr="00B77BB9">
        <w:rPr>
          <w:rFonts w:ascii="Arial" w:hAnsi="Arial" w:cs="Arial"/>
        </w:rPr>
        <w:t>х</w:t>
      </w:r>
      <w:r w:rsidR="00695EF7" w:rsidRPr="00B77BB9">
        <w:rPr>
          <w:rFonts w:ascii="Arial" w:hAnsi="Arial" w:cs="Arial"/>
        </w:rPr>
        <w:t xml:space="preserve"> </w:t>
      </w:r>
      <w:r w:rsidR="00B86BAE" w:rsidRPr="00B77BB9">
        <w:rPr>
          <w:rFonts w:ascii="Arial" w:hAnsi="Arial" w:cs="Arial"/>
        </w:rPr>
        <w:t>НПА и ТНПА в области устойчивого лесоуправления и лесопользования</w:t>
      </w:r>
      <w:r w:rsidRPr="00B77BB9">
        <w:rPr>
          <w:rFonts w:ascii="Arial" w:hAnsi="Arial" w:cs="Arial"/>
        </w:rPr>
        <w:t>;</w:t>
      </w:r>
    </w:p>
    <w:p w:rsidR="002A201B" w:rsidRPr="00B77BB9" w:rsidRDefault="002A201B" w:rsidP="002A201B">
      <w:pPr>
        <w:widowControl w:val="0"/>
        <w:spacing w:after="0" w:line="240" w:lineRule="auto"/>
        <w:ind w:firstLine="397"/>
        <w:jc w:val="both"/>
        <w:rPr>
          <w:rFonts w:ascii="Arial" w:hAnsi="Arial" w:cs="Arial"/>
        </w:rPr>
      </w:pPr>
      <w:r w:rsidRPr="00B77BB9">
        <w:rPr>
          <w:rFonts w:ascii="Arial" w:hAnsi="Arial" w:cs="Arial"/>
        </w:rPr>
        <w:t>− информирования о необходимости разработки корректирующих мероприятий;</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xml:space="preserve">– информирования о способах предоставления информации </w:t>
      </w:r>
      <w:r w:rsidR="002A201B" w:rsidRPr="00B77BB9">
        <w:rPr>
          <w:rFonts w:ascii="Arial" w:hAnsi="Arial" w:cs="Arial"/>
        </w:rPr>
        <w:t>о реализации</w:t>
      </w:r>
      <w:r w:rsidR="00BD39C9" w:rsidRPr="00B77BB9">
        <w:rPr>
          <w:rFonts w:ascii="Arial" w:hAnsi="Arial" w:cs="Arial"/>
        </w:rPr>
        <w:t xml:space="preserve"> </w:t>
      </w:r>
      <w:r w:rsidR="002A201B" w:rsidRPr="00B77BB9">
        <w:rPr>
          <w:rFonts w:ascii="Arial" w:hAnsi="Arial" w:cs="Arial"/>
        </w:rPr>
        <w:t>корре</w:t>
      </w:r>
      <w:r w:rsidR="00BD39C9" w:rsidRPr="00B77BB9">
        <w:rPr>
          <w:rFonts w:ascii="Arial" w:hAnsi="Arial" w:cs="Arial"/>
        </w:rPr>
        <w:t>к</w:t>
      </w:r>
      <w:r w:rsidR="002A201B" w:rsidRPr="00B77BB9">
        <w:rPr>
          <w:rFonts w:ascii="Arial" w:hAnsi="Arial" w:cs="Arial"/>
        </w:rPr>
        <w:t>тирующих мероприятий</w:t>
      </w:r>
      <w:r w:rsidRPr="00B77BB9">
        <w:rPr>
          <w:rFonts w:ascii="Arial" w:hAnsi="Arial" w:cs="Arial"/>
        </w:rPr>
        <w:t>;</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информирования о процедуре рассмотрения жалоб и апелляций;</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разъяснения деятельности органа по сертификации, проводимой после аудита.</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b/>
        </w:rPr>
        <w:t>5.6.2.21</w:t>
      </w:r>
      <w:r w:rsidRPr="00B77BB9">
        <w:rPr>
          <w:rFonts w:ascii="Arial" w:hAnsi="Arial" w:cs="Arial"/>
        </w:rPr>
        <w:t xml:space="preserve"> По результатам аудита системы лесоуправления и лесопользования с учетом результатов заключительного совещания команд</w:t>
      </w:r>
      <w:r w:rsidR="002A201B" w:rsidRPr="00B77BB9">
        <w:rPr>
          <w:rFonts w:ascii="Arial" w:hAnsi="Arial" w:cs="Arial"/>
        </w:rPr>
        <w:t>ой</w:t>
      </w:r>
      <w:r w:rsidRPr="00B77BB9">
        <w:rPr>
          <w:rFonts w:ascii="Arial" w:hAnsi="Arial" w:cs="Arial"/>
        </w:rPr>
        <w:t xml:space="preserve"> по </w:t>
      </w:r>
      <w:r w:rsidR="002A201B" w:rsidRPr="00B77BB9">
        <w:rPr>
          <w:rFonts w:ascii="Arial" w:hAnsi="Arial" w:cs="Arial"/>
        </w:rPr>
        <w:t>оценке оформляется отчет</w:t>
      </w:r>
      <w:r w:rsidRPr="00B77BB9">
        <w:rPr>
          <w:rFonts w:ascii="Arial" w:hAnsi="Arial" w:cs="Arial"/>
        </w:rPr>
        <w:t xml:space="preserve"> по второму этапу аудита. </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b/>
          <w:spacing w:val="-4"/>
        </w:rPr>
        <w:t>5.6.2.22</w:t>
      </w:r>
      <w:r w:rsidRPr="00B77BB9">
        <w:rPr>
          <w:rFonts w:ascii="Arial" w:hAnsi="Arial" w:cs="Arial"/>
          <w:spacing w:val="-4"/>
        </w:rPr>
        <w:t xml:space="preserve"> Отчет по второму этапу аудита должен представлять собой точную, лаконичную и понятную</w:t>
      </w:r>
      <w:r w:rsidRPr="00B77BB9">
        <w:rPr>
          <w:rFonts w:ascii="Arial" w:hAnsi="Arial" w:cs="Arial"/>
        </w:rPr>
        <w:t xml:space="preserve"> </w:t>
      </w:r>
      <w:r w:rsidRPr="00B77BB9">
        <w:rPr>
          <w:rFonts w:ascii="Arial" w:hAnsi="Arial" w:cs="Arial"/>
          <w:spacing w:val="-2"/>
        </w:rPr>
        <w:t>запись по аудиту, чтобы обеспечить принятие обоснованного решения, и должен включать следующее:</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xml:space="preserve">– </w:t>
      </w:r>
      <w:r w:rsidR="002A201B" w:rsidRPr="00B77BB9">
        <w:rPr>
          <w:rFonts w:ascii="Arial" w:hAnsi="Arial" w:cs="Arial"/>
        </w:rPr>
        <w:t>сведения об органе по сертиф</w:t>
      </w:r>
      <w:r w:rsidR="00BD39C9" w:rsidRPr="00B77BB9">
        <w:rPr>
          <w:rFonts w:ascii="Arial" w:hAnsi="Arial" w:cs="Arial"/>
        </w:rPr>
        <w:t>и</w:t>
      </w:r>
      <w:r w:rsidR="002A201B" w:rsidRPr="00B77BB9">
        <w:rPr>
          <w:rFonts w:ascii="Arial" w:hAnsi="Arial" w:cs="Arial"/>
        </w:rPr>
        <w:t>кации, проводившем аудит;</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xml:space="preserve">– </w:t>
      </w:r>
      <w:r w:rsidR="002A201B" w:rsidRPr="00B77BB9">
        <w:rPr>
          <w:rFonts w:ascii="Arial" w:hAnsi="Arial" w:cs="Arial"/>
        </w:rPr>
        <w:t xml:space="preserve">сведения о </w:t>
      </w:r>
      <w:r w:rsidRPr="00B77BB9">
        <w:rPr>
          <w:rFonts w:ascii="Arial" w:hAnsi="Arial" w:cs="Arial"/>
        </w:rPr>
        <w:t>заявител</w:t>
      </w:r>
      <w:r w:rsidR="002A201B" w:rsidRPr="00B77BB9">
        <w:rPr>
          <w:rFonts w:ascii="Arial" w:hAnsi="Arial" w:cs="Arial"/>
        </w:rPr>
        <w:t>е</w:t>
      </w:r>
      <w:r w:rsidRPr="00B77BB9">
        <w:rPr>
          <w:rFonts w:ascii="Arial" w:hAnsi="Arial" w:cs="Arial"/>
        </w:rPr>
        <w:t xml:space="preserve"> и уполномочен</w:t>
      </w:r>
      <w:r w:rsidR="002A201B" w:rsidRPr="00B77BB9">
        <w:rPr>
          <w:rFonts w:ascii="Arial" w:hAnsi="Arial" w:cs="Arial"/>
        </w:rPr>
        <w:t>но</w:t>
      </w:r>
      <w:r w:rsidR="00BD39C9" w:rsidRPr="00B77BB9">
        <w:rPr>
          <w:rFonts w:ascii="Arial" w:hAnsi="Arial" w:cs="Arial"/>
        </w:rPr>
        <w:t xml:space="preserve">м </w:t>
      </w:r>
      <w:r w:rsidR="002A201B" w:rsidRPr="00B77BB9">
        <w:rPr>
          <w:rFonts w:ascii="Arial" w:hAnsi="Arial" w:cs="Arial"/>
        </w:rPr>
        <w:t>представител</w:t>
      </w:r>
      <w:r w:rsidR="00BD39C9" w:rsidRPr="00B77BB9">
        <w:rPr>
          <w:rFonts w:ascii="Arial" w:hAnsi="Arial" w:cs="Arial"/>
        </w:rPr>
        <w:t>е</w:t>
      </w:r>
      <w:r w:rsidR="002A201B" w:rsidRPr="00B77BB9">
        <w:rPr>
          <w:rFonts w:ascii="Arial" w:hAnsi="Arial" w:cs="Arial"/>
        </w:rPr>
        <w:t xml:space="preserve"> руководства </w:t>
      </w:r>
      <w:r w:rsidRPr="00B77BB9">
        <w:rPr>
          <w:rFonts w:ascii="Arial" w:hAnsi="Arial" w:cs="Arial"/>
        </w:rPr>
        <w:t>заявителя (руководителя группы, членов группы);</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тип аудита;</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критерии устойчивого лесоуправления и лесопользования;</w:t>
      </w:r>
    </w:p>
    <w:p w:rsidR="004A2FCA" w:rsidRPr="00B77BB9" w:rsidRDefault="004A2FCA" w:rsidP="002A201B">
      <w:pPr>
        <w:widowControl w:val="0"/>
        <w:spacing w:after="0" w:line="240" w:lineRule="auto"/>
        <w:ind w:firstLine="397"/>
        <w:jc w:val="both"/>
        <w:rPr>
          <w:rFonts w:ascii="Arial" w:hAnsi="Arial" w:cs="Arial"/>
        </w:rPr>
      </w:pPr>
      <w:r w:rsidRPr="00B77BB9">
        <w:rPr>
          <w:rFonts w:ascii="Arial" w:hAnsi="Arial" w:cs="Arial"/>
        </w:rPr>
        <w:t>– цели аудита;</w:t>
      </w:r>
    </w:p>
    <w:p w:rsidR="001B20A0" w:rsidRPr="00B77BB9" w:rsidRDefault="002A201B" w:rsidP="001B20A0">
      <w:pPr>
        <w:widowControl w:val="0"/>
        <w:spacing w:after="0" w:line="240" w:lineRule="auto"/>
        <w:ind w:firstLine="397"/>
        <w:jc w:val="both"/>
        <w:rPr>
          <w:rFonts w:ascii="Arial" w:hAnsi="Arial" w:cs="Arial"/>
        </w:rPr>
      </w:pPr>
      <w:r w:rsidRPr="00B77BB9">
        <w:rPr>
          <w:rFonts w:ascii="Arial" w:hAnsi="Arial" w:cs="Arial"/>
        </w:rPr>
        <w:t>– область аудита (</w:t>
      </w:r>
      <w:r w:rsidR="004A2FCA" w:rsidRPr="00B77BB9">
        <w:rPr>
          <w:rFonts w:ascii="Arial" w:hAnsi="Arial" w:cs="Arial"/>
        </w:rPr>
        <w:t>объем и границы аудита, такие как идентификация должностных лиц, проверенных структурных подразделений (лесничеств и др.), объектов лесохозяйственного производства, лесохозяйственных мероприятий, элементов системы лесоуправления и лесопользования, время аудита)</w:t>
      </w:r>
      <w:r w:rsidR="001B20A0" w:rsidRPr="00B77BB9">
        <w:rPr>
          <w:rFonts w:ascii="Arial" w:hAnsi="Arial" w:cs="Arial"/>
        </w:rPr>
        <w:t>, в том числе и исключения, не охваченные аудитом, касающиеся областей или видов деятельности;</w:t>
      </w:r>
    </w:p>
    <w:p w:rsidR="004A2FCA" w:rsidRPr="00B77BB9" w:rsidRDefault="004A2FCA" w:rsidP="001B20A0">
      <w:pPr>
        <w:widowControl w:val="0"/>
        <w:spacing w:after="0" w:line="240" w:lineRule="auto"/>
        <w:ind w:firstLine="397"/>
        <w:jc w:val="both"/>
        <w:rPr>
          <w:rFonts w:ascii="Arial" w:hAnsi="Arial" w:cs="Arial"/>
        </w:rPr>
      </w:pPr>
      <w:r w:rsidRPr="00B77BB9">
        <w:rPr>
          <w:rFonts w:ascii="Arial" w:hAnsi="Arial" w:cs="Arial"/>
        </w:rPr>
        <w:t xml:space="preserve">– </w:t>
      </w:r>
      <w:r w:rsidR="001B20A0" w:rsidRPr="00B77BB9">
        <w:rPr>
          <w:rFonts w:ascii="Arial" w:hAnsi="Arial" w:cs="Arial"/>
        </w:rPr>
        <w:t>состав</w:t>
      </w:r>
      <w:r w:rsidRPr="00B77BB9">
        <w:rPr>
          <w:rFonts w:ascii="Arial" w:hAnsi="Arial" w:cs="Arial"/>
        </w:rPr>
        <w:t xml:space="preserve"> команды по </w:t>
      </w:r>
      <w:r w:rsidR="001B20A0" w:rsidRPr="00B77BB9">
        <w:rPr>
          <w:rFonts w:ascii="Arial" w:hAnsi="Arial" w:cs="Arial"/>
        </w:rPr>
        <w:t>оценке</w:t>
      </w:r>
      <w:r w:rsidRPr="00B77BB9">
        <w:rPr>
          <w:rFonts w:ascii="Arial" w:hAnsi="Arial" w:cs="Arial"/>
        </w:rPr>
        <w:t xml:space="preserve"> (руководитель команды по </w:t>
      </w:r>
      <w:r w:rsidR="001B20A0" w:rsidRPr="00B77BB9">
        <w:rPr>
          <w:rFonts w:ascii="Arial" w:hAnsi="Arial" w:cs="Arial"/>
        </w:rPr>
        <w:t>оценке</w:t>
      </w:r>
      <w:r w:rsidRPr="00B77BB9">
        <w:rPr>
          <w:rFonts w:ascii="Arial" w:hAnsi="Arial" w:cs="Arial"/>
        </w:rPr>
        <w:t>, эксперты-аудиторы, сопровождающие и, если применимо, технические эксперты, стажеры, наблюдатели);</w:t>
      </w:r>
    </w:p>
    <w:p w:rsidR="001B20A0" w:rsidRPr="00B77BB9" w:rsidRDefault="004A2FCA" w:rsidP="00A450E8">
      <w:pPr>
        <w:widowControl w:val="0"/>
        <w:spacing w:after="0" w:line="240" w:lineRule="auto"/>
        <w:ind w:firstLine="397"/>
        <w:jc w:val="both"/>
        <w:rPr>
          <w:rFonts w:ascii="Arial" w:hAnsi="Arial" w:cs="Arial"/>
        </w:rPr>
      </w:pPr>
      <w:r w:rsidRPr="00B77BB9">
        <w:rPr>
          <w:rFonts w:ascii="Arial" w:hAnsi="Arial" w:cs="Arial"/>
        </w:rPr>
        <w:t>– даты и места пров</w:t>
      </w:r>
      <w:r w:rsidR="001B20A0" w:rsidRPr="00B77BB9">
        <w:rPr>
          <w:rFonts w:ascii="Arial" w:hAnsi="Arial" w:cs="Arial"/>
        </w:rPr>
        <w:t>едения</w:t>
      </w:r>
      <w:r w:rsidRPr="00B77BB9">
        <w:rPr>
          <w:rFonts w:ascii="Arial" w:hAnsi="Arial" w:cs="Arial"/>
        </w:rPr>
        <w:t xml:space="preserve"> работ по аудиту</w:t>
      </w:r>
      <w:r w:rsidR="001B20A0" w:rsidRPr="00B77BB9">
        <w:rPr>
          <w:rFonts w:ascii="Arial" w:hAnsi="Arial" w:cs="Arial"/>
        </w:rPr>
        <w:t xml:space="preserve">. Указываются дата (даты), посещаемые обособленные структурные подразделения и объекты выполнения работ, оказания услуг </w:t>
      </w:r>
      <w:r w:rsidR="00A450E8" w:rsidRPr="00B77BB9">
        <w:rPr>
          <w:rFonts w:ascii="Arial" w:hAnsi="Arial" w:cs="Arial"/>
        </w:rPr>
        <w:t>(у заявителя (члена группы) или вне нее)</w:t>
      </w:r>
      <w:r w:rsidR="001B20A0" w:rsidRPr="00B77BB9">
        <w:rPr>
          <w:rFonts w:ascii="Arial" w:hAnsi="Arial" w:cs="Arial"/>
        </w:rPr>
        <w:t xml:space="preserve"> </w:t>
      </w:r>
      <w:r w:rsidR="00A450E8" w:rsidRPr="00B77BB9">
        <w:rPr>
          <w:rFonts w:ascii="Arial" w:hAnsi="Arial" w:cs="Arial"/>
        </w:rPr>
        <w:t xml:space="preserve">и тип аудита на каждом объекте выполнения работ, оказания услуг </w:t>
      </w:r>
      <w:r w:rsidR="001B20A0" w:rsidRPr="00B77BB9">
        <w:rPr>
          <w:rFonts w:ascii="Arial" w:hAnsi="Arial" w:cs="Arial"/>
        </w:rPr>
        <w:t xml:space="preserve">любые отрицательные условия, которые влияют на </w:t>
      </w:r>
      <w:r w:rsidR="00A450E8" w:rsidRPr="00B77BB9">
        <w:rPr>
          <w:rFonts w:ascii="Arial" w:hAnsi="Arial" w:cs="Arial"/>
        </w:rPr>
        <w:t xml:space="preserve">результативность </w:t>
      </w:r>
      <w:r w:rsidR="001B20A0" w:rsidRPr="00B77BB9">
        <w:rPr>
          <w:rFonts w:ascii="Arial" w:hAnsi="Arial" w:cs="Arial"/>
        </w:rPr>
        <w:t>деятельност</w:t>
      </w:r>
      <w:r w:rsidR="00A450E8" w:rsidRPr="00B77BB9">
        <w:rPr>
          <w:rFonts w:ascii="Arial" w:hAnsi="Arial" w:cs="Arial"/>
        </w:rPr>
        <w:t>и по аудиту;</w:t>
      </w:r>
    </w:p>
    <w:p w:rsidR="004A2FCA" w:rsidRPr="00B77BB9" w:rsidRDefault="004A2FCA" w:rsidP="00A450E8">
      <w:pPr>
        <w:widowControl w:val="0"/>
        <w:spacing w:after="0" w:line="240" w:lineRule="auto"/>
        <w:ind w:firstLine="397"/>
        <w:jc w:val="both"/>
        <w:rPr>
          <w:rFonts w:ascii="Arial" w:hAnsi="Arial" w:cs="Arial"/>
        </w:rPr>
      </w:pPr>
      <w:r w:rsidRPr="00B77BB9">
        <w:rPr>
          <w:rFonts w:ascii="Arial" w:hAnsi="Arial" w:cs="Arial"/>
        </w:rPr>
        <w:t>– результаты анализа деятельности по внутренним аудитам и анализа системы лесоуправления и лесопользования со стороны руководства;</w:t>
      </w:r>
    </w:p>
    <w:p w:rsidR="004A2FCA" w:rsidRPr="00B77BB9" w:rsidRDefault="004A2FCA" w:rsidP="00A450E8">
      <w:pPr>
        <w:widowControl w:val="0"/>
        <w:spacing w:after="0" w:line="240" w:lineRule="auto"/>
        <w:ind w:firstLine="397"/>
        <w:jc w:val="both"/>
        <w:rPr>
          <w:rFonts w:ascii="Arial" w:hAnsi="Arial" w:cs="Arial"/>
        </w:rPr>
      </w:pPr>
      <w:r w:rsidRPr="00B77BB9">
        <w:rPr>
          <w:rFonts w:ascii="Arial" w:hAnsi="Arial" w:cs="Arial"/>
        </w:rPr>
        <w:t>– результаты оценивания органом по сертификации деятельности заявителя по реализации политики и целей в области устойчивого лесоуправления и лесопользования, выполнению требований НПА и ТНПА, результативности внутренних аудитов и анализа со стороны руководства, функционированию системы лесоуправления и лесопользования;</w:t>
      </w:r>
    </w:p>
    <w:p w:rsidR="004A2FCA" w:rsidRPr="00B77BB9" w:rsidRDefault="004A2FCA" w:rsidP="002812D9">
      <w:pPr>
        <w:widowControl w:val="0"/>
        <w:spacing w:after="0" w:line="240" w:lineRule="auto"/>
        <w:ind w:firstLine="397"/>
        <w:jc w:val="both"/>
        <w:rPr>
          <w:rFonts w:ascii="Arial" w:hAnsi="Arial" w:cs="Arial"/>
        </w:rPr>
      </w:pPr>
      <w:r w:rsidRPr="00B77BB9">
        <w:rPr>
          <w:rFonts w:ascii="Arial" w:hAnsi="Arial" w:cs="Arial"/>
        </w:rPr>
        <w:t>– наблюдения, свидетельства и заключения аудита (указание о достижении целей аудита, информация об изменениях в плане аудита (если применимо), кратко изложенны</w:t>
      </w:r>
      <w:r w:rsidR="00A450E8" w:rsidRPr="00B77BB9">
        <w:rPr>
          <w:rFonts w:ascii="Arial" w:hAnsi="Arial" w:cs="Arial"/>
        </w:rPr>
        <w:t>е соответствия и подробно описанные</w:t>
      </w:r>
      <w:r w:rsidRPr="00B77BB9">
        <w:rPr>
          <w:rFonts w:ascii="Arial" w:hAnsi="Arial" w:cs="Arial"/>
        </w:rPr>
        <w:t xml:space="preserve"> несоответстви</w:t>
      </w:r>
      <w:r w:rsidR="00A450E8" w:rsidRPr="00B77BB9">
        <w:rPr>
          <w:rFonts w:ascii="Arial" w:hAnsi="Arial" w:cs="Arial"/>
        </w:rPr>
        <w:t>я, а также обосновывающи</w:t>
      </w:r>
      <w:r w:rsidRPr="00B77BB9">
        <w:rPr>
          <w:rFonts w:ascii="Arial" w:hAnsi="Arial" w:cs="Arial"/>
        </w:rPr>
        <w:t xml:space="preserve">е </w:t>
      </w:r>
      <w:r w:rsidR="00A450E8" w:rsidRPr="00B77BB9">
        <w:rPr>
          <w:rFonts w:ascii="Arial" w:hAnsi="Arial" w:cs="Arial"/>
        </w:rPr>
        <w:t>их</w:t>
      </w:r>
      <w:r w:rsidRPr="00B77BB9">
        <w:rPr>
          <w:rFonts w:ascii="Arial" w:hAnsi="Arial" w:cs="Arial"/>
        </w:rPr>
        <w:t xml:space="preserve"> свидетельств</w:t>
      </w:r>
      <w:r w:rsidR="00A450E8" w:rsidRPr="00B77BB9">
        <w:rPr>
          <w:rFonts w:ascii="Arial" w:hAnsi="Arial" w:cs="Arial"/>
        </w:rPr>
        <w:t>а</w:t>
      </w:r>
      <w:r w:rsidRPr="00B77BB9">
        <w:rPr>
          <w:rFonts w:ascii="Arial" w:hAnsi="Arial" w:cs="Arial"/>
        </w:rPr>
        <w:t xml:space="preserve"> аудита,</w:t>
      </w:r>
      <w:r w:rsidR="00B86BAE" w:rsidRPr="00B77BB9">
        <w:rPr>
          <w:rFonts w:ascii="Arial" w:hAnsi="Arial" w:cs="Arial"/>
        </w:rPr>
        <w:t xml:space="preserve"> позволяющие</w:t>
      </w:r>
      <w:r w:rsidRPr="00B77BB9">
        <w:rPr>
          <w:rFonts w:ascii="Arial" w:hAnsi="Arial" w:cs="Arial"/>
        </w:rPr>
        <w:t xml:space="preserve"> принять объективное решение по </w:t>
      </w:r>
      <w:r w:rsidR="00A450E8" w:rsidRPr="00B77BB9">
        <w:rPr>
          <w:rFonts w:ascii="Arial" w:hAnsi="Arial" w:cs="Arial"/>
        </w:rPr>
        <w:t xml:space="preserve">результатам </w:t>
      </w:r>
      <w:r w:rsidRPr="00B77BB9">
        <w:rPr>
          <w:rFonts w:ascii="Arial" w:hAnsi="Arial" w:cs="Arial"/>
        </w:rPr>
        <w:t>сертификации);</w:t>
      </w:r>
    </w:p>
    <w:p w:rsidR="004A2FCA" w:rsidRPr="00B77BB9" w:rsidRDefault="004A2FCA" w:rsidP="002812D9">
      <w:pPr>
        <w:widowControl w:val="0"/>
        <w:spacing w:after="0" w:line="240" w:lineRule="auto"/>
        <w:ind w:firstLine="397"/>
        <w:jc w:val="both"/>
        <w:rPr>
          <w:rFonts w:ascii="Arial" w:hAnsi="Arial" w:cs="Arial"/>
        </w:rPr>
      </w:pPr>
      <w:r w:rsidRPr="00B77BB9">
        <w:rPr>
          <w:rFonts w:ascii="Arial" w:hAnsi="Arial" w:cs="Arial"/>
        </w:rPr>
        <w:t xml:space="preserve">– заключение, в котором приводятся выводы о соответствии (несоответствии) системы лесоуправления и лесопользования требованиям </w:t>
      </w:r>
      <w:r w:rsidR="00BD39C9" w:rsidRPr="00B77BB9">
        <w:rPr>
          <w:rFonts w:ascii="Arial" w:hAnsi="Arial" w:cs="Arial"/>
        </w:rPr>
        <w:t xml:space="preserve">СТБ 1708 и других </w:t>
      </w:r>
      <w:r w:rsidR="00B86BAE" w:rsidRPr="00B77BB9">
        <w:rPr>
          <w:rFonts w:ascii="Arial" w:hAnsi="Arial" w:cs="Arial"/>
        </w:rPr>
        <w:t>НПА и ТНПА в области устойчивого лесоуправления и лесопользования</w:t>
      </w:r>
      <w:r w:rsidR="00A450E8" w:rsidRPr="00B77BB9">
        <w:rPr>
          <w:rFonts w:ascii="Arial" w:hAnsi="Arial" w:cs="Arial"/>
        </w:rPr>
        <w:t>.</w:t>
      </w:r>
    </w:p>
    <w:p w:rsidR="004A2FCA" w:rsidRPr="00B77BB9" w:rsidRDefault="004A2FCA" w:rsidP="000015CC">
      <w:pPr>
        <w:widowControl w:val="0"/>
        <w:spacing w:after="0" w:line="240" w:lineRule="auto"/>
        <w:ind w:firstLine="397"/>
        <w:jc w:val="both"/>
        <w:rPr>
          <w:rFonts w:ascii="Arial" w:hAnsi="Arial" w:cs="Arial"/>
        </w:rPr>
      </w:pPr>
      <w:r w:rsidRPr="00B77BB9">
        <w:rPr>
          <w:rFonts w:ascii="Arial" w:hAnsi="Arial" w:cs="Arial"/>
        </w:rPr>
        <w:t>В отношении любого заявления о несоответствии в отчете по второму этапу аудита должна быть дана четкая подробная запись наблюдения, чтобы предоставить заявителю (члену группы) надлежащее описание фактов.</w:t>
      </w:r>
    </w:p>
    <w:p w:rsidR="004A2FCA" w:rsidRPr="00B77BB9" w:rsidRDefault="004A2FCA" w:rsidP="000015CC">
      <w:pPr>
        <w:widowControl w:val="0"/>
        <w:spacing w:after="0" w:line="240" w:lineRule="auto"/>
        <w:ind w:firstLine="397"/>
        <w:jc w:val="both"/>
        <w:rPr>
          <w:rFonts w:ascii="Arial" w:hAnsi="Arial" w:cs="Arial"/>
        </w:rPr>
      </w:pPr>
      <w:r w:rsidRPr="00B77BB9">
        <w:rPr>
          <w:rFonts w:ascii="Arial" w:hAnsi="Arial" w:cs="Arial"/>
          <w:b/>
        </w:rPr>
        <w:t>5.6.2.23</w:t>
      </w:r>
      <w:r w:rsidRPr="00B77BB9">
        <w:rPr>
          <w:rFonts w:ascii="Arial" w:hAnsi="Arial" w:cs="Arial"/>
        </w:rPr>
        <w:t xml:space="preserve"> В отчет по второму этапу аудита включ</w:t>
      </w:r>
      <w:r w:rsidR="002812D9" w:rsidRPr="00B77BB9">
        <w:rPr>
          <w:rFonts w:ascii="Arial" w:hAnsi="Arial" w:cs="Arial"/>
        </w:rPr>
        <w:t>ается</w:t>
      </w:r>
      <w:r w:rsidRPr="00B77BB9">
        <w:rPr>
          <w:rFonts w:ascii="Arial" w:hAnsi="Arial" w:cs="Arial"/>
        </w:rPr>
        <w:t xml:space="preserve"> заявление о результативности системы лесоуправления и лесопользования заявителя (группы). Заявление о результативности системы лесоуправления и лесопользования может включать следующее:</w:t>
      </w:r>
    </w:p>
    <w:p w:rsidR="004A2FCA" w:rsidRPr="00B77BB9" w:rsidRDefault="004A2FCA" w:rsidP="000015CC">
      <w:pPr>
        <w:widowControl w:val="0"/>
        <w:spacing w:after="0" w:line="240" w:lineRule="auto"/>
        <w:ind w:firstLine="397"/>
        <w:jc w:val="both"/>
        <w:rPr>
          <w:rFonts w:ascii="Arial" w:hAnsi="Arial" w:cs="Arial"/>
        </w:rPr>
      </w:pPr>
      <w:r w:rsidRPr="00B77BB9">
        <w:rPr>
          <w:rFonts w:ascii="Arial" w:hAnsi="Arial" w:cs="Arial"/>
        </w:rPr>
        <w:t>а) виды деятельности заявителя (членов группы, группы) в пределах области применения системы лесоуправления и лесопользования и пригодность для нее (их) области сертификации;</w:t>
      </w:r>
    </w:p>
    <w:p w:rsidR="004A2FCA" w:rsidRPr="00B77BB9" w:rsidRDefault="004A2FCA" w:rsidP="000015CC">
      <w:pPr>
        <w:widowControl w:val="0"/>
        <w:spacing w:after="0" w:line="240" w:lineRule="auto"/>
        <w:ind w:firstLine="397"/>
        <w:jc w:val="both"/>
        <w:rPr>
          <w:rFonts w:ascii="Arial" w:hAnsi="Arial" w:cs="Arial"/>
        </w:rPr>
      </w:pPr>
      <w:r w:rsidRPr="00B77BB9">
        <w:rPr>
          <w:rFonts w:ascii="Arial" w:hAnsi="Arial" w:cs="Arial"/>
        </w:rPr>
        <w:t xml:space="preserve">б) анализ, понимание и определение потребностей и ожиданий заинтересованных сторон, имеющих отношение к применяемому </w:t>
      </w:r>
      <w:r w:rsidR="00022806" w:rsidRPr="00B77BB9">
        <w:rPr>
          <w:rFonts w:ascii="Arial" w:hAnsi="Arial" w:cs="Arial"/>
        </w:rPr>
        <w:t>документу, устанавливающему технические требования к</w:t>
      </w:r>
      <w:r w:rsidRPr="00B77BB9">
        <w:rPr>
          <w:rFonts w:ascii="Arial" w:hAnsi="Arial" w:cs="Arial"/>
        </w:rPr>
        <w:t xml:space="preserve"> систем</w:t>
      </w:r>
      <w:r w:rsidR="00022806" w:rsidRPr="00B77BB9">
        <w:rPr>
          <w:rFonts w:ascii="Arial" w:hAnsi="Arial" w:cs="Arial"/>
        </w:rPr>
        <w:t>е</w:t>
      </w:r>
      <w:r w:rsidRPr="00B77BB9">
        <w:rPr>
          <w:rFonts w:ascii="Arial" w:hAnsi="Arial" w:cs="Arial"/>
        </w:rPr>
        <w:t xml:space="preserve"> лесоуправления и лесопользования;</w:t>
      </w:r>
    </w:p>
    <w:p w:rsidR="004A2FCA" w:rsidRPr="00B77BB9" w:rsidRDefault="004A2FCA" w:rsidP="00022806">
      <w:pPr>
        <w:widowControl w:val="0"/>
        <w:spacing w:after="0" w:line="240" w:lineRule="auto"/>
        <w:ind w:firstLine="397"/>
        <w:jc w:val="both"/>
        <w:rPr>
          <w:rFonts w:ascii="Arial" w:hAnsi="Arial" w:cs="Arial"/>
        </w:rPr>
      </w:pPr>
      <w:r w:rsidRPr="00B77BB9">
        <w:rPr>
          <w:rFonts w:ascii="Arial" w:hAnsi="Arial" w:cs="Arial"/>
        </w:rPr>
        <w:t xml:space="preserve">в) </w:t>
      </w:r>
      <w:r w:rsidRPr="00B77BB9">
        <w:rPr>
          <w:rFonts w:ascii="Arial" w:hAnsi="Arial" w:cs="Arial"/>
          <w:spacing w:val="-2"/>
        </w:rPr>
        <w:t>цели системы лесоуправления и лесопользования по удовлетворению требований заинтересо</w:t>
      </w:r>
      <w:r w:rsidRPr="00B77BB9">
        <w:rPr>
          <w:rFonts w:ascii="Arial" w:hAnsi="Arial" w:cs="Arial"/>
        </w:rPr>
        <w:t>ванных сторон и распространяющи</w:t>
      </w:r>
      <w:r w:rsidR="00022806" w:rsidRPr="00B77BB9">
        <w:rPr>
          <w:rFonts w:ascii="Arial" w:hAnsi="Arial" w:cs="Arial"/>
        </w:rPr>
        <w:t>хся на деятельность организации</w:t>
      </w:r>
      <w:r w:rsidR="001D1CB7" w:rsidRPr="00B77BB9">
        <w:rPr>
          <w:rFonts w:ascii="Arial" w:hAnsi="Arial" w:cs="Arial"/>
        </w:rPr>
        <w:t xml:space="preserve"> </w:t>
      </w:r>
      <w:r w:rsidRPr="00B77BB9">
        <w:rPr>
          <w:rFonts w:ascii="Arial" w:hAnsi="Arial" w:cs="Arial"/>
        </w:rPr>
        <w:t xml:space="preserve">(группы) </w:t>
      </w:r>
      <w:r w:rsidR="00022806" w:rsidRPr="00B77BB9">
        <w:rPr>
          <w:rFonts w:ascii="Arial" w:hAnsi="Arial" w:cs="Arial"/>
        </w:rPr>
        <w:t>документов (</w:t>
      </w:r>
      <w:r w:rsidRPr="00B77BB9">
        <w:rPr>
          <w:rFonts w:ascii="Arial" w:hAnsi="Arial" w:cs="Arial"/>
        </w:rPr>
        <w:t>НПА и ТНПА</w:t>
      </w:r>
      <w:r w:rsidR="00022806" w:rsidRPr="00B77BB9">
        <w:rPr>
          <w:rFonts w:ascii="Arial" w:hAnsi="Arial" w:cs="Arial"/>
        </w:rPr>
        <w:t>)</w:t>
      </w:r>
      <w:r w:rsidRPr="00B77BB9">
        <w:rPr>
          <w:rFonts w:ascii="Arial" w:hAnsi="Arial" w:cs="Arial"/>
        </w:rPr>
        <w:t>;</w:t>
      </w:r>
    </w:p>
    <w:p w:rsidR="004A2FCA" w:rsidRPr="00B77BB9" w:rsidRDefault="004A2FCA" w:rsidP="00022806">
      <w:pPr>
        <w:widowControl w:val="0"/>
        <w:spacing w:after="0" w:line="240" w:lineRule="auto"/>
        <w:ind w:firstLine="397"/>
        <w:jc w:val="both"/>
        <w:rPr>
          <w:rFonts w:ascii="Arial" w:hAnsi="Arial" w:cs="Arial"/>
        </w:rPr>
      </w:pPr>
      <w:r w:rsidRPr="00B77BB9">
        <w:rPr>
          <w:rFonts w:ascii="Arial" w:hAnsi="Arial" w:cs="Arial"/>
        </w:rPr>
        <w:t>г) определение процессов, необходимых для достижения ожидаемых результатов;</w:t>
      </w:r>
    </w:p>
    <w:p w:rsidR="004A2FCA" w:rsidRPr="00B77BB9" w:rsidRDefault="004A2FCA" w:rsidP="00022806">
      <w:pPr>
        <w:widowControl w:val="0"/>
        <w:spacing w:after="0" w:line="240" w:lineRule="auto"/>
        <w:ind w:firstLine="397"/>
        <w:jc w:val="both"/>
        <w:rPr>
          <w:rFonts w:ascii="Arial" w:hAnsi="Arial" w:cs="Arial"/>
        </w:rPr>
      </w:pPr>
      <w:r w:rsidRPr="00B77BB9">
        <w:rPr>
          <w:rFonts w:ascii="Arial" w:hAnsi="Arial" w:cs="Arial"/>
        </w:rPr>
        <w:t>д) доступность ресурсов, необходимых для обеспечения функционирования и мониторинга этих процессов;</w:t>
      </w:r>
    </w:p>
    <w:p w:rsidR="004A2FCA" w:rsidRPr="00B77BB9" w:rsidRDefault="004A2FCA" w:rsidP="00022806">
      <w:pPr>
        <w:widowControl w:val="0"/>
        <w:spacing w:after="0" w:line="240" w:lineRule="auto"/>
        <w:ind w:firstLine="397"/>
        <w:jc w:val="both"/>
        <w:rPr>
          <w:rFonts w:ascii="Arial" w:hAnsi="Arial" w:cs="Arial"/>
        </w:rPr>
      </w:pPr>
      <w:r w:rsidRPr="00B77BB9">
        <w:rPr>
          <w:rFonts w:ascii="Arial" w:hAnsi="Arial" w:cs="Arial"/>
        </w:rPr>
        <w:t>е) мониторинг и управление определенными характеристиками процесса;</w:t>
      </w:r>
    </w:p>
    <w:p w:rsidR="004A2FCA" w:rsidRPr="00B77BB9" w:rsidRDefault="004A2FCA" w:rsidP="00022806">
      <w:pPr>
        <w:widowControl w:val="0"/>
        <w:spacing w:after="0" w:line="240" w:lineRule="auto"/>
        <w:ind w:firstLine="397"/>
        <w:jc w:val="both"/>
        <w:rPr>
          <w:rFonts w:ascii="Arial" w:hAnsi="Arial" w:cs="Arial"/>
        </w:rPr>
      </w:pPr>
      <w:r w:rsidRPr="00B77BB9">
        <w:rPr>
          <w:rFonts w:ascii="Arial" w:hAnsi="Arial" w:cs="Arial"/>
        </w:rPr>
        <w:t xml:space="preserve">ж) предупреждение несоответствий и процессы систематического улучшения, </w:t>
      </w:r>
      <w:r w:rsidR="00022806" w:rsidRPr="00B77BB9">
        <w:rPr>
          <w:rFonts w:ascii="Arial" w:hAnsi="Arial" w:cs="Arial"/>
        </w:rPr>
        <w:t>с целью:</w:t>
      </w:r>
    </w:p>
    <w:p w:rsidR="004A2FCA" w:rsidRPr="00B77BB9" w:rsidRDefault="004A2FCA" w:rsidP="00022806">
      <w:pPr>
        <w:widowControl w:val="0"/>
        <w:spacing w:after="0" w:line="240" w:lineRule="auto"/>
        <w:ind w:firstLine="658"/>
        <w:jc w:val="both"/>
        <w:rPr>
          <w:rFonts w:ascii="Arial" w:hAnsi="Arial" w:cs="Arial"/>
        </w:rPr>
      </w:pPr>
      <w:r w:rsidRPr="00B77BB9">
        <w:rPr>
          <w:rFonts w:ascii="Arial" w:hAnsi="Arial" w:cs="Arial"/>
        </w:rPr>
        <w:t>– устра</w:t>
      </w:r>
      <w:r w:rsidR="00692CA6" w:rsidRPr="00B77BB9">
        <w:rPr>
          <w:rFonts w:ascii="Arial" w:hAnsi="Arial" w:cs="Arial"/>
        </w:rPr>
        <w:t xml:space="preserve">нения </w:t>
      </w:r>
      <w:r w:rsidRPr="00B77BB9">
        <w:rPr>
          <w:rFonts w:ascii="Arial" w:hAnsi="Arial" w:cs="Arial"/>
        </w:rPr>
        <w:t>несоответстви</w:t>
      </w:r>
      <w:r w:rsidR="00022806" w:rsidRPr="00B77BB9">
        <w:rPr>
          <w:rFonts w:ascii="Arial" w:hAnsi="Arial" w:cs="Arial"/>
        </w:rPr>
        <w:t>й</w:t>
      </w:r>
      <w:r w:rsidRPr="00B77BB9">
        <w:rPr>
          <w:rFonts w:ascii="Arial" w:hAnsi="Arial" w:cs="Arial"/>
        </w:rPr>
        <w:t>;</w:t>
      </w:r>
    </w:p>
    <w:p w:rsidR="004A2FCA" w:rsidRPr="00B77BB9" w:rsidRDefault="004A2FCA" w:rsidP="00022806">
      <w:pPr>
        <w:widowControl w:val="0"/>
        <w:spacing w:after="0" w:line="240" w:lineRule="auto"/>
        <w:ind w:firstLine="658"/>
        <w:jc w:val="both"/>
        <w:rPr>
          <w:rFonts w:ascii="Arial" w:hAnsi="Arial" w:cs="Arial"/>
        </w:rPr>
      </w:pPr>
      <w:r w:rsidRPr="00B77BB9">
        <w:rPr>
          <w:rFonts w:ascii="Arial" w:hAnsi="Arial" w:cs="Arial"/>
        </w:rPr>
        <w:t>– анализ</w:t>
      </w:r>
      <w:r w:rsidR="00022806" w:rsidRPr="00B77BB9">
        <w:rPr>
          <w:rFonts w:ascii="Arial" w:hAnsi="Arial" w:cs="Arial"/>
        </w:rPr>
        <w:t>а</w:t>
      </w:r>
      <w:r w:rsidRPr="00B77BB9">
        <w:rPr>
          <w:rFonts w:ascii="Arial" w:hAnsi="Arial" w:cs="Arial"/>
        </w:rPr>
        <w:t xml:space="preserve"> причин несоответствий и </w:t>
      </w:r>
      <w:r w:rsidR="00022806" w:rsidRPr="00B77BB9">
        <w:rPr>
          <w:rFonts w:ascii="Arial" w:hAnsi="Arial" w:cs="Arial"/>
        </w:rPr>
        <w:t xml:space="preserve">реализации корректирующих мероприятий </w:t>
      </w:r>
      <w:r w:rsidRPr="00B77BB9">
        <w:rPr>
          <w:rFonts w:ascii="Arial" w:hAnsi="Arial" w:cs="Arial"/>
        </w:rPr>
        <w:t>во избежание их повторения;</w:t>
      </w:r>
    </w:p>
    <w:p w:rsidR="004A2FCA" w:rsidRPr="00B77BB9" w:rsidRDefault="004A2FCA" w:rsidP="00022806">
      <w:pPr>
        <w:widowControl w:val="0"/>
        <w:spacing w:after="0" w:line="240" w:lineRule="auto"/>
        <w:ind w:firstLine="658"/>
        <w:jc w:val="both"/>
        <w:rPr>
          <w:rFonts w:ascii="Arial" w:hAnsi="Arial" w:cs="Arial"/>
        </w:rPr>
      </w:pPr>
      <w:r w:rsidRPr="00B77BB9">
        <w:rPr>
          <w:rFonts w:ascii="Arial" w:hAnsi="Arial" w:cs="Arial"/>
        </w:rPr>
        <w:t>– рассм</w:t>
      </w:r>
      <w:r w:rsidR="00022806" w:rsidRPr="00B77BB9">
        <w:rPr>
          <w:rFonts w:ascii="Arial" w:hAnsi="Arial" w:cs="Arial"/>
        </w:rPr>
        <w:t>о</w:t>
      </w:r>
      <w:r w:rsidRPr="00B77BB9">
        <w:rPr>
          <w:rFonts w:ascii="Arial" w:hAnsi="Arial" w:cs="Arial"/>
        </w:rPr>
        <w:t>тр</w:t>
      </w:r>
      <w:r w:rsidR="00022806" w:rsidRPr="00B77BB9">
        <w:rPr>
          <w:rFonts w:ascii="Arial" w:hAnsi="Arial" w:cs="Arial"/>
        </w:rPr>
        <w:t>ения</w:t>
      </w:r>
      <w:r w:rsidRPr="00B77BB9">
        <w:rPr>
          <w:rFonts w:ascii="Arial" w:hAnsi="Arial" w:cs="Arial"/>
        </w:rPr>
        <w:t xml:space="preserve"> жалоб;</w:t>
      </w:r>
    </w:p>
    <w:p w:rsidR="004A2FCA" w:rsidRPr="00B77BB9" w:rsidRDefault="004A2FCA" w:rsidP="00022806">
      <w:pPr>
        <w:widowControl w:val="0"/>
        <w:spacing w:after="0" w:line="240" w:lineRule="auto"/>
        <w:ind w:firstLine="397"/>
        <w:jc w:val="both"/>
        <w:rPr>
          <w:rFonts w:ascii="Arial" w:hAnsi="Arial" w:cs="Arial"/>
        </w:rPr>
      </w:pPr>
      <w:r w:rsidRPr="00B77BB9">
        <w:rPr>
          <w:rFonts w:ascii="Arial" w:hAnsi="Arial" w:cs="Arial"/>
        </w:rPr>
        <w:t>и) результативный внутренний аудит и процесс анализа со стороны руководства;</w:t>
      </w:r>
    </w:p>
    <w:p w:rsidR="004A2FCA" w:rsidRPr="00B77BB9" w:rsidRDefault="004A2FCA" w:rsidP="00022806">
      <w:pPr>
        <w:widowControl w:val="0"/>
        <w:spacing w:after="0" w:line="240" w:lineRule="auto"/>
        <w:ind w:firstLine="397"/>
        <w:jc w:val="both"/>
        <w:rPr>
          <w:rFonts w:ascii="Arial" w:hAnsi="Arial" w:cs="Arial"/>
        </w:rPr>
      </w:pPr>
      <w:r w:rsidRPr="00B77BB9">
        <w:rPr>
          <w:rFonts w:ascii="Arial" w:hAnsi="Arial" w:cs="Arial"/>
        </w:rPr>
        <w:t>к) мониторинг, измерение и постоянное улучшение результативности системы лесоуправления и лесопользования.</w:t>
      </w:r>
    </w:p>
    <w:p w:rsidR="004A2FCA" w:rsidRPr="00B77BB9" w:rsidRDefault="004A2FCA" w:rsidP="00022806">
      <w:pPr>
        <w:widowControl w:val="0"/>
        <w:spacing w:after="0" w:line="240" w:lineRule="auto"/>
        <w:ind w:firstLine="397"/>
        <w:jc w:val="both"/>
        <w:rPr>
          <w:rFonts w:ascii="Arial" w:hAnsi="Arial" w:cs="Arial"/>
        </w:rPr>
      </w:pPr>
      <w:r w:rsidRPr="00B77BB9">
        <w:rPr>
          <w:rFonts w:ascii="Arial" w:hAnsi="Arial" w:cs="Arial"/>
          <w:b/>
        </w:rPr>
        <w:t>5.6.2.24</w:t>
      </w:r>
      <w:r w:rsidRPr="00B77BB9">
        <w:rPr>
          <w:rFonts w:ascii="Arial" w:hAnsi="Arial" w:cs="Arial"/>
        </w:rPr>
        <w:t xml:space="preserve"> В отчете по второму этапу аудита может быть приведен</w:t>
      </w:r>
      <w:r w:rsidR="00022806" w:rsidRPr="00B77BB9">
        <w:rPr>
          <w:rFonts w:ascii="Arial" w:hAnsi="Arial" w:cs="Arial"/>
        </w:rPr>
        <w:t xml:space="preserve">а информация </w:t>
      </w:r>
      <w:r w:rsidRPr="00B77BB9">
        <w:rPr>
          <w:rFonts w:ascii="Arial" w:hAnsi="Arial" w:cs="Arial"/>
        </w:rPr>
        <w:t>об уровне развития системы лесоуправления и лесопользования</w:t>
      </w:r>
      <w:r w:rsidR="00022806" w:rsidRPr="00B77BB9">
        <w:rPr>
          <w:rFonts w:ascii="Arial" w:hAnsi="Arial" w:cs="Arial"/>
        </w:rPr>
        <w:t xml:space="preserve">, </w:t>
      </w:r>
      <w:r w:rsidRPr="00B77BB9">
        <w:rPr>
          <w:rFonts w:ascii="Arial" w:hAnsi="Arial" w:cs="Arial"/>
        </w:rPr>
        <w:t>указано, внедрена ли система лесоуправле</w:t>
      </w:r>
      <w:r w:rsidR="00BD39C9" w:rsidRPr="00B77BB9">
        <w:rPr>
          <w:rFonts w:ascii="Arial" w:hAnsi="Arial" w:cs="Arial"/>
        </w:rPr>
        <w:t xml:space="preserve">ния и лесопользования у </w:t>
      </w:r>
      <w:r w:rsidRPr="00B77BB9">
        <w:rPr>
          <w:rFonts w:ascii="Arial" w:hAnsi="Arial" w:cs="Arial"/>
        </w:rPr>
        <w:t>заявител</w:t>
      </w:r>
      <w:r w:rsidR="00BD39C9" w:rsidRPr="00B77BB9">
        <w:rPr>
          <w:rFonts w:ascii="Arial" w:hAnsi="Arial" w:cs="Arial"/>
        </w:rPr>
        <w:t>я</w:t>
      </w:r>
      <w:r w:rsidRPr="00B77BB9">
        <w:rPr>
          <w:rFonts w:ascii="Arial" w:hAnsi="Arial" w:cs="Arial"/>
        </w:rPr>
        <w:t xml:space="preserve"> (групп</w:t>
      </w:r>
      <w:r w:rsidR="00BD39C9" w:rsidRPr="00B77BB9">
        <w:rPr>
          <w:rFonts w:ascii="Arial" w:hAnsi="Arial" w:cs="Arial"/>
        </w:rPr>
        <w:t>ы</w:t>
      </w:r>
      <w:r w:rsidRPr="00B77BB9">
        <w:rPr>
          <w:rFonts w:ascii="Arial" w:hAnsi="Arial" w:cs="Arial"/>
        </w:rPr>
        <w:t>) полностью, и об уровне ее поддержки со стороны высшего и среднего руководства.</w:t>
      </w:r>
    </w:p>
    <w:p w:rsidR="004A2FCA" w:rsidRPr="00B77BB9" w:rsidRDefault="004A2FCA" w:rsidP="00022806">
      <w:pPr>
        <w:widowControl w:val="0"/>
        <w:spacing w:after="0" w:line="240" w:lineRule="auto"/>
        <w:ind w:firstLine="397"/>
        <w:jc w:val="both"/>
        <w:rPr>
          <w:rFonts w:ascii="Arial" w:hAnsi="Arial" w:cs="Arial"/>
        </w:rPr>
      </w:pPr>
      <w:r w:rsidRPr="00B77BB9">
        <w:rPr>
          <w:rFonts w:ascii="Arial" w:hAnsi="Arial" w:cs="Arial"/>
          <w:b/>
        </w:rPr>
        <w:t>5.6.2.25</w:t>
      </w:r>
      <w:r w:rsidRPr="00B77BB9">
        <w:rPr>
          <w:rFonts w:ascii="Arial" w:hAnsi="Arial" w:cs="Arial"/>
        </w:rPr>
        <w:t xml:space="preserve"> В отчете по аудиту может быть указана </w:t>
      </w:r>
      <w:r w:rsidR="00022806" w:rsidRPr="00B77BB9">
        <w:rPr>
          <w:rFonts w:ascii="Arial" w:hAnsi="Arial" w:cs="Arial"/>
        </w:rPr>
        <w:t>информация о том</w:t>
      </w:r>
      <w:r w:rsidRPr="00B77BB9">
        <w:rPr>
          <w:rFonts w:ascii="Arial" w:hAnsi="Arial" w:cs="Arial"/>
        </w:rPr>
        <w:t>, что аудит основан на процессе выборочно</w:t>
      </w:r>
      <w:r w:rsidR="00022806" w:rsidRPr="00B77BB9">
        <w:rPr>
          <w:rFonts w:ascii="Arial" w:hAnsi="Arial" w:cs="Arial"/>
        </w:rPr>
        <w:t>й</w:t>
      </w:r>
      <w:r w:rsidRPr="00B77BB9">
        <w:rPr>
          <w:rFonts w:ascii="Arial" w:hAnsi="Arial" w:cs="Arial"/>
        </w:rPr>
        <w:t xml:space="preserve"> </w:t>
      </w:r>
      <w:r w:rsidR="00022806" w:rsidRPr="00B77BB9">
        <w:rPr>
          <w:rFonts w:ascii="Arial" w:hAnsi="Arial" w:cs="Arial"/>
        </w:rPr>
        <w:t xml:space="preserve">проверки </w:t>
      </w:r>
      <w:r w:rsidRPr="00B77BB9">
        <w:rPr>
          <w:rFonts w:ascii="Arial" w:hAnsi="Arial" w:cs="Arial"/>
        </w:rPr>
        <w:t>доступной информации</w:t>
      </w:r>
      <w:r w:rsidR="00022806" w:rsidRPr="00B77BB9">
        <w:rPr>
          <w:rFonts w:ascii="Arial" w:hAnsi="Arial" w:cs="Arial"/>
        </w:rPr>
        <w:t xml:space="preserve">, а также, что </w:t>
      </w:r>
      <w:r w:rsidRPr="00B77BB9">
        <w:rPr>
          <w:rFonts w:ascii="Arial" w:hAnsi="Arial" w:cs="Arial"/>
        </w:rPr>
        <w:t>рекомендации коман</w:t>
      </w:r>
      <w:r w:rsidR="00692CA6" w:rsidRPr="00B77BB9">
        <w:rPr>
          <w:rFonts w:ascii="Arial" w:hAnsi="Arial" w:cs="Arial"/>
        </w:rPr>
        <w:t>ды по оценке</w:t>
      </w:r>
      <w:r w:rsidRPr="00B77BB9">
        <w:rPr>
          <w:rFonts w:ascii="Arial" w:hAnsi="Arial" w:cs="Arial"/>
        </w:rPr>
        <w:t xml:space="preserve"> о выдаче сертификата соответствия заявителю (группе) являются предметом независимого анализа советом по сертификации перед принятием окончательного решения.</w:t>
      </w:r>
    </w:p>
    <w:p w:rsidR="004A2FCA" w:rsidRPr="00B77BB9" w:rsidRDefault="004A2FCA" w:rsidP="00DE2F1F">
      <w:pPr>
        <w:widowControl w:val="0"/>
        <w:spacing w:after="0" w:line="240" w:lineRule="auto"/>
        <w:ind w:firstLine="397"/>
        <w:jc w:val="both"/>
        <w:rPr>
          <w:rFonts w:ascii="Arial" w:hAnsi="Arial" w:cs="Arial"/>
        </w:rPr>
      </w:pPr>
      <w:r w:rsidRPr="00B77BB9">
        <w:rPr>
          <w:rFonts w:ascii="Arial" w:hAnsi="Arial" w:cs="Arial"/>
          <w:b/>
        </w:rPr>
        <w:t>5.6.2.26</w:t>
      </w:r>
      <w:r w:rsidRPr="00B77BB9">
        <w:rPr>
          <w:rFonts w:ascii="Arial" w:hAnsi="Arial" w:cs="Arial"/>
        </w:rPr>
        <w:t xml:space="preserve"> В отчет по второму этапу аудита может включаться заявление о рисках (если они существуют), которые могут влиять, если это относится к данному случаю, на следующее:</w:t>
      </w:r>
    </w:p>
    <w:p w:rsidR="004A2FCA" w:rsidRPr="00B77BB9" w:rsidRDefault="004A2FCA" w:rsidP="00DE2F1F">
      <w:pPr>
        <w:widowControl w:val="0"/>
        <w:spacing w:after="0" w:line="240" w:lineRule="auto"/>
        <w:ind w:firstLine="397"/>
        <w:jc w:val="both"/>
        <w:rPr>
          <w:rFonts w:ascii="Arial" w:hAnsi="Arial" w:cs="Arial"/>
        </w:rPr>
      </w:pPr>
      <w:r w:rsidRPr="00B77BB9">
        <w:rPr>
          <w:rFonts w:ascii="Arial" w:hAnsi="Arial" w:cs="Arial"/>
        </w:rPr>
        <w:t>а) соответствие требованиям к системе лесоуправления и лесопользования;</w:t>
      </w:r>
    </w:p>
    <w:p w:rsidR="004A2FCA" w:rsidRPr="00B77BB9" w:rsidRDefault="004A2FCA" w:rsidP="00DE2F1F">
      <w:pPr>
        <w:widowControl w:val="0"/>
        <w:spacing w:after="0" w:line="240" w:lineRule="auto"/>
        <w:ind w:firstLine="397"/>
        <w:jc w:val="both"/>
        <w:rPr>
          <w:rFonts w:ascii="Arial" w:hAnsi="Arial" w:cs="Arial"/>
        </w:rPr>
      </w:pPr>
      <w:r w:rsidRPr="00B77BB9">
        <w:rPr>
          <w:rFonts w:ascii="Arial" w:hAnsi="Arial" w:cs="Arial"/>
        </w:rPr>
        <w:t xml:space="preserve">б) соответствие установленным </w:t>
      </w:r>
      <w:r w:rsidR="00DE2F1F" w:rsidRPr="00B77BB9">
        <w:rPr>
          <w:rFonts w:ascii="Arial" w:hAnsi="Arial" w:cs="Arial"/>
        </w:rPr>
        <w:t xml:space="preserve">требованиям </w:t>
      </w:r>
      <w:r w:rsidRPr="00B77BB9">
        <w:rPr>
          <w:rFonts w:ascii="Arial" w:hAnsi="Arial" w:cs="Arial"/>
        </w:rPr>
        <w:t>законодатель</w:t>
      </w:r>
      <w:r w:rsidR="00DE2F1F" w:rsidRPr="00B77BB9">
        <w:rPr>
          <w:rFonts w:ascii="Arial" w:hAnsi="Arial" w:cs="Arial"/>
        </w:rPr>
        <w:t>ства</w:t>
      </w:r>
      <w:r w:rsidRPr="00B77BB9">
        <w:rPr>
          <w:rFonts w:ascii="Arial" w:hAnsi="Arial" w:cs="Arial"/>
        </w:rPr>
        <w:t>;</w:t>
      </w:r>
    </w:p>
    <w:p w:rsidR="004A2FCA" w:rsidRPr="00B77BB9" w:rsidRDefault="004A2FCA" w:rsidP="00DE2F1F">
      <w:pPr>
        <w:widowControl w:val="0"/>
        <w:spacing w:after="0" w:line="240" w:lineRule="auto"/>
        <w:ind w:firstLine="397"/>
        <w:jc w:val="both"/>
        <w:rPr>
          <w:rFonts w:ascii="Arial" w:hAnsi="Arial" w:cs="Arial"/>
        </w:rPr>
      </w:pPr>
      <w:r w:rsidRPr="00B77BB9">
        <w:rPr>
          <w:rFonts w:ascii="Arial" w:hAnsi="Arial" w:cs="Arial"/>
        </w:rPr>
        <w:t>в) результативность системы лесоуправления и лесопользования.</w:t>
      </w:r>
    </w:p>
    <w:p w:rsidR="004A2FCA" w:rsidRPr="00B77BB9" w:rsidRDefault="004A2FCA" w:rsidP="007843A3">
      <w:pPr>
        <w:widowControl w:val="0"/>
        <w:spacing w:after="0" w:line="240" w:lineRule="auto"/>
        <w:ind w:firstLine="397"/>
        <w:jc w:val="both"/>
        <w:rPr>
          <w:rFonts w:ascii="Arial" w:hAnsi="Arial" w:cs="Arial"/>
        </w:rPr>
      </w:pPr>
      <w:r w:rsidRPr="00B77BB9">
        <w:rPr>
          <w:rFonts w:ascii="Arial" w:hAnsi="Arial" w:cs="Arial"/>
          <w:b/>
        </w:rPr>
        <w:t>5.6.2.27</w:t>
      </w:r>
      <w:r w:rsidRPr="00B77BB9">
        <w:rPr>
          <w:rFonts w:ascii="Arial" w:hAnsi="Arial" w:cs="Arial"/>
        </w:rPr>
        <w:t xml:space="preserve"> В отчете по второму этапу аудита указ</w:t>
      </w:r>
      <w:r w:rsidR="007843A3" w:rsidRPr="00B77BB9">
        <w:rPr>
          <w:rFonts w:ascii="Arial" w:hAnsi="Arial" w:cs="Arial"/>
        </w:rPr>
        <w:t>ывается</w:t>
      </w:r>
      <w:r w:rsidRPr="00B77BB9">
        <w:rPr>
          <w:rFonts w:ascii="Arial" w:hAnsi="Arial" w:cs="Arial"/>
        </w:rPr>
        <w:t>, когда доступ к соответствующим лицам, местам или информации был невозможен или запрещен.</w:t>
      </w:r>
    </w:p>
    <w:p w:rsidR="00DE2F1F" w:rsidRPr="00B77BB9" w:rsidRDefault="004A2FCA" w:rsidP="00DE2F1F">
      <w:pPr>
        <w:widowControl w:val="0"/>
        <w:spacing w:after="0" w:line="240" w:lineRule="auto"/>
        <w:ind w:firstLine="397"/>
        <w:jc w:val="both"/>
        <w:rPr>
          <w:rFonts w:ascii="Arial" w:hAnsi="Arial" w:cs="Arial"/>
        </w:rPr>
      </w:pPr>
      <w:r w:rsidRPr="00B77BB9">
        <w:rPr>
          <w:rFonts w:ascii="Arial" w:hAnsi="Arial" w:cs="Arial"/>
          <w:b/>
        </w:rPr>
        <w:t>5.6.2.28</w:t>
      </w:r>
      <w:r w:rsidRPr="00B77BB9">
        <w:rPr>
          <w:rFonts w:ascii="Arial" w:hAnsi="Arial" w:cs="Arial"/>
        </w:rPr>
        <w:t xml:space="preserve"> </w:t>
      </w:r>
      <w:r w:rsidR="00DE2F1F" w:rsidRPr="00B77BB9">
        <w:rPr>
          <w:rFonts w:ascii="Arial" w:hAnsi="Arial" w:cs="Arial"/>
        </w:rPr>
        <w:t>При наличии несоответствий в</w:t>
      </w:r>
      <w:r w:rsidRPr="00B77BB9">
        <w:rPr>
          <w:rFonts w:ascii="Arial" w:hAnsi="Arial" w:cs="Arial"/>
        </w:rPr>
        <w:t xml:space="preserve"> отчете по второму этапу аудита </w:t>
      </w:r>
      <w:r w:rsidR="00DE2F1F" w:rsidRPr="00B77BB9">
        <w:rPr>
          <w:rFonts w:ascii="Arial" w:hAnsi="Arial" w:cs="Arial"/>
        </w:rPr>
        <w:t xml:space="preserve">также </w:t>
      </w:r>
      <w:r w:rsidRPr="00B77BB9">
        <w:rPr>
          <w:rFonts w:ascii="Arial" w:hAnsi="Arial" w:cs="Arial"/>
        </w:rPr>
        <w:t>указыва</w:t>
      </w:r>
      <w:r w:rsidR="00DE2F1F" w:rsidRPr="00B77BB9">
        <w:rPr>
          <w:rFonts w:ascii="Arial" w:hAnsi="Arial" w:cs="Arial"/>
        </w:rPr>
        <w:t>ю</w:t>
      </w:r>
      <w:r w:rsidRPr="00B77BB9">
        <w:rPr>
          <w:rFonts w:ascii="Arial" w:hAnsi="Arial" w:cs="Arial"/>
        </w:rPr>
        <w:t>т</w:t>
      </w:r>
      <w:r w:rsidR="00DE2F1F" w:rsidRPr="00B77BB9">
        <w:rPr>
          <w:rFonts w:ascii="Arial" w:hAnsi="Arial" w:cs="Arial"/>
        </w:rPr>
        <w:t>ся:</w:t>
      </w:r>
    </w:p>
    <w:p w:rsidR="00DE2F1F" w:rsidRPr="00B77BB9" w:rsidRDefault="007843A3" w:rsidP="00DE2F1F">
      <w:pPr>
        <w:widowControl w:val="0"/>
        <w:spacing w:after="0" w:line="240" w:lineRule="auto"/>
        <w:ind w:firstLine="397"/>
        <w:jc w:val="both"/>
        <w:rPr>
          <w:rFonts w:ascii="Arial" w:hAnsi="Arial" w:cs="Arial"/>
        </w:rPr>
      </w:pPr>
      <w:r w:rsidRPr="00B77BB9">
        <w:rPr>
          <w:rFonts w:ascii="Arial" w:hAnsi="Arial" w:cs="Arial"/>
        </w:rPr>
        <w:t>−</w:t>
      </w:r>
      <w:r w:rsidR="00DE2F1F" w:rsidRPr="00B77BB9">
        <w:rPr>
          <w:rFonts w:ascii="Arial" w:hAnsi="Arial" w:cs="Arial"/>
        </w:rPr>
        <w:t xml:space="preserve"> </w:t>
      </w:r>
      <w:r w:rsidR="000015CC" w:rsidRPr="00B77BB9">
        <w:rPr>
          <w:rFonts w:ascii="Arial" w:hAnsi="Arial" w:cs="Arial"/>
        </w:rPr>
        <w:t>необходимость разработки</w:t>
      </w:r>
      <w:r w:rsidR="004A2FCA" w:rsidRPr="00B77BB9">
        <w:rPr>
          <w:rFonts w:ascii="Arial" w:hAnsi="Arial" w:cs="Arial"/>
        </w:rPr>
        <w:t xml:space="preserve"> корректирующих </w:t>
      </w:r>
      <w:r w:rsidR="00DE2F1F" w:rsidRPr="00B77BB9">
        <w:rPr>
          <w:rFonts w:ascii="Arial" w:hAnsi="Arial" w:cs="Arial"/>
        </w:rPr>
        <w:t>мероприятий</w:t>
      </w:r>
      <w:r w:rsidRPr="00B77BB9">
        <w:rPr>
          <w:rFonts w:ascii="Arial" w:hAnsi="Arial" w:cs="Arial"/>
        </w:rPr>
        <w:t>;</w:t>
      </w:r>
    </w:p>
    <w:p w:rsidR="007843A3" w:rsidRPr="00B77BB9" w:rsidRDefault="007843A3" w:rsidP="00DE2F1F">
      <w:pPr>
        <w:widowControl w:val="0"/>
        <w:spacing w:after="0" w:line="240" w:lineRule="auto"/>
        <w:ind w:firstLine="397"/>
        <w:jc w:val="both"/>
        <w:rPr>
          <w:rFonts w:ascii="Arial" w:hAnsi="Arial" w:cs="Arial"/>
        </w:rPr>
      </w:pPr>
      <w:r w:rsidRPr="00B77BB9">
        <w:rPr>
          <w:rFonts w:ascii="Arial" w:hAnsi="Arial" w:cs="Arial"/>
        </w:rPr>
        <w:t xml:space="preserve">− сроки </w:t>
      </w:r>
      <w:r w:rsidR="004A2FCA" w:rsidRPr="00B77BB9">
        <w:rPr>
          <w:rFonts w:ascii="Arial" w:hAnsi="Arial" w:cs="Arial"/>
        </w:rPr>
        <w:t>устранения несоответствий, выявленных на втором этапе аудита</w:t>
      </w:r>
      <w:r w:rsidRPr="00B77BB9">
        <w:rPr>
          <w:rFonts w:ascii="Arial" w:hAnsi="Arial" w:cs="Arial"/>
        </w:rPr>
        <w:t>;</w:t>
      </w:r>
    </w:p>
    <w:p w:rsidR="004A2FCA" w:rsidRPr="00B77BB9" w:rsidRDefault="007843A3" w:rsidP="007843A3">
      <w:pPr>
        <w:widowControl w:val="0"/>
        <w:spacing w:after="0" w:line="240" w:lineRule="auto"/>
        <w:ind w:firstLine="397"/>
        <w:jc w:val="both"/>
        <w:rPr>
          <w:rFonts w:ascii="Arial" w:hAnsi="Arial" w:cs="Arial"/>
        </w:rPr>
      </w:pPr>
      <w:r w:rsidRPr="00B77BB9">
        <w:rPr>
          <w:rFonts w:ascii="Arial" w:hAnsi="Arial" w:cs="Arial"/>
        </w:rPr>
        <w:t xml:space="preserve">− </w:t>
      </w:r>
      <w:r w:rsidR="004A2FCA" w:rsidRPr="00B77BB9">
        <w:rPr>
          <w:rFonts w:ascii="Arial" w:hAnsi="Arial" w:cs="Arial"/>
        </w:rPr>
        <w:t xml:space="preserve">сроки представления в орган по сертификации документированных свидетельств об устранении несоответствий, но не более </w:t>
      </w:r>
      <w:r w:rsidR="004A2FCA" w:rsidRPr="00B77BB9">
        <w:rPr>
          <w:rFonts w:ascii="Arial" w:hAnsi="Arial" w:cs="Arial"/>
          <w:b/>
        </w:rPr>
        <w:t xml:space="preserve">30 </w:t>
      </w:r>
      <w:r w:rsidR="004A2FCA" w:rsidRPr="00B77BB9">
        <w:rPr>
          <w:rFonts w:ascii="Arial" w:hAnsi="Arial" w:cs="Arial"/>
        </w:rPr>
        <w:t>календарных дней со дня окончания второго этапа аудита</w:t>
      </w:r>
      <w:r w:rsidRPr="00B77BB9">
        <w:rPr>
          <w:rFonts w:ascii="Arial" w:hAnsi="Arial" w:cs="Arial"/>
        </w:rPr>
        <w:t>;</w:t>
      </w:r>
    </w:p>
    <w:p w:rsidR="007843A3" w:rsidRPr="00B77BB9" w:rsidRDefault="007843A3" w:rsidP="007843A3">
      <w:pPr>
        <w:widowControl w:val="0"/>
        <w:spacing w:after="0" w:line="240" w:lineRule="auto"/>
        <w:ind w:firstLine="397"/>
        <w:jc w:val="both"/>
        <w:rPr>
          <w:rFonts w:ascii="Arial" w:hAnsi="Arial" w:cs="Arial"/>
        </w:rPr>
      </w:pPr>
      <w:r w:rsidRPr="00B77BB9">
        <w:rPr>
          <w:rFonts w:ascii="Arial" w:hAnsi="Arial" w:cs="Arial"/>
        </w:rPr>
        <w:t>− способ предоставления свидетельств для проверки результативности корректирующих действий.</w:t>
      </w:r>
    </w:p>
    <w:p w:rsidR="004A2FCA" w:rsidRPr="00B77BB9" w:rsidRDefault="004A2FCA" w:rsidP="007843A3">
      <w:pPr>
        <w:widowControl w:val="0"/>
        <w:spacing w:after="0" w:line="240" w:lineRule="auto"/>
        <w:ind w:firstLine="397"/>
        <w:jc w:val="both"/>
        <w:rPr>
          <w:rFonts w:ascii="Arial" w:hAnsi="Arial" w:cs="Arial"/>
        </w:rPr>
      </w:pPr>
      <w:r w:rsidRPr="00B77BB9">
        <w:rPr>
          <w:rFonts w:ascii="Arial" w:hAnsi="Arial" w:cs="Arial"/>
          <w:b/>
        </w:rPr>
        <w:t>5.6.2.</w:t>
      </w:r>
      <w:r w:rsidR="007843A3" w:rsidRPr="00B77BB9">
        <w:rPr>
          <w:rFonts w:ascii="Arial" w:hAnsi="Arial" w:cs="Arial"/>
          <w:b/>
        </w:rPr>
        <w:t>29</w:t>
      </w:r>
      <w:r w:rsidRPr="00B77BB9">
        <w:rPr>
          <w:rFonts w:ascii="Arial" w:hAnsi="Arial" w:cs="Arial"/>
          <w:b/>
        </w:rPr>
        <w:t xml:space="preserve"> </w:t>
      </w:r>
      <w:r w:rsidR="007843A3" w:rsidRPr="00B77BB9">
        <w:rPr>
          <w:rFonts w:ascii="Arial" w:hAnsi="Arial" w:cs="Arial"/>
        </w:rPr>
        <w:t xml:space="preserve">Отчет по второму этапу аудита </w:t>
      </w:r>
      <w:r w:rsidRPr="00B77BB9">
        <w:rPr>
          <w:rFonts w:ascii="Arial" w:hAnsi="Arial" w:cs="Arial"/>
        </w:rPr>
        <w:t>подписыва</w:t>
      </w:r>
      <w:r w:rsidR="007843A3" w:rsidRPr="00B77BB9">
        <w:rPr>
          <w:rFonts w:ascii="Arial" w:hAnsi="Arial" w:cs="Arial"/>
        </w:rPr>
        <w:t>ется</w:t>
      </w:r>
      <w:r w:rsidRPr="00B77BB9">
        <w:rPr>
          <w:rFonts w:ascii="Arial" w:hAnsi="Arial" w:cs="Arial"/>
        </w:rPr>
        <w:t xml:space="preserve"> руководителем команды по </w:t>
      </w:r>
      <w:r w:rsidR="007843A3" w:rsidRPr="00B77BB9">
        <w:rPr>
          <w:rFonts w:ascii="Arial" w:hAnsi="Arial" w:cs="Arial"/>
        </w:rPr>
        <w:t>оценке</w:t>
      </w:r>
      <w:r w:rsidRPr="00B77BB9">
        <w:rPr>
          <w:rFonts w:ascii="Arial" w:hAnsi="Arial" w:cs="Arial"/>
        </w:rPr>
        <w:t xml:space="preserve"> и экспертами-аудиторами</w:t>
      </w:r>
      <w:r w:rsidR="007843A3" w:rsidRPr="00B77BB9">
        <w:rPr>
          <w:rFonts w:ascii="Arial" w:hAnsi="Arial" w:cs="Arial"/>
        </w:rPr>
        <w:t xml:space="preserve"> органа по сертификации</w:t>
      </w:r>
      <w:r w:rsidRPr="00B77BB9">
        <w:rPr>
          <w:rFonts w:ascii="Arial" w:hAnsi="Arial" w:cs="Arial"/>
        </w:rPr>
        <w:t xml:space="preserve"> и </w:t>
      </w:r>
      <w:r w:rsidR="007843A3" w:rsidRPr="00B77BB9">
        <w:rPr>
          <w:rFonts w:ascii="Arial" w:hAnsi="Arial" w:cs="Arial"/>
        </w:rPr>
        <w:t xml:space="preserve">может </w:t>
      </w:r>
      <w:r w:rsidRPr="00B77BB9">
        <w:rPr>
          <w:rFonts w:ascii="Arial" w:hAnsi="Arial" w:cs="Arial"/>
        </w:rPr>
        <w:t>утверждаться уполномоченным лицом органа по сертификации.</w:t>
      </w:r>
    </w:p>
    <w:p w:rsidR="004A2FCA" w:rsidRPr="00B77BB9" w:rsidRDefault="004A2FCA" w:rsidP="007843A3">
      <w:pPr>
        <w:widowControl w:val="0"/>
        <w:spacing w:after="0" w:line="240" w:lineRule="auto"/>
        <w:ind w:firstLine="397"/>
        <w:jc w:val="both"/>
        <w:rPr>
          <w:rFonts w:ascii="Arial" w:hAnsi="Arial" w:cs="Arial"/>
        </w:rPr>
      </w:pPr>
      <w:r w:rsidRPr="00B77BB9">
        <w:rPr>
          <w:rFonts w:ascii="Arial" w:hAnsi="Arial" w:cs="Arial"/>
        </w:rPr>
        <w:t>При индивидуальной сертификации отчет по второму этапу аудита составляется в двух экземплярах: один остается в органе по сертификации, второй передается организации-заявителю.</w:t>
      </w:r>
    </w:p>
    <w:p w:rsidR="004A2FCA" w:rsidRPr="00B77BB9" w:rsidRDefault="004A2FCA" w:rsidP="007843A3">
      <w:pPr>
        <w:widowControl w:val="0"/>
        <w:spacing w:after="0" w:line="240" w:lineRule="auto"/>
        <w:ind w:firstLine="397"/>
        <w:jc w:val="both"/>
        <w:rPr>
          <w:rFonts w:ascii="Arial" w:hAnsi="Arial" w:cs="Arial"/>
        </w:rPr>
      </w:pPr>
      <w:r w:rsidRPr="00B77BB9">
        <w:rPr>
          <w:rFonts w:ascii="Arial" w:hAnsi="Arial" w:cs="Arial"/>
        </w:rPr>
        <w:t>При групповой сертификации количество экземпляров отчета по второму этапу аудита должно соответствовать количеству членов группы, включая руководителя группы. Руководителю группы и членам группы передается по одному экземпляру отчета, один экземпляр остается в органе по лесной сертификации.</w:t>
      </w:r>
    </w:p>
    <w:p w:rsidR="004A2FCA" w:rsidRPr="00B77BB9" w:rsidRDefault="004A2FCA" w:rsidP="007843A3">
      <w:pPr>
        <w:widowControl w:val="0"/>
        <w:spacing w:after="0" w:line="240" w:lineRule="auto"/>
        <w:ind w:firstLine="397"/>
        <w:jc w:val="both"/>
        <w:rPr>
          <w:rFonts w:ascii="Arial" w:hAnsi="Arial" w:cs="Arial"/>
        </w:rPr>
      </w:pPr>
      <w:r w:rsidRPr="00B77BB9">
        <w:rPr>
          <w:rFonts w:ascii="Arial" w:hAnsi="Arial" w:cs="Arial"/>
        </w:rPr>
        <w:t xml:space="preserve">Отчет по второму этапу аудита должен быть передан не позднее </w:t>
      </w:r>
      <w:r w:rsidR="007843A3" w:rsidRPr="00B77BB9">
        <w:rPr>
          <w:rFonts w:ascii="Arial" w:hAnsi="Arial" w:cs="Arial"/>
          <w:b/>
        </w:rPr>
        <w:t>1</w:t>
      </w:r>
      <w:r w:rsidR="008E277C" w:rsidRPr="00B77BB9">
        <w:rPr>
          <w:rFonts w:ascii="Arial" w:hAnsi="Arial" w:cs="Arial"/>
          <w:b/>
        </w:rPr>
        <w:t>0</w:t>
      </w:r>
      <w:r w:rsidR="007843A3" w:rsidRPr="00B77BB9">
        <w:rPr>
          <w:rFonts w:ascii="Arial" w:hAnsi="Arial" w:cs="Arial"/>
          <w:b/>
        </w:rPr>
        <w:t xml:space="preserve"> рабочих </w:t>
      </w:r>
      <w:r w:rsidRPr="00B77BB9">
        <w:rPr>
          <w:rFonts w:ascii="Arial" w:hAnsi="Arial" w:cs="Arial"/>
          <w:b/>
        </w:rPr>
        <w:t>дней</w:t>
      </w:r>
      <w:r w:rsidRPr="00B77BB9">
        <w:rPr>
          <w:rFonts w:ascii="Arial" w:hAnsi="Arial" w:cs="Arial"/>
        </w:rPr>
        <w:t xml:space="preserve"> после завершения второго этапа аудита.</w:t>
      </w:r>
    </w:p>
    <w:p w:rsidR="007843A3" w:rsidRPr="00B77BB9" w:rsidRDefault="004A2FCA" w:rsidP="00081161">
      <w:pPr>
        <w:widowControl w:val="0"/>
        <w:spacing w:after="0" w:line="240" w:lineRule="auto"/>
        <w:ind w:firstLine="397"/>
        <w:jc w:val="both"/>
        <w:rPr>
          <w:rFonts w:ascii="Arial" w:hAnsi="Arial" w:cs="Arial"/>
        </w:rPr>
      </w:pPr>
      <w:r w:rsidRPr="00B77BB9">
        <w:rPr>
          <w:rFonts w:ascii="Arial" w:hAnsi="Arial" w:cs="Arial"/>
          <w:b/>
        </w:rPr>
        <w:t>5.6.2.31</w:t>
      </w:r>
      <w:r w:rsidRPr="00B77BB9">
        <w:rPr>
          <w:rFonts w:ascii="Arial" w:hAnsi="Arial" w:cs="Arial"/>
        </w:rPr>
        <w:t xml:space="preserve"> В случае неустранения заявителем (членом группы) несущественных несоответствий в течение </w:t>
      </w:r>
      <w:r w:rsidRPr="00B77BB9">
        <w:rPr>
          <w:rFonts w:ascii="Arial" w:hAnsi="Arial" w:cs="Arial"/>
          <w:b/>
        </w:rPr>
        <w:t>30</w:t>
      </w:r>
      <w:r w:rsidRPr="00B77BB9">
        <w:rPr>
          <w:rFonts w:ascii="Arial" w:hAnsi="Arial" w:cs="Arial"/>
        </w:rPr>
        <w:t xml:space="preserve"> календарных дней со дня окончания второго этапа аудита система лесоуправления и лесопользования заявителя (члена группы) признается органом по сертификации не соответствующей </w:t>
      </w:r>
      <w:r w:rsidR="00BD39C9" w:rsidRPr="00B77BB9">
        <w:rPr>
          <w:rFonts w:ascii="Arial" w:hAnsi="Arial" w:cs="Arial"/>
        </w:rPr>
        <w:t xml:space="preserve">СТБ 1708 и другим </w:t>
      </w:r>
      <w:r w:rsidR="00B86BAE" w:rsidRPr="00B77BB9">
        <w:rPr>
          <w:rFonts w:ascii="Arial" w:hAnsi="Arial" w:cs="Arial"/>
        </w:rPr>
        <w:t>НПА и ТНПА в области устойчивого лесоуправления и лесопользования</w:t>
      </w:r>
      <w:r w:rsidR="007843A3" w:rsidRPr="00B77BB9">
        <w:rPr>
          <w:rFonts w:ascii="Arial" w:hAnsi="Arial" w:cs="Arial"/>
        </w:rPr>
        <w:t>, на соотве</w:t>
      </w:r>
      <w:r w:rsidR="00081161" w:rsidRPr="00B77BB9">
        <w:rPr>
          <w:rFonts w:ascii="Arial" w:hAnsi="Arial" w:cs="Arial"/>
        </w:rPr>
        <w:t>т</w:t>
      </w:r>
      <w:r w:rsidR="007843A3" w:rsidRPr="00B77BB9">
        <w:rPr>
          <w:rFonts w:ascii="Arial" w:hAnsi="Arial" w:cs="Arial"/>
        </w:rPr>
        <w:t xml:space="preserve">ствие которым </w:t>
      </w:r>
      <w:r w:rsidR="00081161" w:rsidRPr="00B77BB9">
        <w:rPr>
          <w:rFonts w:ascii="Arial" w:hAnsi="Arial" w:cs="Arial"/>
        </w:rPr>
        <w:t>проводится сертификация</w:t>
      </w:r>
      <w:r w:rsidRPr="00B77BB9">
        <w:rPr>
          <w:rFonts w:ascii="Arial" w:hAnsi="Arial" w:cs="Arial"/>
        </w:rPr>
        <w:t xml:space="preserve">. </w:t>
      </w:r>
    </w:p>
    <w:p w:rsidR="00081161" w:rsidRPr="00B77BB9" w:rsidRDefault="00081161" w:rsidP="00081161">
      <w:pPr>
        <w:widowControl w:val="0"/>
        <w:spacing w:after="0" w:line="240" w:lineRule="auto"/>
        <w:ind w:firstLine="397"/>
        <w:jc w:val="both"/>
        <w:rPr>
          <w:rFonts w:ascii="Arial" w:hAnsi="Arial" w:cs="Arial"/>
        </w:rPr>
      </w:pPr>
      <w:r w:rsidRPr="00B77BB9">
        <w:rPr>
          <w:rFonts w:ascii="Arial" w:hAnsi="Arial" w:cs="Arial"/>
        </w:rPr>
        <w:t>Работы в рамках договора на выполнение работ по сертификации прекращаются.</w:t>
      </w:r>
      <w:r w:rsidR="00423A68" w:rsidRPr="00B77BB9">
        <w:rPr>
          <w:rFonts w:ascii="Arial" w:hAnsi="Arial" w:cs="Arial"/>
        </w:rPr>
        <w:t xml:space="preserve"> </w:t>
      </w:r>
      <w:r w:rsidRPr="00B77BB9">
        <w:rPr>
          <w:rFonts w:ascii="Arial" w:hAnsi="Arial" w:cs="Arial"/>
        </w:rPr>
        <w:t xml:space="preserve">Заявителю направляется извещение с обоснованием отказа от дальнейшего проведения работ по сертификации. </w:t>
      </w:r>
    </w:p>
    <w:p w:rsidR="004A2FCA" w:rsidRPr="00B77BB9" w:rsidRDefault="007843A3" w:rsidP="00081161">
      <w:pPr>
        <w:widowControl w:val="0"/>
        <w:spacing w:after="0" w:line="240" w:lineRule="auto"/>
        <w:ind w:firstLine="397"/>
        <w:jc w:val="both"/>
        <w:rPr>
          <w:rFonts w:ascii="Arial" w:hAnsi="Arial" w:cs="Arial"/>
        </w:rPr>
      </w:pPr>
      <w:r w:rsidRPr="00B77BB9">
        <w:rPr>
          <w:rFonts w:ascii="Arial" w:hAnsi="Arial" w:cs="Arial"/>
        </w:rPr>
        <w:t>З</w:t>
      </w:r>
      <w:r w:rsidR="004A2FCA" w:rsidRPr="00B77BB9">
        <w:rPr>
          <w:rFonts w:ascii="Arial" w:hAnsi="Arial" w:cs="Arial"/>
        </w:rPr>
        <w:t>аявитель (руководитель группы) вправе подать повторно заявку на проведение сертификации после устранения несоответствий. При этом сертификационный аудит системы лесоуправления и лесопользования проводится в полном объеме.</w:t>
      </w:r>
    </w:p>
    <w:p w:rsidR="00BD39C9" w:rsidRPr="00B77BB9" w:rsidRDefault="00BD39C9" w:rsidP="00BD39C9">
      <w:pPr>
        <w:widowControl w:val="0"/>
        <w:spacing w:after="0" w:line="240" w:lineRule="auto"/>
        <w:ind w:firstLine="397"/>
        <w:jc w:val="both"/>
        <w:rPr>
          <w:rFonts w:ascii="Arial" w:hAnsi="Arial" w:cs="Arial"/>
        </w:rPr>
      </w:pPr>
    </w:p>
    <w:p w:rsidR="001269A8" w:rsidRPr="00B77BB9" w:rsidRDefault="001269A8" w:rsidP="00BD39C9">
      <w:pPr>
        <w:widowControl w:val="0"/>
        <w:spacing w:after="0" w:line="240" w:lineRule="auto"/>
        <w:ind w:firstLine="397"/>
        <w:jc w:val="both"/>
        <w:rPr>
          <w:rFonts w:ascii="Arial" w:hAnsi="Arial" w:cs="Arial"/>
        </w:rPr>
      </w:pPr>
    </w:p>
    <w:p w:rsidR="00C176A0" w:rsidRPr="00B77BB9" w:rsidRDefault="004A2FCA" w:rsidP="00C176A0">
      <w:pPr>
        <w:widowControl w:val="0"/>
        <w:spacing w:after="0" w:line="240" w:lineRule="auto"/>
        <w:ind w:firstLine="397"/>
        <w:jc w:val="both"/>
        <w:rPr>
          <w:rFonts w:ascii="Arial" w:hAnsi="Arial" w:cs="Arial"/>
          <w:b/>
        </w:rPr>
      </w:pPr>
      <w:r w:rsidRPr="00B77BB9">
        <w:rPr>
          <w:rFonts w:ascii="Arial" w:hAnsi="Arial" w:cs="Arial"/>
          <w:b/>
        </w:rPr>
        <w:t>5.</w:t>
      </w:r>
      <w:r w:rsidR="00C176A0" w:rsidRPr="00B77BB9">
        <w:rPr>
          <w:rFonts w:ascii="Arial" w:hAnsi="Arial" w:cs="Arial"/>
          <w:b/>
        </w:rPr>
        <w:t>7</w:t>
      </w:r>
      <w:r w:rsidRPr="00B77BB9">
        <w:rPr>
          <w:rFonts w:ascii="Arial" w:hAnsi="Arial" w:cs="Arial"/>
          <w:b/>
        </w:rPr>
        <w:t> </w:t>
      </w:r>
      <w:r w:rsidR="006102D8" w:rsidRPr="00B77BB9">
        <w:rPr>
          <w:rFonts w:ascii="Arial" w:hAnsi="Arial" w:cs="Arial"/>
          <w:b/>
        </w:rPr>
        <w:t>Анализ результатов сертификации и</w:t>
      </w:r>
      <w:r w:rsidRPr="00B77BB9">
        <w:rPr>
          <w:rFonts w:ascii="Arial" w:hAnsi="Arial" w:cs="Arial"/>
          <w:b/>
        </w:rPr>
        <w:t xml:space="preserve"> принятие решения </w:t>
      </w:r>
      <w:r w:rsidR="004945BA" w:rsidRPr="00B77BB9">
        <w:rPr>
          <w:rFonts w:ascii="Arial" w:hAnsi="Arial" w:cs="Arial"/>
          <w:b/>
        </w:rPr>
        <w:t>о выдаче сертификат</w:t>
      </w:r>
      <w:r w:rsidR="002055A3" w:rsidRPr="00B77BB9">
        <w:rPr>
          <w:rFonts w:ascii="Arial" w:hAnsi="Arial" w:cs="Arial"/>
          <w:b/>
        </w:rPr>
        <w:t>а</w:t>
      </w:r>
      <w:r w:rsidR="004945BA" w:rsidRPr="00B77BB9">
        <w:rPr>
          <w:rFonts w:ascii="Arial" w:hAnsi="Arial" w:cs="Arial"/>
          <w:b/>
        </w:rPr>
        <w:t xml:space="preserve"> </w:t>
      </w:r>
    </w:p>
    <w:p w:rsidR="004A2FCA" w:rsidRPr="00B77BB9" w:rsidRDefault="004945BA" w:rsidP="00C176A0">
      <w:pPr>
        <w:widowControl w:val="0"/>
        <w:spacing w:after="0" w:line="240" w:lineRule="auto"/>
        <w:ind w:firstLine="397"/>
        <w:jc w:val="both"/>
        <w:rPr>
          <w:rFonts w:ascii="Arial" w:hAnsi="Arial" w:cs="Arial"/>
          <w:b/>
        </w:rPr>
      </w:pPr>
      <w:r w:rsidRPr="00B77BB9">
        <w:rPr>
          <w:rFonts w:ascii="Arial" w:hAnsi="Arial" w:cs="Arial"/>
          <w:b/>
        </w:rPr>
        <w:t xml:space="preserve">соответствия </w:t>
      </w:r>
      <w:r w:rsidR="002055A3" w:rsidRPr="00B77BB9">
        <w:rPr>
          <w:rFonts w:ascii="Arial" w:hAnsi="Arial" w:cs="Arial"/>
          <w:b/>
        </w:rPr>
        <w:t>на систему лесоуправления и лесопользования</w:t>
      </w:r>
    </w:p>
    <w:p w:rsidR="004A2FCA" w:rsidRPr="00B77BB9" w:rsidRDefault="004A2FCA" w:rsidP="004945BA">
      <w:pPr>
        <w:widowControl w:val="0"/>
        <w:spacing w:after="0" w:line="240" w:lineRule="auto"/>
        <w:ind w:firstLine="397"/>
        <w:jc w:val="both"/>
        <w:rPr>
          <w:rFonts w:ascii="Arial" w:hAnsi="Arial" w:cs="Arial"/>
        </w:rPr>
      </w:pPr>
    </w:p>
    <w:p w:rsidR="004A2FCA" w:rsidRPr="00B77BB9" w:rsidRDefault="004A2FCA" w:rsidP="004945BA">
      <w:pPr>
        <w:widowControl w:val="0"/>
        <w:spacing w:after="0" w:line="240" w:lineRule="auto"/>
        <w:ind w:firstLine="397"/>
        <w:jc w:val="both"/>
        <w:rPr>
          <w:rFonts w:ascii="Arial" w:hAnsi="Arial" w:cs="Arial"/>
        </w:rPr>
      </w:pPr>
      <w:r w:rsidRPr="00B77BB9">
        <w:rPr>
          <w:rFonts w:ascii="Arial" w:hAnsi="Arial" w:cs="Arial"/>
          <w:b/>
        </w:rPr>
        <w:t>5.</w:t>
      </w:r>
      <w:r w:rsidR="00C176A0" w:rsidRPr="00B77BB9">
        <w:rPr>
          <w:rFonts w:ascii="Arial" w:hAnsi="Arial" w:cs="Arial"/>
          <w:b/>
        </w:rPr>
        <w:t>7</w:t>
      </w:r>
      <w:r w:rsidRPr="00B77BB9">
        <w:rPr>
          <w:rFonts w:ascii="Arial" w:hAnsi="Arial" w:cs="Arial"/>
          <w:b/>
        </w:rPr>
        <w:t>.1</w:t>
      </w:r>
      <w:r w:rsidRPr="00B77BB9">
        <w:rPr>
          <w:rFonts w:ascii="Arial" w:hAnsi="Arial" w:cs="Arial"/>
        </w:rPr>
        <w:t xml:space="preserve"> </w:t>
      </w:r>
      <w:r w:rsidRPr="00B77BB9">
        <w:rPr>
          <w:rFonts w:ascii="Arial" w:hAnsi="Arial" w:cs="Arial"/>
          <w:spacing w:val="-2"/>
        </w:rPr>
        <w:t>После устранения выявленных несоответствий заявитель (руководитель группы)</w:t>
      </w:r>
      <w:r w:rsidRPr="00B77BB9">
        <w:rPr>
          <w:rFonts w:ascii="Arial" w:hAnsi="Arial" w:cs="Arial"/>
        </w:rPr>
        <w:t xml:space="preserve"> уведомляет об этом орган по сертификации.</w:t>
      </w:r>
    </w:p>
    <w:p w:rsidR="004A2FCA" w:rsidRPr="00B77BB9" w:rsidRDefault="004A2FCA" w:rsidP="004945BA">
      <w:pPr>
        <w:widowControl w:val="0"/>
        <w:spacing w:after="0" w:line="240" w:lineRule="auto"/>
        <w:ind w:firstLine="397"/>
        <w:jc w:val="both"/>
        <w:rPr>
          <w:rFonts w:ascii="Arial" w:hAnsi="Arial" w:cs="Arial"/>
        </w:rPr>
      </w:pPr>
      <w:r w:rsidRPr="00B77BB9">
        <w:rPr>
          <w:rFonts w:ascii="Arial" w:hAnsi="Arial" w:cs="Arial"/>
        </w:rPr>
        <w:t xml:space="preserve">Результаты устранения </w:t>
      </w:r>
      <w:r w:rsidR="004945BA" w:rsidRPr="00B77BB9">
        <w:rPr>
          <w:rFonts w:ascii="Arial" w:hAnsi="Arial" w:cs="Arial"/>
        </w:rPr>
        <w:t>выявленных несоответствий проверяются органом по сертификации способом, определенным</w:t>
      </w:r>
      <w:r w:rsidRPr="00B77BB9">
        <w:rPr>
          <w:rFonts w:ascii="Arial" w:hAnsi="Arial" w:cs="Arial"/>
        </w:rPr>
        <w:t xml:space="preserve"> в</w:t>
      </w:r>
      <w:r w:rsidR="00C176A0" w:rsidRPr="00B77BB9">
        <w:rPr>
          <w:rFonts w:ascii="Arial" w:hAnsi="Arial" w:cs="Arial"/>
        </w:rPr>
        <w:t xml:space="preserve"> отчете по второму этапу аудита.</w:t>
      </w:r>
    </w:p>
    <w:p w:rsidR="004A2FCA" w:rsidRPr="00B77BB9" w:rsidRDefault="004A2FCA" w:rsidP="004945BA">
      <w:pPr>
        <w:widowControl w:val="0"/>
        <w:spacing w:after="0" w:line="240" w:lineRule="auto"/>
        <w:ind w:firstLine="397"/>
        <w:jc w:val="both"/>
        <w:rPr>
          <w:rFonts w:ascii="Arial" w:hAnsi="Arial" w:cs="Arial"/>
        </w:rPr>
      </w:pPr>
      <w:r w:rsidRPr="00B77BB9">
        <w:rPr>
          <w:rFonts w:ascii="Arial" w:hAnsi="Arial" w:cs="Arial"/>
        </w:rPr>
        <w:t xml:space="preserve">Команда по </w:t>
      </w:r>
      <w:r w:rsidR="004945BA" w:rsidRPr="00B77BB9">
        <w:rPr>
          <w:rFonts w:ascii="Arial" w:hAnsi="Arial" w:cs="Arial"/>
        </w:rPr>
        <w:t xml:space="preserve">оценке </w:t>
      </w:r>
      <w:r w:rsidRPr="00B77BB9">
        <w:rPr>
          <w:rFonts w:ascii="Arial" w:hAnsi="Arial" w:cs="Arial"/>
        </w:rPr>
        <w:t>анализир</w:t>
      </w:r>
      <w:r w:rsidR="004945BA" w:rsidRPr="00B77BB9">
        <w:rPr>
          <w:rFonts w:ascii="Arial" w:hAnsi="Arial" w:cs="Arial"/>
        </w:rPr>
        <w:t>ует</w:t>
      </w:r>
      <w:r w:rsidRPr="00B77BB9">
        <w:rPr>
          <w:rFonts w:ascii="Arial" w:hAnsi="Arial" w:cs="Arial"/>
        </w:rPr>
        <w:t xml:space="preserve"> корректирующие </w:t>
      </w:r>
      <w:r w:rsidR="004945BA" w:rsidRPr="00B77BB9">
        <w:rPr>
          <w:rFonts w:ascii="Arial" w:hAnsi="Arial" w:cs="Arial"/>
        </w:rPr>
        <w:t>мероприятия</w:t>
      </w:r>
      <w:r w:rsidRPr="00B77BB9">
        <w:rPr>
          <w:rFonts w:ascii="Arial" w:hAnsi="Arial" w:cs="Arial"/>
        </w:rPr>
        <w:t xml:space="preserve">, </w:t>
      </w:r>
      <w:r w:rsidR="004945BA" w:rsidRPr="00B77BB9">
        <w:rPr>
          <w:rFonts w:ascii="Arial" w:hAnsi="Arial" w:cs="Arial"/>
        </w:rPr>
        <w:t xml:space="preserve">реализованные </w:t>
      </w:r>
      <w:r w:rsidRPr="00B77BB9">
        <w:rPr>
          <w:rFonts w:ascii="Arial" w:hAnsi="Arial" w:cs="Arial"/>
        </w:rPr>
        <w:t xml:space="preserve">заявителем (членом группы) по устранению выявленных несоответствий и их причин, с документальным подтверждением факта </w:t>
      </w:r>
      <w:r w:rsidR="004945BA" w:rsidRPr="00B77BB9">
        <w:rPr>
          <w:rFonts w:ascii="Arial" w:hAnsi="Arial" w:cs="Arial"/>
        </w:rPr>
        <w:t>проведенного анализа</w:t>
      </w:r>
      <w:r w:rsidRPr="00B77BB9">
        <w:rPr>
          <w:rFonts w:ascii="Arial" w:hAnsi="Arial" w:cs="Arial"/>
        </w:rPr>
        <w:t>.</w:t>
      </w:r>
    </w:p>
    <w:p w:rsidR="004A2FCA" w:rsidRPr="00B77BB9" w:rsidRDefault="004A2FCA" w:rsidP="004945BA">
      <w:pPr>
        <w:widowControl w:val="0"/>
        <w:spacing w:after="0" w:line="240" w:lineRule="auto"/>
        <w:ind w:firstLine="397"/>
        <w:jc w:val="both"/>
        <w:rPr>
          <w:rFonts w:ascii="Arial" w:hAnsi="Arial" w:cs="Arial"/>
        </w:rPr>
      </w:pPr>
      <w:r w:rsidRPr="00B77BB9">
        <w:rPr>
          <w:rFonts w:ascii="Arial" w:hAnsi="Arial" w:cs="Arial"/>
          <w:b/>
        </w:rPr>
        <w:t>5.</w:t>
      </w:r>
      <w:r w:rsidR="00C176A0" w:rsidRPr="00B77BB9">
        <w:rPr>
          <w:rFonts w:ascii="Arial" w:hAnsi="Arial" w:cs="Arial"/>
          <w:b/>
        </w:rPr>
        <w:t>7</w:t>
      </w:r>
      <w:r w:rsidRPr="00B77BB9">
        <w:rPr>
          <w:rFonts w:ascii="Arial" w:hAnsi="Arial" w:cs="Arial"/>
          <w:b/>
        </w:rPr>
        <w:t>.2</w:t>
      </w:r>
      <w:r w:rsidRPr="00B77BB9">
        <w:rPr>
          <w:rFonts w:ascii="Arial" w:hAnsi="Arial" w:cs="Arial"/>
        </w:rPr>
        <w:t xml:space="preserve"> Решение о выдаче сертификата соответствия или отказе в выдаче принимает </w:t>
      </w:r>
      <w:r w:rsidR="00C176A0" w:rsidRPr="00B77BB9">
        <w:rPr>
          <w:rFonts w:ascii="Arial" w:hAnsi="Arial" w:cs="Arial"/>
        </w:rPr>
        <w:t xml:space="preserve">Управляющий </w:t>
      </w:r>
      <w:r w:rsidRPr="00B77BB9">
        <w:rPr>
          <w:rFonts w:ascii="Arial" w:hAnsi="Arial" w:cs="Arial"/>
        </w:rPr>
        <w:t xml:space="preserve">совет </w:t>
      </w:r>
      <w:r w:rsidR="008445DF" w:rsidRPr="00B77BB9">
        <w:rPr>
          <w:rFonts w:ascii="Arial" w:hAnsi="Arial" w:cs="Arial"/>
        </w:rPr>
        <w:t>органа по лесной сертификации</w:t>
      </w:r>
      <w:r w:rsidR="00BD41F0" w:rsidRPr="00B77BB9">
        <w:rPr>
          <w:rFonts w:ascii="Arial" w:hAnsi="Arial" w:cs="Arial"/>
        </w:rPr>
        <w:t xml:space="preserve"> (далее - Управляющий совет)</w:t>
      </w:r>
      <w:r w:rsidRPr="00B77BB9">
        <w:rPr>
          <w:rFonts w:ascii="Arial" w:hAnsi="Arial" w:cs="Arial"/>
        </w:rPr>
        <w:t>.</w:t>
      </w:r>
    </w:p>
    <w:p w:rsidR="004A2FCA" w:rsidRPr="00B77BB9" w:rsidRDefault="004A2FCA" w:rsidP="00BB5065">
      <w:pPr>
        <w:widowControl w:val="0"/>
        <w:spacing w:after="0" w:line="240" w:lineRule="auto"/>
        <w:ind w:firstLine="397"/>
        <w:jc w:val="both"/>
        <w:rPr>
          <w:rFonts w:ascii="Arial" w:hAnsi="Arial" w:cs="Arial"/>
        </w:rPr>
      </w:pPr>
      <w:r w:rsidRPr="00B77BB9">
        <w:rPr>
          <w:rFonts w:ascii="Arial" w:hAnsi="Arial" w:cs="Arial"/>
        </w:rPr>
        <w:t>В целях обеспечения принятия компетентных и объективных решений по сертификации, учитывающих мнения всех заинтересованных сторон, в состав</w:t>
      </w:r>
      <w:r w:rsidR="00BD41F0" w:rsidRPr="00B77BB9">
        <w:rPr>
          <w:rFonts w:ascii="Arial" w:hAnsi="Arial" w:cs="Arial"/>
        </w:rPr>
        <w:t xml:space="preserve"> Управляющего</w:t>
      </w:r>
      <w:r w:rsidRPr="00B77BB9">
        <w:rPr>
          <w:rFonts w:ascii="Arial" w:hAnsi="Arial" w:cs="Arial"/>
        </w:rPr>
        <w:t xml:space="preserve"> совета входят наиболее квалифицированные и опытные работники органа по лесной сертификации, пред</w:t>
      </w:r>
      <w:r w:rsidR="00BD41F0" w:rsidRPr="00B77BB9">
        <w:rPr>
          <w:rFonts w:ascii="Arial" w:hAnsi="Arial" w:cs="Arial"/>
        </w:rPr>
        <w:t>ставители Минлесхоза</w:t>
      </w:r>
      <w:r w:rsidRPr="00B77BB9">
        <w:rPr>
          <w:rFonts w:ascii="Arial" w:hAnsi="Arial" w:cs="Arial"/>
        </w:rPr>
        <w:t xml:space="preserve">, Министерства охраны окружающей среды и природных ресурсов </w:t>
      </w:r>
      <w:r w:rsidRPr="00B77BB9">
        <w:rPr>
          <w:rFonts w:ascii="Arial" w:hAnsi="Arial" w:cs="Arial"/>
          <w:spacing w:val="-2"/>
        </w:rPr>
        <w:t>Республики Беларусь, научных, учебных и общественных организаций, заинтересованных в устойчивом лесо</w:t>
      </w:r>
      <w:r w:rsidRPr="00B77BB9">
        <w:rPr>
          <w:rFonts w:ascii="Arial" w:hAnsi="Arial" w:cs="Arial"/>
        </w:rPr>
        <w:t xml:space="preserve">управлении и лесопользовании. Состав </w:t>
      </w:r>
      <w:r w:rsidR="00BD41F0" w:rsidRPr="00B77BB9">
        <w:rPr>
          <w:rFonts w:ascii="Arial" w:hAnsi="Arial" w:cs="Arial"/>
        </w:rPr>
        <w:t xml:space="preserve">Управляющего </w:t>
      </w:r>
      <w:r w:rsidRPr="00B77BB9">
        <w:rPr>
          <w:rFonts w:ascii="Arial" w:hAnsi="Arial" w:cs="Arial"/>
        </w:rPr>
        <w:t>совета утверждается Минлесхозом.</w:t>
      </w:r>
    </w:p>
    <w:p w:rsidR="004A2FCA" w:rsidRPr="00B77BB9" w:rsidRDefault="004A2FCA" w:rsidP="00BB5065">
      <w:pPr>
        <w:widowControl w:val="0"/>
        <w:spacing w:after="0" w:line="240" w:lineRule="auto"/>
        <w:ind w:firstLine="397"/>
        <w:jc w:val="both"/>
        <w:rPr>
          <w:rFonts w:ascii="Arial" w:hAnsi="Arial" w:cs="Arial"/>
        </w:rPr>
      </w:pPr>
      <w:r w:rsidRPr="00B77BB9">
        <w:rPr>
          <w:rFonts w:ascii="Arial" w:hAnsi="Arial" w:cs="Arial"/>
        </w:rPr>
        <w:t xml:space="preserve">Заседания </w:t>
      </w:r>
      <w:r w:rsidR="00BD41F0" w:rsidRPr="00B77BB9">
        <w:rPr>
          <w:rFonts w:ascii="Arial" w:hAnsi="Arial" w:cs="Arial"/>
        </w:rPr>
        <w:t xml:space="preserve">Управляющего совета </w:t>
      </w:r>
      <w:r w:rsidRPr="00B77BB9">
        <w:rPr>
          <w:rFonts w:ascii="Arial" w:hAnsi="Arial" w:cs="Arial"/>
        </w:rPr>
        <w:t xml:space="preserve">проводятся не реже двух раз в год </w:t>
      </w:r>
      <w:r w:rsidR="00700D71" w:rsidRPr="00B77BB9">
        <w:rPr>
          <w:rFonts w:ascii="Arial" w:hAnsi="Arial" w:cs="Arial"/>
        </w:rPr>
        <w:t>по мере необходимости.</w:t>
      </w:r>
    </w:p>
    <w:p w:rsidR="004A2FCA" w:rsidRPr="00B77BB9" w:rsidRDefault="004A2FCA" w:rsidP="00BB5065">
      <w:pPr>
        <w:widowControl w:val="0"/>
        <w:spacing w:after="0" w:line="240" w:lineRule="auto"/>
        <w:ind w:firstLine="397"/>
        <w:jc w:val="both"/>
        <w:rPr>
          <w:rFonts w:ascii="Arial" w:hAnsi="Arial" w:cs="Arial"/>
        </w:rPr>
      </w:pPr>
      <w:r w:rsidRPr="00B77BB9">
        <w:rPr>
          <w:rFonts w:ascii="Arial" w:hAnsi="Arial" w:cs="Arial"/>
          <w:b/>
        </w:rPr>
        <w:t>5.</w:t>
      </w:r>
      <w:r w:rsidR="00BD41F0" w:rsidRPr="00B77BB9">
        <w:rPr>
          <w:rFonts w:ascii="Arial" w:hAnsi="Arial" w:cs="Arial"/>
          <w:b/>
        </w:rPr>
        <w:t>7</w:t>
      </w:r>
      <w:r w:rsidRPr="00B77BB9">
        <w:rPr>
          <w:rFonts w:ascii="Arial" w:hAnsi="Arial" w:cs="Arial"/>
          <w:b/>
        </w:rPr>
        <w:t xml:space="preserve">.3 </w:t>
      </w:r>
      <w:r w:rsidRPr="00B77BB9">
        <w:rPr>
          <w:rFonts w:ascii="Arial" w:hAnsi="Arial" w:cs="Arial"/>
        </w:rPr>
        <w:t xml:space="preserve">Для принятия решения команда по </w:t>
      </w:r>
      <w:r w:rsidR="004945BA" w:rsidRPr="00B77BB9">
        <w:rPr>
          <w:rFonts w:ascii="Arial" w:hAnsi="Arial" w:cs="Arial"/>
        </w:rPr>
        <w:t xml:space="preserve">оценке </w:t>
      </w:r>
      <w:r w:rsidRPr="00B77BB9">
        <w:rPr>
          <w:rFonts w:ascii="Arial" w:hAnsi="Arial" w:cs="Arial"/>
        </w:rPr>
        <w:t xml:space="preserve">представляет </w:t>
      </w:r>
      <w:r w:rsidR="00BD41F0" w:rsidRPr="00B77BB9">
        <w:rPr>
          <w:rFonts w:ascii="Arial" w:hAnsi="Arial" w:cs="Arial"/>
        </w:rPr>
        <w:t xml:space="preserve">Управляющему совету </w:t>
      </w:r>
      <w:r w:rsidRPr="00B77BB9">
        <w:rPr>
          <w:rFonts w:ascii="Arial" w:hAnsi="Arial" w:cs="Arial"/>
        </w:rPr>
        <w:t>следующую информацию:</w:t>
      </w:r>
    </w:p>
    <w:p w:rsidR="004A2FCA" w:rsidRPr="00B77BB9" w:rsidRDefault="004A2FCA" w:rsidP="00BB5065">
      <w:pPr>
        <w:widowControl w:val="0"/>
        <w:spacing w:after="0" w:line="240" w:lineRule="auto"/>
        <w:ind w:firstLine="397"/>
        <w:jc w:val="both"/>
        <w:rPr>
          <w:rFonts w:ascii="Arial" w:hAnsi="Arial" w:cs="Arial"/>
        </w:rPr>
      </w:pPr>
      <w:r w:rsidRPr="00B77BB9">
        <w:rPr>
          <w:rFonts w:ascii="Arial" w:hAnsi="Arial" w:cs="Arial"/>
        </w:rPr>
        <w:t>– отчеты по первому и второму этапу аудита систем лесоуправления и лесопользования;</w:t>
      </w:r>
    </w:p>
    <w:p w:rsidR="004A2FCA" w:rsidRPr="00B77BB9" w:rsidRDefault="004A2FCA" w:rsidP="00BB5065">
      <w:pPr>
        <w:widowControl w:val="0"/>
        <w:spacing w:after="0" w:line="240" w:lineRule="auto"/>
        <w:ind w:firstLine="397"/>
        <w:jc w:val="both"/>
        <w:rPr>
          <w:rFonts w:ascii="Arial" w:hAnsi="Arial" w:cs="Arial"/>
        </w:rPr>
      </w:pPr>
      <w:r w:rsidRPr="00B77BB9">
        <w:rPr>
          <w:rFonts w:ascii="Arial" w:hAnsi="Arial" w:cs="Arial"/>
        </w:rPr>
        <w:t xml:space="preserve">– сведения о корректирующих </w:t>
      </w:r>
      <w:r w:rsidR="004945BA" w:rsidRPr="00B77BB9">
        <w:rPr>
          <w:rFonts w:ascii="Arial" w:hAnsi="Arial" w:cs="Arial"/>
        </w:rPr>
        <w:t>меропри</w:t>
      </w:r>
      <w:r w:rsidR="00BB5065" w:rsidRPr="00B77BB9">
        <w:rPr>
          <w:rFonts w:ascii="Arial" w:hAnsi="Arial" w:cs="Arial"/>
        </w:rPr>
        <w:t>ятиях</w:t>
      </w:r>
      <w:r w:rsidRPr="00B77BB9">
        <w:rPr>
          <w:rFonts w:ascii="Arial" w:hAnsi="Arial" w:cs="Arial"/>
        </w:rPr>
        <w:t xml:space="preserve">, </w:t>
      </w:r>
      <w:r w:rsidR="00BB5065" w:rsidRPr="00B77BB9">
        <w:rPr>
          <w:rFonts w:ascii="Arial" w:hAnsi="Arial" w:cs="Arial"/>
        </w:rPr>
        <w:t xml:space="preserve">реализованных </w:t>
      </w:r>
      <w:r w:rsidRPr="00B77BB9">
        <w:rPr>
          <w:rFonts w:ascii="Arial" w:hAnsi="Arial" w:cs="Arial"/>
        </w:rPr>
        <w:t>заявителем (членом группы);</w:t>
      </w:r>
    </w:p>
    <w:p w:rsidR="004A2FCA" w:rsidRPr="00B77BB9" w:rsidRDefault="004A2FCA" w:rsidP="00BB5065">
      <w:pPr>
        <w:widowControl w:val="0"/>
        <w:spacing w:after="0" w:line="240" w:lineRule="auto"/>
        <w:ind w:firstLine="397"/>
        <w:jc w:val="both"/>
        <w:rPr>
          <w:rFonts w:ascii="Arial" w:hAnsi="Arial" w:cs="Arial"/>
        </w:rPr>
      </w:pPr>
      <w:r w:rsidRPr="00B77BB9">
        <w:rPr>
          <w:rFonts w:ascii="Arial" w:hAnsi="Arial" w:cs="Arial"/>
        </w:rPr>
        <w:t>– рекомендации о выдаче или отказе в выдаче сертификата соответствия.</w:t>
      </w:r>
    </w:p>
    <w:p w:rsidR="00BB5065" w:rsidRPr="00B77BB9" w:rsidRDefault="00BB5065" w:rsidP="00BB5065">
      <w:pPr>
        <w:widowControl w:val="0"/>
        <w:spacing w:after="0" w:line="240" w:lineRule="auto"/>
        <w:ind w:firstLine="397"/>
        <w:jc w:val="both"/>
        <w:rPr>
          <w:rFonts w:ascii="Arial" w:hAnsi="Arial" w:cs="Arial"/>
        </w:rPr>
      </w:pPr>
      <w:r w:rsidRPr="00B77BB9">
        <w:rPr>
          <w:rFonts w:ascii="Arial" w:hAnsi="Arial" w:cs="Arial"/>
          <w:b/>
        </w:rPr>
        <w:t>5.</w:t>
      </w:r>
      <w:r w:rsidR="00BD41F0" w:rsidRPr="00B77BB9">
        <w:rPr>
          <w:rFonts w:ascii="Arial" w:hAnsi="Arial" w:cs="Arial"/>
          <w:b/>
        </w:rPr>
        <w:t>7</w:t>
      </w:r>
      <w:r w:rsidRPr="00B77BB9">
        <w:rPr>
          <w:rFonts w:ascii="Arial" w:hAnsi="Arial" w:cs="Arial"/>
          <w:b/>
        </w:rPr>
        <w:t>.4</w:t>
      </w:r>
      <w:r w:rsidRPr="00B77BB9">
        <w:rPr>
          <w:rFonts w:ascii="Arial" w:hAnsi="Arial" w:cs="Arial"/>
        </w:rPr>
        <w:t xml:space="preserve"> </w:t>
      </w:r>
      <w:r w:rsidR="00BD41F0" w:rsidRPr="00B77BB9">
        <w:rPr>
          <w:rFonts w:ascii="Arial" w:hAnsi="Arial" w:cs="Arial"/>
        </w:rPr>
        <w:t xml:space="preserve">Управляющий совет </w:t>
      </w:r>
      <w:r w:rsidRPr="00B77BB9">
        <w:rPr>
          <w:rFonts w:ascii="Arial" w:hAnsi="Arial" w:cs="Arial"/>
        </w:rPr>
        <w:t>до вынесения решения о выдаче сертификата соответствия подтверждает, что:</w:t>
      </w:r>
    </w:p>
    <w:p w:rsidR="00BB5065" w:rsidRPr="00B77BB9" w:rsidRDefault="00BB5065" w:rsidP="00BB5065">
      <w:pPr>
        <w:autoSpaceDE w:val="0"/>
        <w:autoSpaceDN w:val="0"/>
        <w:adjustRightInd w:val="0"/>
        <w:spacing w:after="0" w:line="240" w:lineRule="auto"/>
        <w:ind w:firstLine="425"/>
        <w:jc w:val="both"/>
        <w:rPr>
          <w:rFonts w:ascii="Arial" w:hAnsi="Arial" w:cs="Arial"/>
        </w:rPr>
      </w:pPr>
      <w:r w:rsidRPr="00B77BB9">
        <w:rPr>
          <w:rFonts w:ascii="Arial" w:hAnsi="Arial" w:cs="Arial"/>
        </w:rPr>
        <w:t>− информация, предоставленная командой по оценке, является достаточной с учетом требований документов, устанавливающих технические требования к системе</w:t>
      </w:r>
      <w:r w:rsidR="00373C30" w:rsidRPr="00B77BB9">
        <w:rPr>
          <w:rFonts w:ascii="Arial" w:hAnsi="Arial" w:cs="Arial"/>
        </w:rPr>
        <w:t xml:space="preserve"> лесоуправления и лесопользования</w:t>
      </w:r>
      <w:r w:rsidRPr="00B77BB9">
        <w:rPr>
          <w:rFonts w:ascii="Arial" w:hAnsi="Arial" w:cs="Arial"/>
        </w:rPr>
        <w:t xml:space="preserve"> и области применения сертификата соответствия;</w:t>
      </w:r>
    </w:p>
    <w:p w:rsidR="00BB5065" w:rsidRPr="00B77BB9" w:rsidRDefault="00BB5065" w:rsidP="00BB5065">
      <w:pPr>
        <w:autoSpaceDE w:val="0"/>
        <w:autoSpaceDN w:val="0"/>
        <w:adjustRightInd w:val="0"/>
        <w:spacing w:after="0" w:line="240" w:lineRule="auto"/>
        <w:ind w:firstLine="425"/>
        <w:jc w:val="both"/>
        <w:rPr>
          <w:rFonts w:ascii="Arial" w:hAnsi="Arial" w:cs="Arial"/>
        </w:rPr>
      </w:pPr>
      <w:r w:rsidRPr="00B77BB9">
        <w:rPr>
          <w:rFonts w:ascii="Arial" w:hAnsi="Arial" w:cs="Arial"/>
        </w:rPr>
        <w:t>−команда по оценке проанализировала, одобрила и проверила результативность корректирующих мероприятий в отношении выявленных несоответствий.</w:t>
      </w:r>
    </w:p>
    <w:p w:rsidR="004A2FCA" w:rsidRPr="00B77BB9" w:rsidRDefault="004A2FCA" w:rsidP="00BB5065">
      <w:pPr>
        <w:widowControl w:val="0"/>
        <w:spacing w:after="0" w:line="240" w:lineRule="auto"/>
        <w:ind w:firstLine="397"/>
        <w:jc w:val="both"/>
        <w:rPr>
          <w:rFonts w:ascii="Arial" w:hAnsi="Arial" w:cs="Arial"/>
        </w:rPr>
      </w:pPr>
      <w:r w:rsidRPr="00B77BB9">
        <w:rPr>
          <w:rFonts w:ascii="Arial" w:hAnsi="Arial" w:cs="Arial"/>
          <w:b/>
        </w:rPr>
        <w:t>5.</w:t>
      </w:r>
      <w:r w:rsidR="00BD41F0" w:rsidRPr="00B77BB9">
        <w:rPr>
          <w:rFonts w:ascii="Arial" w:hAnsi="Arial" w:cs="Arial"/>
          <w:b/>
        </w:rPr>
        <w:t>7</w:t>
      </w:r>
      <w:r w:rsidRPr="00B77BB9">
        <w:rPr>
          <w:rFonts w:ascii="Arial" w:hAnsi="Arial" w:cs="Arial"/>
          <w:b/>
        </w:rPr>
        <w:t>.</w:t>
      </w:r>
      <w:r w:rsidR="00BB5065" w:rsidRPr="00B77BB9">
        <w:rPr>
          <w:rFonts w:ascii="Arial" w:hAnsi="Arial" w:cs="Arial"/>
          <w:b/>
        </w:rPr>
        <w:t>5</w:t>
      </w:r>
      <w:r w:rsidRPr="00B77BB9">
        <w:rPr>
          <w:rFonts w:ascii="Arial" w:hAnsi="Arial" w:cs="Arial"/>
        </w:rPr>
        <w:t xml:space="preserve"> Руководитель команды по </w:t>
      </w:r>
      <w:r w:rsidR="00BB5065" w:rsidRPr="00B77BB9">
        <w:rPr>
          <w:rFonts w:ascii="Arial" w:hAnsi="Arial" w:cs="Arial"/>
        </w:rPr>
        <w:t xml:space="preserve">оценке </w:t>
      </w:r>
      <w:r w:rsidRPr="00B77BB9">
        <w:rPr>
          <w:rFonts w:ascii="Arial" w:hAnsi="Arial" w:cs="Arial"/>
        </w:rPr>
        <w:t>до</w:t>
      </w:r>
      <w:r w:rsidR="00BB5065" w:rsidRPr="00B77BB9">
        <w:rPr>
          <w:rFonts w:ascii="Arial" w:hAnsi="Arial" w:cs="Arial"/>
        </w:rPr>
        <w:t>кладывает</w:t>
      </w:r>
      <w:r w:rsidRPr="00B77BB9">
        <w:rPr>
          <w:rFonts w:ascii="Arial" w:hAnsi="Arial" w:cs="Arial"/>
        </w:rPr>
        <w:t xml:space="preserve"> на </w:t>
      </w:r>
      <w:r w:rsidR="00BD41F0" w:rsidRPr="00B77BB9">
        <w:rPr>
          <w:rFonts w:ascii="Arial" w:hAnsi="Arial" w:cs="Arial"/>
        </w:rPr>
        <w:t xml:space="preserve">Управляющем совете </w:t>
      </w:r>
      <w:r w:rsidRPr="00B77BB9">
        <w:rPr>
          <w:rFonts w:ascii="Arial" w:hAnsi="Arial" w:cs="Arial"/>
        </w:rPr>
        <w:t>о результатах аудита и возможности выдачи или отказе в выдаче сертификата соответствия на систему лесоуправления и лесопользования.</w:t>
      </w:r>
    </w:p>
    <w:p w:rsidR="00BB5065" w:rsidRPr="00B77BB9" w:rsidRDefault="00B86BAE" w:rsidP="00BB5065">
      <w:pPr>
        <w:widowControl w:val="0"/>
        <w:spacing w:after="0" w:line="240" w:lineRule="auto"/>
        <w:ind w:firstLine="397"/>
        <w:jc w:val="both"/>
        <w:rPr>
          <w:rFonts w:ascii="Arial" w:hAnsi="Arial" w:cs="Arial"/>
        </w:rPr>
      </w:pPr>
      <w:r w:rsidRPr="00B77BB9">
        <w:rPr>
          <w:rFonts w:ascii="Arial" w:hAnsi="Arial" w:cs="Arial"/>
        </w:rPr>
        <w:t xml:space="preserve">Управляющий </w:t>
      </w:r>
      <w:r w:rsidR="007875BC" w:rsidRPr="00B77BB9">
        <w:rPr>
          <w:rFonts w:ascii="Arial" w:hAnsi="Arial" w:cs="Arial"/>
        </w:rPr>
        <w:t>Совет</w:t>
      </w:r>
      <w:r w:rsidR="004A2FCA" w:rsidRPr="00B77BB9">
        <w:rPr>
          <w:rFonts w:ascii="Arial" w:hAnsi="Arial" w:cs="Arial"/>
        </w:rPr>
        <w:t xml:space="preserve"> принимает решение о выдаче или отказе в выдаче сертификата соответствия на систему ле</w:t>
      </w:r>
      <w:r w:rsidR="007875BC" w:rsidRPr="00B77BB9">
        <w:rPr>
          <w:rFonts w:ascii="Arial" w:hAnsi="Arial" w:cs="Arial"/>
        </w:rPr>
        <w:t xml:space="preserve">соуправления и лесопользования. </w:t>
      </w:r>
      <w:r w:rsidR="004A2FCA" w:rsidRPr="00B77BB9">
        <w:rPr>
          <w:rFonts w:ascii="Arial" w:hAnsi="Arial" w:cs="Arial"/>
        </w:rPr>
        <w:t xml:space="preserve">Специалисты, </w:t>
      </w:r>
      <w:r w:rsidR="00BB5065" w:rsidRPr="00B77BB9">
        <w:rPr>
          <w:rFonts w:ascii="Arial" w:hAnsi="Arial" w:cs="Arial"/>
        </w:rPr>
        <w:t>участвовавшие</w:t>
      </w:r>
      <w:r w:rsidR="004A2FCA" w:rsidRPr="00B77BB9">
        <w:rPr>
          <w:rFonts w:ascii="Arial" w:hAnsi="Arial" w:cs="Arial"/>
        </w:rPr>
        <w:t xml:space="preserve"> в рассматриваемом аудите, не </w:t>
      </w:r>
      <w:r w:rsidR="00BB5065" w:rsidRPr="00B77BB9">
        <w:rPr>
          <w:rFonts w:ascii="Arial" w:hAnsi="Arial" w:cs="Arial"/>
        </w:rPr>
        <w:t xml:space="preserve">принимают </w:t>
      </w:r>
      <w:r w:rsidR="004A2FCA" w:rsidRPr="00B77BB9">
        <w:rPr>
          <w:rFonts w:ascii="Arial" w:hAnsi="Arial" w:cs="Arial"/>
        </w:rPr>
        <w:t>участ</w:t>
      </w:r>
      <w:r w:rsidR="00BB5065" w:rsidRPr="00B77BB9">
        <w:rPr>
          <w:rFonts w:ascii="Arial" w:hAnsi="Arial" w:cs="Arial"/>
        </w:rPr>
        <w:t>ия</w:t>
      </w:r>
      <w:r w:rsidR="004A2FCA" w:rsidRPr="00B77BB9">
        <w:rPr>
          <w:rFonts w:ascii="Arial" w:hAnsi="Arial" w:cs="Arial"/>
        </w:rPr>
        <w:t xml:space="preserve"> в принятии решения. </w:t>
      </w:r>
      <w:r w:rsidR="004D46EF" w:rsidRPr="00B77BB9">
        <w:rPr>
          <w:rFonts w:ascii="Arial" w:hAnsi="Arial" w:cs="Arial"/>
        </w:rPr>
        <w:t>Один экземпляр решения направляется заявителю.</w:t>
      </w:r>
    </w:p>
    <w:p w:rsidR="004A2FCA" w:rsidRPr="00B77BB9" w:rsidRDefault="004A2FCA" w:rsidP="00BB5065">
      <w:pPr>
        <w:widowControl w:val="0"/>
        <w:spacing w:after="0" w:line="240" w:lineRule="auto"/>
        <w:ind w:firstLine="397"/>
        <w:jc w:val="both"/>
        <w:rPr>
          <w:rFonts w:ascii="Arial" w:hAnsi="Arial" w:cs="Arial"/>
        </w:rPr>
      </w:pPr>
      <w:r w:rsidRPr="00B77BB9">
        <w:rPr>
          <w:rFonts w:ascii="Arial" w:hAnsi="Arial" w:cs="Arial"/>
        </w:rPr>
        <w:t>Специалисты, принимающие решение о выдаче сертификата соответствия, должны иметь достаточную компетенцию в области организации и ведения лесного хозяйства, заготовки и переработки древесины для принятия решений.</w:t>
      </w:r>
    </w:p>
    <w:p w:rsidR="00F47CAC" w:rsidRPr="00B77BB9" w:rsidRDefault="00F47CAC" w:rsidP="004771D8">
      <w:pPr>
        <w:widowControl w:val="0"/>
        <w:spacing w:after="0" w:line="240" w:lineRule="auto"/>
        <w:ind w:firstLine="426"/>
        <w:jc w:val="both"/>
        <w:rPr>
          <w:rFonts w:ascii="Arial" w:hAnsi="Arial" w:cs="Arial"/>
          <w:b/>
        </w:rPr>
      </w:pPr>
    </w:p>
    <w:p w:rsidR="00BD41F0" w:rsidRPr="00B77BB9" w:rsidRDefault="004A2FCA" w:rsidP="00BD41F0">
      <w:pPr>
        <w:widowControl w:val="0"/>
        <w:spacing w:after="0" w:line="240" w:lineRule="auto"/>
        <w:ind w:firstLine="426"/>
        <w:jc w:val="both"/>
        <w:rPr>
          <w:rFonts w:ascii="Arial" w:hAnsi="Arial" w:cs="Arial"/>
          <w:b/>
        </w:rPr>
      </w:pPr>
      <w:r w:rsidRPr="00B77BB9">
        <w:rPr>
          <w:rFonts w:ascii="Arial" w:hAnsi="Arial" w:cs="Arial"/>
          <w:b/>
        </w:rPr>
        <w:t>5.</w:t>
      </w:r>
      <w:r w:rsidR="00BD41F0" w:rsidRPr="00B77BB9">
        <w:rPr>
          <w:rFonts w:ascii="Arial" w:hAnsi="Arial" w:cs="Arial"/>
          <w:b/>
        </w:rPr>
        <w:t>8</w:t>
      </w:r>
      <w:r w:rsidRPr="00B77BB9">
        <w:rPr>
          <w:rFonts w:ascii="Arial" w:hAnsi="Arial" w:cs="Arial"/>
          <w:b/>
        </w:rPr>
        <w:t xml:space="preserve"> Выдача сертификатов соответствия </w:t>
      </w:r>
      <w:r w:rsidR="002055A3" w:rsidRPr="00B77BB9">
        <w:rPr>
          <w:rFonts w:ascii="Arial" w:hAnsi="Arial" w:cs="Arial"/>
          <w:b/>
        </w:rPr>
        <w:t>на систему лесоуправления и лесопользования</w:t>
      </w:r>
    </w:p>
    <w:p w:rsidR="000052AB" w:rsidRPr="00B77BB9" w:rsidRDefault="001D211E" w:rsidP="004771D8">
      <w:pPr>
        <w:widowControl w:val="0"/>
        <w:spacing w:after="0" w:line="240" w:lineRule="auto"/>
        <w:ind w:firstLine="397"/>
        <w:jc w:val="both"/>
        <w:rPr>
          <w:rFonts w:ascii="Arial" w:hAnsi="Arial" w:cs="Arial"/>
        </w:rPr>
      </w:pPr>
      <w:r w:rsidRPr="00B77BB9">
        <w:rPr>
          <w:rFonts w:ascii="Arial" w:hAnsi="Arial" w:cs="Arial"/>
          <w:b/>
        </w:rPr>
        <w:t>5.</w:t>
      </w:r>
      <w:r w:rsidR="002055A3" w:rsidRPr="00B77BB9">
        <w:rPr>
          <w:rFonts w:ascii="Arial" w:hAnsi="Arial" w:cs="Arial"/>
          <w:b/>
        </w:rPr>
        <w:t>8</w:t>
      </w:r>
      <w:r w:rsidRPr="00B77BB9">
        <w:rPr>
          <w:rFonts w:ascii="Arial" w:hAnsi="Arial" w:cs="Arial"/>
          <w:b/>
        </w:rPr>
        <w:t>.1</w:t>
      </w:r>
      <w:r w:rsidRPr="00B77BB9">
        <w:rPr>
          <w:rFonts w:ascii="Arial" w:hAnsi="Arial" w:cs="Arial"/>
        </w:rPr>
        <w:t xml:space="preserve"> </w:t>
      </w:r>
      <w:r w:rsidR="004D46EF" w:rsidRPr="00B77BB9">
        <w:rPr>
          <w:rFonts w:ascii="Arial" w:hAnsi="Arial" w:cs="Arial"/>
        </w:rPr>
        <w:t xml:space="preserve">При положительном решении </w:t>
      </w:r>
      <w:r w:rsidR="00BD41F0" w:rsidRPr="00B77BB9">
        <w:rPr>
          <w:rFonts w:ascii="Arial" w:hAnsi="Arial" w:cs="Arial"/>
        </w:rPr>
        <w:t xml:space="preserve">Управляющего совета </w:t>
      </w:r>
      <w:r w:rsidR="004D46EF" w:rsidRPr="00B77BB9">
        <w:rPr>
          <w:rFonts w:ascii="Arial" w:hAnsi="Arial" w:cs="Arial"/>
        </w:rPr>
        <w:t xml:space="preserve">орган по сертификации </w:t>
      </w:r>
      <w:r w:rsidR="0087661F" w:rsidRPr="00B77BB9">
        <w:rPr>
          <w:rFonts w:ascii="Arial" w:hAnsi="Arial" w:cs="Arial"/>
        </w:rPr>
        <w:t xml:space="preserve">в течение </w:t>
      </w:r>
      <w:r w:rsidR="0087661F" w:rsidRPr="00B77BB9">
        <w:rPr>
          <w:rFonts w:ascii="Arial" w:hAnsi="Arial" w:cs="Arial"/>
          <w:b/>
        </w:rPr>
        <w:t>10</w:t>
      </w:r>
      <w:r w:rsidR="0087661F" w:rsidRPr="00B77BB9">
        <w:rPr>
          <w:rFonts w:ascii="Arial" w:hAnsi="Arial" w:cs="Arial"/>
        </w:rPr>
        <w:t xml:space="preserve"> дней с даты принятия решения </w:t>
      </w:r>
      <w:r w:rsidRPr="00B77BB9">
        <w:rPr>
          <w:rFonts w:ascii="Arial" w:hAnsi="Arial" w:cs="Arial"/>
        </w:rPr>
        <w:t xml:space="preserve">выдает </w:t>
      </w:r>
      <w:r w:rsidR="004D46EF" w:rsidRPr="00B77BB9">
        <w:rPr>
          <w:rFonts w:ascii="Arial" w:hAnsi="Arial" w:cs="Arial"/>
        </w:rPr>
        <w:t>сертификат соответствия на систему лесоуправления и лесопользования</w:t>
      </w:r>
      <w:r w:rsidR="000052AB" w:rsidRPr="00B77BB9">
        <w:rPr>
          <w:rFonts w:ascii="Arial" w:hAnsi="Arial" w:cs="Arial"/>
        </w:rPr>
        <w:t>.</w:t>
      </w:r>
    </w:p>
    <w:p w:rsidR="00630833" w:rsidRPr="00B77BB9" w:rsidRDefault="00630833" w:rsidP="00080D42">
      <w:pPr>
        <w:widowControl w:val="0"/>
        <w:spacing w:after="0" w:line="240" w:lineRule="auto"/>
        <w:ind w:firstLine="397"/>
        <w:jc w:val="both"/>
        <w:rPr>
          <w:rFonts w:ascii="Arial" w:hAnsi="Arial" w:cs="Arial"/>
        </w:rPr>
      </w:pPr>
      <w:r w:rsidRPr="00B77BB9">
        <w:rPr>
          <w:rFonts w:ascii="Arial" w:hAnsi="Arial" w:cs="Arial"/>
        </w:rPr>
        <w:t>Срок действия сертификата соответствия на систему лесоуправления лесопользования − 3 года</w:t>
      </w:r>
      <w:r w:rsidR="002055A3" w:rsidRPr="00B77BB9">
        <w:rPr>
          <w:rFonts w:ascii="Arial" w:hAnsi="Arial" w:cs="Arial"/>
        </w:rPr>
        <w:t>.</w:t>
      </w:r>
    </w:p>
    <w:p w:rsidR="00630833" w:rsidRPr="00B77BB9" w:rsidRDefault="003344DE" w:rsidP="00080D42">
      <w:pPr>
        <w:widowControl w:val="0"/>
        <w:spacing w:after="0" w:line="240" w:lineRule="auto"/>
        <w:ind w:firstLine="397"/>
        <w:jc w:val="both"/>
        <w:rPr>
          <w:rFonts w:ascii="Arial" w:hAnsi="Arial" w:cs="Arial"/>
          <w:b/>
        </w:rPr>
      </w:pPr>
      <w:r w:rsidRPr="00B77BB9">
        <w:rPr>
          <w:rFonts w:ascii="Arial" w:hAnsi="Arial" w:cs="Arial"/>
        </w:rPr>
        <w:t>Сроки выдачи и срок</w:t>
      </w:r>
      <w:r w:rsidR="00373C30" w:rsidRPr="00B77BB9">
        <w:rPr>
          <w:rFonts w:ascii="Arial" w:hAnsi="Arial" w:cs="Arial"/>
        </w:rPr>
        <w:t>и</w:t>
      </w:r>
      <w:r w:rsidRPr="00B77BB9">
        <w:rPr>
          <w:rFonts w:ascii="Arial" w:hAnsi="Arial" w:cs="Arial"/>
        </w:rPr>
        <w:t xml:space="preserve"> действия сертификатов соответствия определены в соответствии с единым </w:t>
      </w:r>
      <w:hyperlink r:id="rId13" w:history="1">
        <w:r w:rsidRPr="00B77BB9">
          <w:rPr>
            <w:rFonts w:ascii="Arial" w:hAnsi="Arial" w:cs="Arial"/>
          </w:rPr>
          <w:t>перечнем</w:t>
        </w:r>
      </w:hyperlink>
      <w:r w:rsidRPr="00B77BB9">
        <w:rPr>
          <w:rFonts w:ascii="Arial" w:hAnsi="Arial" w:cs="Arial"/>
        </w:rPr>
        <w:t xml:space="preserve">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4A2FCA" w:rsidRPr="00B77BB9" w:rsidRDefault="004A2FCA" w:rsidP="00080D42">
      <w:pPr>
        <w:widowControl w:val="0"/>
        <w:spacing w:after="0" w:line="240" w:lineRule="auto"/>
        <w:ind w:firstLine="397"/>
        <w:jc w:val="both"/>
        <w:rPr>
          <w:rFonts w:ascii="Arial" w:hAnsi="Arial" w:cs="Arial"/>
        </w:rPr>
      </w:pPr>
      <w:r w:rsidRPr="00B77BB9">
        <w:rPr>
          <w:rFonts w:ascii="Arial" w:hAnsi="Arial" w:cs="Arial"/>
          <w:b/>
        </w:rPr>
        <w:t>5.</w:t>
      </w:r>
      <w:r w:rsidR="002055A3" w:rsidRPr="00B77BB9">
        <w:rPr>
          <w:rFonts w:ascii="Arial" w:hAnsi="Arial" w:cs="Arial"/>
          <w:b/>
        </w:rPr>
        <w:t>8</w:t>
      </w:r>
      <w:r w:rsidRPr="00B77BB9">
        <w:rPr>
          <w:rFonts w:ascii="Arial" w:hAnsi="Arial" w:cs="Arial"/>
          <w:b/>
        </w:rPr>
        <w:t>.</w:t>
      </w:r>
      <w:r w:rsidR="002055A3" w:rsidRPr="00B77BB9">
        <w:rPr>
          <w:rFonts w:ascii="Arial" w:hAnsi="Arial" w:cs="Arial"/>
          <w:b/>
        </w:rPr>
        <w:t>2</w:t>
      </w:r>
      <w:r w:rsidRPr="00B77BB9">
        <w:rPr>
          <w:rFonts w:ascii="Arial" w:hAnsi="Arial" w:cs="Arial"/>
          <w:b/>
        </w:rPr>
        <w:t xml:space="preserve"> </w:t>
      </w:r>
      <w:r w:rsidRPr="00B77BB9">
        <w:rPr>
          <w:rFonts w:ascii="Arial" w:hAnsi="Arial" w:cs="Arial"/>
        </w:rPr>
        <w:t>При групповой сертификации для каждого члена группы одновременно с выдачей группового сертификата соответствия оформляется дубликат группового сертификата соответствия на систему лесоуправления и лесопользования, имеющий равную силу с оригиналом.</w:t>
      </w:r>
    </w:p>
    <w:p w:rsidR="00080D42" w:rsidRPr="00B77BB9" w:rsidRDefault="004A2FCA" w:rsidP="00080D42">
      <w:pPr>
        <w:widowControl w:val="0"/>
        <w:spacing w:after="0" w:line="240" w:lineRule="auto"/>
        <w:ind w:firstLine="397"/>
        <w:jc w:val="both"/>
        <w:rPr>
          <w:rFonts w:ascii="Arial" w:hAnsi="Arial" w:cs="Arial"/>
        </w:rPr>
      </w:pPr>
      <w:r w:rsidRPr="00B77BB9">
        <w:rPr>
          <w:rFonts w:ascii="Arial" w:hAnsi="Arial" w:cs="Arial"/>
        </w:rPr>
        <w:t xml:space="preserve">Дубликат сертификата соответствия оформляется на специальном защищенном бланке установленного образца и регистрируется под тем же номером, что и подлинник, при этом в левом верхнем углу обратной стороны бланка печатается надпись «Дубликат». </w:t>
      </w:r>
    </w:p>
    <w:p w:rsidR="004A2FCA" w:rsidRPr="00B77BB9" w:rsidRDefault="004A2FCA" w:rsidP="00080D42">
      <w:pPr>
        <w:widowControl w:val="0"/>
        <w:spacing w:after="0" w:line="240" w:lineRule="auto"/>
        <w:ind w:firstLine="397"/>
        <w:jc w:val="both"/>
        <w:rPr>
          <w:rFonts w:ascii="Arial" w:hAnsi="Arial" w:cs="Arial"/>
        </w:rPr>
      </w:pPr>
      <w:r w:rsidRPr="00B77BB9">
        <w:rPr>
          <w:rFonts w:ascii="Arial" w:hAnsi="Arial" w:cs="Arial"/>
          <w:b/>
        </w:rPr>
        <w:t>5</w:t>
      </w:r>
      <w:r w:rsidR="002055A3" w:rsidRPr="00B77BB9">
        <w:rPr>
          <w:rFonts w:ascii="Arial" w:hAnsi="Arial" w:cs="Arial"/>
          <w:b/>
        </w:rPr>
        <w:t>.8</w:t>
      </w:r>
      <w:r w:rsidRPr="00B77BB9">
        <w:rPr>
          <w:rFonts w:ascii="Arial" w:hAnsi="Arial" w:cs="Arial"/>
          <w:b/>
        </w:rPr>
        <w:t>.3</w:t>
      </w:r>
      <w:r w:rsidRPr="00B77BB9">
        <w:rPr>
          <w:rFonts w:ascii="Arial" w:hAnsi="Arial" w:cs="Arial"/>
        </w:rPr>
        <w:t xml:space="preserve"> При выдаче сертификатов соответствия на системы лесоуправления и лесопользования орган по </w:t>
      </w:r>
      <w:r w:rsidR="00D106BA" w:rsidRPr="00B77BB9">
        <w:rPr>
          <w:rFonts w:ascii="Arial" w:hAnsi="Arial" w:cs="Arial"/>
        </w:rPr>
        <w:t>сертификации заключ</w:t>
      </w:r>
      <w:r w:rsidR="00700D71" w:rsidRPr="00B77BB9">
        <w:rPr>
          <w:rFonts w:ascii="Arial" w:hAnsi="Arial" w:cs="Arial"/>
        </w:rPr>
        <w:t xml:space="preserve">ает </w:t>
      </w:r>
      <w:r w:rsidR="00D106BA" w:rsidRPr="00B77BB9">
        <w:rPr>
          <w:rFonts w:ascii="Arial" w:hAnsi="Arial" w:cs="Arial"/>
        </w:rPr>
        <w:t>с</w:t>
      </w:r>
      <w:r w:rsidR="00080D42" w:rsidRPr="00B77BB9">
        <w:rPr>
          <w:rFonts w:ascii="Arial" w:hAnsi="Arial" w:cs="Arial"/>
        </w:rPr>
        <w:t xml:space="preserve"> </w:t>
      </w:r>
      <w:r w:rsidRPr="00B77BB9">
        <w:rPr>
          <w:rFonts w:ascii="Arial" w:hAnsi="Arial" w:cs="Arial"/>
        </w:rPr>
        <w:t>заявителем соглашение по сертификации, в котором устанавливаются обязательства заявителя и органа по сертификации.</w:t>
      </w:r>
    </w:p>
    <w:p w:rsidR="004A2FCA" w:rsidRPr="00B77BB9" w:rsidRDefault="004A2FCA" w:rsidP="00080D42">
      <w:pPr>
        <w:widowControl w:val="0"/>
        <w:spacing w:after="0" w:line="240" w:lineRule="auto"/>
        <w:ind w:firstLine="397"/>
        <w:jc w:val="both"/>
        <w:rPr>
          <w:rFonts w:ascii="Arial" w:hAnsi="Arial" w:cs="Arial"/>
          <w:spacing w:val="-2"/>
        </w:rPr>
      </w:pPr>
      <w:r w:rsidRPr="00B77BB9">
        <w:rPr>
          <w:rFonts w:ascii="Arial" w:hAnsi="Arial" w:cs="Arial"/>
          <w:spacing w:val="-2"/>
        </w:rPr>
        <w:t>При групповой сертификации соглашение по сертификации заключается с</w:t>
      </w:r>
      <w:r w:rsidR="00074F4C" w:rsidRPr="00B77BB9">
        <w:rPr>
          <w:rFonts w:ascii="Arial" w:hAnsi="Arial" w:cs="Arial"/>
          <w:spacing w:val="-2"/>
        </w:rPr>
        <w:t xml:space="preserve"> руководителем группы и </w:t>
      </w:r>
      <w:r w:rsidRPr="00B77BB9">
        <w:rPr>
          <w:rFonts w:ascii="Arial" w:hAnsi="Arial" w:cs="Arial"/>
          <w:spacing w:val="-2"/>
        </w:rPr>
        <w:t>каждым членом группы.</w:t>
      </w:r>
    </w:p>
    <w:p w:rsidR="004A2FCA" w:rsidRPr="00B77BB9" w:rsidRDefault="004A2FCA" w:rsidP="00080D42">
      <w:pPr>
        <w:widowControl w:val="0"/>
        <w:spacing w:after="0" w:line="240" w:lineRule="auto"/>
        <w:ind w:firstLine="397"/>
        <w:jc w:val="both"/>
        <w:rPr>
          <w:rFonts w:ascii="Arial" w:hAnsi="Arial" w:cs="Arial"/>
        </w:rPr>
      </w:pPr>
      <w:r w:rsidRPr="00B77BB9">
        <w:rPr>
          <w:rFonts w:ascii="Arial" w:hAnsi="Arial" w:cs="Arial"/>
          <w:b/>
        </w:rPr>
        <w:t>5.</w:t>
      </w:r>
      <w:r w:rsidR="002055A3" w:rsidRPr="00B77BB9">
        <w:rPr>
          <w:rFonts w:ascii="Arial" w:hAnsi="Arial" w:cs="Arial"/>
          <w:b/>
        </w:rPr>
        <w:t>8</w:t>
      </w:r>
      <w:r w:rsidRPr="00B77BB9">
        <w:rPr>
          <w:rFonts w:ascii="Arial" w:hAnsi="Arial" w:cs="Arial"/>
          <w:b/>
        </w:rPr>
        <w:t xml:space="preserve">.4 </w:t>
      </w:r>
      <w:r w:rsidRPr="00B77BB9">
        <w:rPr>
          <w:rFonts w:ascii="Arial" w:hAnsi="Arial" w:cs="Arial"/>
        </w:rPr>
        <w:t>Рекомендуем</w:t>
      </w:r>
      <w:r w:rsidR="00741A9C" w:rsidRPr="00B77BB9">
        <w:rPr>
          <w:rFonts w:ascii="Arial" w:hAnsi="Arial" w:cs="Arial"/>
        </w:rPr>
        <w:t>ые</w:t>
      </w:r>
      <w:r w:rsidRPr="00B77BB9">
        <w:rPr>
          <w:rFonts w:ascii="Arial" w:hAnsi="Arial" w:cs="Arial"/>
        </w:rPr>
        <w:t xml:space="preserve"> форм</w:t>
      </w:r>
      <w:r w:rsidR="00741A9C" w:rsidRPr="00B77BB9">
        <w:rPr>
          <w:rFonts w:ascii="Arial" w:hAnsi="Arial" w:cs="Arial"/>
        </w:rPr>
        <w:t>ы</w:t>
      </w:r>
      <w:r w:rsidRPr="00B77BB9">
        <w:rPr>
          <w:rFonts w:ascii="Arial" w:hAnsi="Arial" w:cs="Arial"/>
        </w:rPr>
        <w:t xml:space="preserve"> соглашени</w:t>
      </w:r>
      <w:r w:rsidR="00741A9C" w:rsidRPr="00B77BB9">
        <w:rPr>
          <w:rFonts w:ascii="Arial" w:hAnsi="Arial" w:cs="Arial"/>
        </w:rPr>
        <w:t>й</w:t>
      </w:r>
      <w:r w:rsidR="00CA0FAB" w:rsidRPr="00B77BB9">
        <w:rPr>
          <w:rFonts w:ascii="Arial" w:hAnsi="Arial" w:cs="Arial"/>
        </w:rPr>
        <w:t xml:space="preserve"> </w:t>
      </w:r>
      <w:r w:rsidRPr="00B77BB9">
        <w:rPr>
          <w:rFonts w:ascii="Arial" w:hAnsi="Arial" w:cs="Arial"/>
        </w:rPr>
        <w:t xml:space="preserve">по сертификации системы лесоуправления и лесопользования приведена в </w:t>
      </w:r>
      <w:r w:rsidR="00080D42" w:rsidRPr="00B77BB9">
        <w:rPr>
          <w:rFonts w:ascii="Arial" w:hAnsi="Arial" w:cs="Arial"/>
        </w:rPr>
        <w:t xml:space="preserve">РК СМ </w:t>
      </w:r>
      <w:r w:rsidR="009E2BE6" w:rsidRPr="00B77BB9">
        <w:rPr>
          <w:rFonts w:ascii="Arial" w:hAnsi="Arial" w:cs="Arial"/>
        </w:rPr>
        <w:t>О</w:t>
      </w:r>
      <w:r w:rsidR="00B37B95" w:rsidRPr="00B77BB9">
        <w:rPr>
          <w:rFonts w:ascii="Arial" w:hAnsi="Arial" w:cs="Arial"/>
        </w:rPr>
        <w:t>Л</w:t>
      </w:r>
      <w:r w:rsidR="009E2BE6" w:rsidRPr="00B77BB9">
        <w:rPr>
          <w:rFonts w:ascii="Arial" w:hAnsi="Arial" w:cs="Arial"/>
        </w:rPr>
        <w:t>С</w:t>
      </w:r>
      <w:r w:rsidR="002055A3" w:rsidRPr="00B77BB9">
        <w:rPr>
          <w:rFonts w:ascii="Arial" w:hAnsi="Arial" w:cs="Arial"/>
        </w:rPr>
        <w:t xml:space="preserve"> СЛУЛП</w:t>
      </w:r>
      <w:r w:rsidR="007875BC" w:rsidRPr="00B77BB9">
        <w:rPr>
          <w:rFonts w:ascii="Arial" w:hAnsi="Arial" w:cs="Arial"/>
        </w:rPr>
        <w:t>.</w:t>
      </w:r>
    </w:p>
    <w:p w:rsidR="00C060D0" w:rsidRPr="00B77BB9" w:rsidRDefault="00C060D0" w:rsidP="00C060D0">
      <w:pPr>
        <w:widowControl w:val="0"/>
        <w:spacing w:after="0" w:line="240" w:lineRule="auto"/>
        <w:ind w:firstLine="397"/>
        <w:jc w:val="both"/>
        <w:rPr>
          <w:rFonts w:ascii="Arial" w:hAnsi="Arial" w:cs="Arial"/>
          <w:b/>
        </w:rPr>
      </w:pPr>
    </w:p>
    <w:p w:rsidR="00D10AF0" w:rsidRPr="00B77BB9" w:rsidRDefault="004A2FCA" w:rsidP="00D10AF0">
      <w:pPr>
        <w:widowControl w:val="0"/>
        <w:spacing w:after="0" w:line="240" w:lineRule="auto"/>
        <w:ind w:firstLine="397"/>
        <w:jc w:val="both"/>
        <w:rPr>
          <w:rFonts w:ascii="Arial" w:hAnsi="Arial" w:cs="Arial"/>
          <w:b/>
        </w:rPr>
      </w:pPr>
      <w:r w:rsidRPr="00B77BB9">
        <w:rPr>
          <w:rFonts w:ascii="Arial" w:hAnsi="Arial" w:cs="Arial"/>
          <w:b/>
        </w:rPr>
        <w:t xml:space="preserve">6 </w:t>
      </w:r>
      <w:r w:rsidRPr="00B77BB9">
        <w:rPr>
          <w:rFonts w:ascii="Arial" w:hAnsi="Arial" w:cs="Arial"/>
          <w:b/>
          <w:spacing w:val="-4"/>
        </w:rPr>
        <w:t xml:space="preserve">Процедура проведения </w:t>
      </w:r>
      <w:r w:rsidR="00C122BD" w:rsidRPr="00B77BB9">
        <w:rPr>
          <w:rFonts w:ascii="Arial" w:hAnsi="Arial" w:cs="Arial"/>
          <w:b/>
          <w:spacing w:val="-4"/>
        </w:rPr>
        <w:t>периодической</w:t>
      </w:r>
      <w:r w:rsidR="004771D8" w:rsidRPr="00B77BB9">
        <w:rPr>
          <w:rFonts w:ascii="Arial" w:hAnsi="Arial" w:cs="Arial"/>
          <w:b/>
          <w:spacing w:val="-4"/>
        </w:rPr>
        <w:t xml:space="preserve"> </w:t>
      </w:r>
      <w:r w:rsidR="00C122BD" w:rsidRPr="00B77BB9">
        <w:rPr>
          <w:rFonts w:ascii="Arial" w:hAnsi="Arial" w:cs="Arial"/>
          <w:b/>
          <w:spacing w:val="-4"/>
        </w:rPr>
        <w:t>оценки</w:t>
      </w:r>
      <w:r w:rsidRPr="00B77BB9">
        <w:rPr>
          <w:rFonts w:ascii="Arial" w:hAnsi="Arial" w:cs="Arial"/>
          <w:b/>
          <w:spacing w:val="-4"/>
        </w:rPr>
        <w:t xml:space="preserve"> сертифицированной систем</w:t>
      </w:r>
      <w:r w:rsidR="00C122BD" w:rsidRPr="00B77BB9">
        <w:rPr>
          <w:rFonts w:ascii="Arial" w:hAnsi="Arial" w:cs="Arial"/>
          <w:b/>
          <w:spacing w:val="-4"/>
        </w:rPr>
        <w:t>ы</w:t>
      </w:r>
      <w:r w:rsidRPr="00B77BB9">
        <w:rPr>
          <w:rFonts w:ascii="Arial" w:hAnsi="Arial" w:cs="Arial"/>
          <w:b/>
        </w:rPr>
        <w:t xml:space="preserve"> </w:t>
      </w:r>
    </w:p>
    <w:p w:rsidR="004A2FCA" w:rsidRPr="00B77BB9" w:rsidRDefault="004A2FCA" w:rsidP="00D10AF0">
      <w:pPr>
        <w:widowControl w:val="0"/>
        <w:spacing w:after="0" w:line="240" w:lineRule="auto"/>
        <w:jc w:val="both"/>
        <w:rPr>
          <w:rFonts w:ascii="Arial" w:hAnsi="Arial" w:cs="Arial"/>
          <w:b/>
        </w:rPr>
      </w:pPr>
      <w:r w:rsidRPr="00B77BB9">
        <w:rPr>
          <w:rFonts w:ascii="Arial" w:hAnsi="Arial" w:cs="Arial"/>
          <w:b/>
        </w:rPr>
        <w:t>лесоуправления и лесопользования</w:t>
      </w:r>
    </w:p>
    <w:p w:rsidR="00D10AF0" w:rsidRPr="00B77BB9" w:rsidRDefault="004A2FCA" w:rsidP="00C060D0">
      <w:pPr>
        <w:widowControl w:val="0"/>
        <w:spacing w:after="0" w:line="240" w:lineRule="auto"/>
        <w:ind w:firstLine="397"/>
        <w:jc w:val="both"/>
        <w:rPr>
          <w:rFonts w:ascii="Arial" w:hAnsi="Arial" w:cs="Arial"/>
          <w:b/>
          <w:bCs/>
        </w:rPr>
      </w:pPr>
      <w:r w:rsidRPr="00B77BB9">
        <w:rPr>
          <w:rFonts w:ascii="Arial" w:hAnsi="Arial" w:cs="Arial"/>
          <w:b/>
        </w:rPr>
        <w:t>6.1</w:t>
      </w:r>
      <w:r w:rsidRPr="00B77BB9">
        <w:rPr>
          <w:rFonts w:ascii="Arial" w:hAnsi="Arial" w:cs="Arial"/>
        </w:rPr>
        <w:t xml:space="preserve"> </w:t>
      </w:r>
      <w:r w:rsidR="00D10AF0" w:rsidRPr="00B77BB9">
        <w:rPr>
          <w:rFonts w:ascii="Arial" w:hAnsi="Arial" w:cs="Arial"/>
          <w:bCs/>
        </w:rPr>
        <w:t>Периодическая оценка сертифицированной системы лесоуправления и лесопользования</w:t>
      </w:r>
      <w:r w:rsidR="007875BC" w:rsidRPr="00B77BB9">
        <w:rPr>
          <w:rFonts w:ascii="Arial" w:hAnsi="Arial" w:cs="Arial"/>
          <w:bCs/>
        </w:rPr>
        <w:t xml:space="preserve"> </w:t>
      </w:r>
      <w:r w:rsidR="00D10AF0" w:rsidRPr="00B77BB9">
        <w:rPr>
          <w:rFonts w:ascii="Arial" w:hAnsi="Arial" w:cs="Arial"/>
          <w:bCs/>
        </w:rPr>
        <w:t>осуществляется на основании договора на выполнение работ по проведению периодической оценки сертифицированной системы лесоуправления и лесопользования</w:t>
      </w:r>
      <w:r w:rsidR="00D10AF0" w:rsidRPr="00B77BB9">
        <w:rPr>
          <w:rFonts w:ascii="Arial" w:hAnsi="Arial" w:cs="Arial"/>
        </w:rPr>
        <w:t>.</w:t>
      </w:r>
    </w:p>
    <w:p w:rsidR="00C060D0" w:rsidRPr="00B77BB9" w:rsidRDefault="00630833" w:rsidP="00C060D0">
      <w:pPr>
        <w:widowControl w:val="0"/>
        <w:spacing w:after="0" w:line="240" w:lineRule="auto"/>
        <w:ind w:firstLine="397"/>
        <w:jc w:val="both"/>
        <w:rPr>
          <w:rFonts w:ascii="Arial" w:hAnsi="Arial" w:cs="Arial"/>
        </w:rPr>
      </w:pPr>
      <w:r w:rsidRPr="00B77BB9">
        <w:rPr>
          <w:rFonts w:ascii="Arial" w:hAnsi="Arial" w:cs="Arial"/>
        </w:rPr>
        <w:t>Орган по сертификации осуществляет плановую периодическую оценку сертифицированной системы ле</w:t>
      </w:r>
      <w:r w:rsidR="0021725C" w:rsidRPr="00B77BB9">
        <w:rPr>
          <w:rFonts w:ascii="Arial" w:hAnsi="Arial" w:cs="Arial"/>
        </w:rPr>
        <w:t xml:space="preserve">соуправления и лесопользования </w:t>
      </w:r>
      <w:r w:rsidRPr="00B77BB9">
        <w:rPr>
          <w:rFonts w:ascii="Arial" w:hAnsi="Arial" w:cs="Arial"/>
        </w:rPr>
        <w:t>в течение всего срока действия сертификата соответствия.</w:t>
      </w:r>
    </w:p>
    <w:p w:rsidR="00C060D0" w:rsidRPr="00B77BB9" w:rsidRDefault="00C060D0" w:rsidP="00C060D0">
      <w:pPr>
        <w:widowControl w:val="0"/>
        <w:spacing w:after="0" w:line="240" w:lineRule="auto"/>
        <w:ind w:firstLine="397"/>
        <w:jc w:val="both"/>
        <w:rPr>
          <w:rFonts w:ascii="Arial" w:hAnsi="Arial" w:cs="Arial"/>
        </w:rPr>
      </w:pPr>
      <w:r w:rsidRPr="00B77BB9">
        <w:rPr>
          <w:rFonts w:ascii="Arial" w:hAnsi="Arial" w:cs="Arial"/>
        </w:rPr>
        <w:t>Орган по сертификации имеет право проводить внеплановую периодическую оценку.</w:t>
      </w:r>
    </w:p>
    <w:p w:rsidR="00630833" w:rsidRPr="00B77BB9" w:rsidRDefault="008222C2" w:rsidP="00C060D0">
      <w:pPr>
        <w:autoSpaceDE w:val="0"/>
        <w:autoSpaceDN w:val="0"/>
        <w:adjustRightInd w:val="0"/>
        <w:spacing w:after="0" w:line="240" w:lineRule="auto"/>
        <w:ind w:firstLine="397"/>
        <w:jc w:val="both"/>
        <w:rPr>
          <w:rFonts w:ascii="Arial" w:hAnsi="Arial" w:cs="Arial"/>
        </w:rPr>
      </w:pPr>
      <w:r w:rsidRPr="00B77BB9">
        <w:rPr>
          <w:rFonts w:ascii="Arial" w:hAnsi="Arial" w:cs="Arial"/>
          <w:b/>
        </w:rPr>
        <w:t>6.2</w:t>
      </w:r>
      <w:r w:rsidRPr="00B77BB9">
        <w:rPr>
          <w:rFonts w:ascii="Arial" w:hAnsi="Arial" w:cs="Arial"/>
        </w:rPr>
        <w:t xml:space="preserve"> </w:t>
      </w:r>
      <w:r w:rsidR="00630833" w:rsidRPr="00B77BB9">
        <w:rPr>
          <w:rFonts w:ascii="Arial" w:hAnsi="Arial" w:cs="Arial"/>
        </w:rPr>
        <w:t xml:space="preserve">Периодическая оценка сертифицированной системы управления </w:t>
      </w:r>
      <w:r w:rsidR="00B5545E" w:rsidRPr="00B77BB9">
        <w:rPr>
          <w:rFonts w:ascii="Arial" w:hAnsi="Arial" w:cs="Arial"/>
          <w:bCs/>
        </w:rPr>
        <w:t>системы лесоуправления и лесопользования</w:t>
      </w:r>
      <w:r w:rsidR="00630833" w:rsidRPr="00B77BB9">
        <w:rPr>
          <w:rFonts w:ascii="Arial" w:hAnsi="Arial" w:cs="Arial"/>
        </w:rPr>
        <w:t xml:space="preserve"> включает аудиты на местах.</w:t>
      </w:r>
    </w:p>
    <w:p w:rsidR="00B5545E" w:rsidRPr="00B77BB9" w:rsidRDefault="00B5545E" w:rsidP="00B5545E">
      <w:pPr>
        <w:widowControl w:val="0"/>
        <w:spacing w:after="0" w:line="240" w:lineRule="auto"/>
        <w:ind w:firstLine="397"/>
        <w:jc w:val="both"/>
        <w:rPr>
          <w:rFonts w:ascii="Arial" w:hAnsi="Arial" w:cs="Arial"/>
        </w:rPr>
      </w:pPr>
      <w:r w:rsidRPr="00B77BB9">
        <w:rPr>
          <w:rFonts w:ascii="Arial" w:hAnsi="Arial" w:cs="Arial"/>
          <w:b/>
        </w:rPr>
        <w:t>6.3</w:t>
      </w:r>
      <w:r w:rsidRPr="00B77BB9">
        <w:rPr>
          <w:rFonts w:ascii="Arial" w:hAnsi="Arial" w:cs="Arial"/>
        </w:rPr>
        <w:t xml:space="preserve"> Аудиты проводимые на местах не обязательно подразумевают полный аудит системы ле</w:t>
      </w:r>
      <w:r w:rsidR="0021725C" w:rsidRPr="00B77BB9">
        <w:rPr>
          <w:rFonts w:ascii="Arial" w:hAnsi="Arial" w:cs="Arial"/>
        </w:rPr>
        <w:t xml:space="preserve">соуправления и лесопользования </w:t>
      </w:r>
      <w:r w:rsidRPr="00B77BB9">
        <w:rPr>
          <w:rFonts w:ascii="Arial" w:hAnsi="Arial" w:cs="Arial"/>
        </w:rPr>
        <w:t>и должны планироваться вместе с другими мероприятиями по периодической оценке таким образом, чтобы позволить органу по сертификации сохранять уверенность, что сертифицированная система лесоуправления и лесопользования, заявителя продолжает соответствовать требованиям в промежутках между повторными сертификационными аудитами.</w:t>
      </w:r>
    </w:p>
    <w:p w:rsidR="00B5545E" w:rsidRPr="00B77BB9" w:rsidRDefault="00B5545E" w:rsidP="00B5545E">
      <w:pPr>
        <w:widowControl w:val="0"/>
        <w:spacing w:after="0" w:line="240" w:lineRule="auto"/>
        <w:ind w:firstLine="397"/>
        <w:jc w:val="both"/>
        <w:rPr>
          <w:rFonts w:ascii="Arial" w:hAnsi="Arial" w:cs="Arial"/>
        </w:rPr>
      </w:pPr>
      <w:r w:rsidRPr="00B77BB9">
        <w:rPr>
          <w:rFonts w:ascii="Arial" w:hAnsi="Arial" w:cs="Arial"/>
          <w:b/>
        </w:rPr>
        <w:t xml:space="preserve">6.4 </w:t>
      </w:r>
      <w:r w:rsidRPr="00B77BB9">
        <w:rPr>
          <w:rFonts w:ascii="Arial" w:hAnsi="Arial" w:cs="Arial"/>
        </w:rPr>
        <w:t>Другие мероприятия по периодической оценке могут включать:</w:t>
      </w:r>
    </w:p>
    <w:p w:rsidR="00B5545E" w:rsidRPr="00B77BB9" w:rsidRDefault="00B5545E" w:rsidP="00B5545E">
      <w:pPr>
        <w:widowControl w:val="0"/>
        <w:spacing w:after="0" w:line="240" w:lineRule="auto"/>
        <w:ind w:firstLine="397"/>
        <w:jc w:val="both"/>
        <w:rPr>
          <w:rFonts w:ascii="Arial" w:hAnsi="Arial" w:cs="Arial"/>
        </w:rPr>
      </w:pPr>
      <w:r w:rsidRPr="00B77BB9">
        <w:rPr>
          <w:rFonts w:ascii="Arial" w:hAnsi="Arial" w:cs="Arial"/>
        </w:rPr>
        <w:t>– запросы органа по сертификации сертифицированным заявителям (членам группы) по вопросам сертификации;</w:t>
      </w:r>
    </w:p>
    <w:p w:rsidR="00B5545E" w:rsidRPr="00B77BB9" w:rsidRDefault="00B5545E" w:rsidP="00B5545E">
      <w:pPr>
        <w:widowControl w:val="0"/>
        <w:spacing w:after="0" w:line="240" w:lineRule="auto"/>
        <w:ind w:firstLine="397"/>
        <w:jc w:val="both"/>
        <w:rPr>
          <w:rFonts w:ascii="Arial" w:hAnsi="Arial" w:cs="Arial"/>
        </w:rPr>
      </w:pPr>
      <w:r w:rsidRPr="00B77BB9">
        <w:rPr>
          <w:rFonts w:ascii="Arial" w:hAnsi="Arial" w:cs="Arial"/>
        </w:rPr>
        <w:t>– анализ любых заявлений сертифицированного заявителя (руководителя группы, членов группы) относительно ее (их) деятельности (например, рекламные материалы, интернет-сайт);</w:t>
      </w:r>
    </w:p>
    <w:p w:rsidR="00B5545E" w:rsidRPr="00B77BB9" w:rsidRDefault="00B5545E" w:rsidP="00B5545E">
      <w:pPr>
        <w:widowControl w:val="0"/>
        <w:spacing w:after="0" w:line="240" w:lineRule="auto"/>
        <w:ind w:firstLine="397"/>
        <w:jc w:val="both"/>
        <w:rPr>
          <w:rFonts w:ascii="Arial" w:hAnsi="Arial" w:cs="Arial"/>
        </w:rPr>
      </w:pPr>
      <w:r w:rsidRPr="00B77BB9">
        <w:rPr>
          <w:rFonts w:ascii="Arial" w:hAnsi="Arial" w:cs="Arial"/>
        </w:rPr>
        <w:t>– запросы заявителя (руководителя группы, членов группы) о предоставлении документов и записей (на бумаге или в электронном виде);</w:t>
      </w:r>
    </w:p>
    <w:p w:rsidR="00B5545E" w:rsidRPr="00B77BB9" w:rsidRDefault="00B5545E" w:rsidP="00B5545E">
      <w:pPr>
        <w:widowControl w:val="0"/>
        <w:spacing w:after="0" w:line="240" w:lineRule="auto"/>
        <w:ind w:firstLine="397"/>
        <w:jc w:val="both"/>
        <w:rPr>
          <w:rFonts w:ascii="Arial" w:hAnsi="Arial" w:cs="Arial"/>
        </w:rPr>
      </w:pPr>
      <w:r w:rsidRPr="00B77BB9">
        <w:rPr>
          <w:rFonts w:ascii="Arial" w:hAnsi="Arial" w:cs="Arial"/>
        </w:rPr>
        <w:t>– проверку использования сертифицированной организацией (членами группы) сертификатов и знаков соответствия;</w:t>
      </w:r>
    </w:p>
    <w:p w:rsidR="00B5545E" w:rsidRPr="00B77BB9" w:rsidRDefault="00B5545E" w:rsidP="00B5545E">
      <w:pPr>
        <w:widowControl w:val="0"/>
        <w:spacing w:after="0" w:line="240" w:lineRule="auto"/>
        <w:ind w:firstLine="397"/>
        <w:jc w:val="both"/>
        <w:rPr>
          <w:rFonts w:ascii="Arial" w:hAnsi="Arial" w:cs="Arial"/>
        </w:rPr>
      </w:pPr>
      <w:r w:rsidRPr="00B77BB9">
        <w:rPr>
          <w:rFonts w:ascii="Arial" w:hAnsi="Arial" w:cs="Arial"/>
        </w:rPr>
        <w:t>– другие средства мониторинга деятельности сертифицированной организации (группы), установленные органом по сертификации.</w:t>
      </w:r>
    </w:p>
    <w:p w:rsidR="00B5545E" w:rsidRPr="00B77BB9" w:rsidRDefault="00B5545E" w:rsidP="00B5545E">
      <w:pPr>
        <w:widowControl w:val="0"/>
        <w:spacing w:after="0" w:line="240" w:lineRule="auto"/>
        <w:ind w:firstLine="397"/>
        <w:jc w:val="both"/>
        <w:rPr>
          <w:rFonts w:ascii="Arial" w:hAnsi="Arial" w:cs="Arial"/>
        </w:rPr>
      </w:pPr>
      <w:r w:rsidRPr="00B77BB9">
        <w:rPr>
          <w:rFonts w:ascii="Arial" w:hAnsi="Arial" w:cs="Arial"/>
          <w:b/>
        </w:rPr>
        <w:t>6.5</w:t>
      </w:r>
      <w:r w:rsidRPr="00B77BB9">
        <w:rPr>
          <w:rFonts w:ascii="Arial" w:hAnsi="Arial" w:cs="Arial"/>
        </w:rPr>
        <w:t xml:space="preserve"> В течение срока действия сертификата соответствия на систему лесоуправления и лесопользования все требования СТБ 1708</w:t>
      </w:r>
      <w:r w:rsidR="00DF7E8F" w:rsidRPr="00B77BB9">
        <w:rPr>
          <w:rFonts w:ascii="Arial" w:hAnsi="Arial" w:cs="Arial"/>
        </w:rPr>
        <w:t xml:space="preserve"> </w:t>
      </w:r>
      <w:r w:rsidRPr="00B77BB9">
        <w:rPr>
          <w:rFonts w:ascii="Arial" w:hAnsi="Arial" w:cs="Arial"/>
        </w:rPr>
        <w:t xml:space="preserve">и </w:t>
      </w:r>
      <w:r w:rsidR="007875BC" w:rsidRPr="00B77BB9">
        <w:rPr>
          <w:rFonts w:ascii="Arial" w:hAnsi="Arial" w:cs="Arial"/>
        </w:rPr>
        <w:t xml:space="preserve">других НПА и ТНПА в области устойчивого лесоуправления и лесопользования </w:t>
      </w:r>
      <w:r w:rsidRPr="00B77BB9">
        <w:rPr>
          <w:rFonts w:ascii="Arial" w:hAnsi="Arial" w:cs="Arial"/>
        </w:rPr>
        <w:t>проверяются органом по сертификации не менее одного раза.</w:t>
      </w:r>
    </w:p>
    <w:p w:rsidR="00B5545E" w:rsidRPr="00B77BB9" w:rsidRDefault="00B5545E" w:rsidP="00B5545E">
      <w:pPr>
        <w:widowControl w:val="0"/>
        <w:spacing w:after="0" w:line="240" w:lineRule="auto"/>
        <w:ind w:firstLine="397"/>
        <w:jc w:val="both"/>
        <w:rPr>
          <w:rFonts w:ascii="Arial" w:hAnsi="Arial" w:cs="Arial"/>
        </w:rPr>
      </w:pPr>
      <w:r w:rsidRPr="00B77BB9">
        <w:rPr>
          <w:rFonts w:ascii="Arial" w:hAnsi="Arial" w:cs="Arial"/>
        </w:rPr>
        <w:t>При этом в течение срока действия индивидуального сертификата соответствия на систему ле</w:t>
      </w:r>
      <w:r w:rsidR="0085700B" w:rsidRPr="00B77BB9">
        <w:rPr>
          <w:rFonts w:ascii="Arial" w:hAnsi="Arial" w:cs="Arial"/>
        </w:rPr>
        <w:t xml:space="preserve">соуправления и лесопользования </w:t>
      </w:r>
      <w:r w:rsidRPr="00B77BB9">
        <w:rPr>
          <w:rFonts w:ascii="Arial" w:hAnsi="Arial" w:cs="Arial"/>
        </w:rPr>
        <w:t>все требования ТНПА, на соответствие которым выданы сертификаты, и все подразделения организации должны быть проверены не менее одного раза.</w:t>
      </w:r>
    </w:p>
    <w:p w:rsidR="00B5545E" w:rsidRPr="00B77BB9" w:rsidRDefault="00B5545E" w:rsidP="00B5545E">
      <w:pPr>
        <w:widowControl w:val="0"/>
        <w:spacing w:after="0" w:line="240" w:lineRule="auto"/>
        <w:ind w:firstLine="397"/>
        <w:jc w:val="both"/>
        <w:rPr>
          <w:rFonts w:ascii="Arial" w:hAnsi="Arial" w:cs="Arial"/>
        </w:rPr>
      </w:pPr>
      <w:r w:rsidRPr="00B77BB9">
        <w:rPr>
          <w:rFonts w:ascii="Arial" w:hAnsi="Arial" w:cs="Arial"/>
        </w:rPr>
        <w:t xml:space="preserve">В течение срока действия группового сертификата соответствия на систему лесоуправления и лесопользования все требования </w:t>
      </w:r>
      <w:r w:rsidR="007875BC" w:rsidRPr="00B77BB9">
        <w:rPr>
          <w:rFonts w:ascii="Arial" w:hAnsi="Arial" w:cs="Arial"/>
        </w:rPr>
        <w:t>СТБ 1708</w:t>
      </w:r>
      <w:r w:rsidRPr="00B77BB9">
        <w:rPr>
          <w:rFonts w:ascii="Arial" w:hAnsi="Arial" w:cs="Arial"/>
        </w:rPr>
        <w:t xml:space="preserve"> и все члены группы должны быть проверены не менее одного раза.</w:t>
      </w:r>
    </w:p>
    <w:p w:rsidR="00B5545E" w:rsidRPr="00B77BB9" w:rsidRDefault="00B5545E" w:rsidP="00442E83">
      <w:pPr>
        <w:autoSpaceDE w:val="0"/>
        <w:autoSpaceDN w:val="0"/>
        <w:adjustRightInd w:val="0"/>
        <w:spacing w:after="0" w:line="240" w:lineRule="auto"/>
        <w:ind w:firstLine="540"/>
        <w:jc w:val="both"/>
        <w:rPr>
          <w:rFonts w:ascii="Arial" w:hAnsi="Arial" w:cs="Arial"/>
          <w:bCs/>
        </w:rPr>
      </w:pPr>
      <w:r w:rsidRPr="00B77BB9">
        <w:rPr>
          <w:rFonts w:ascii="Arial" w:hAnsi="Arial" w:cs="Arial"/>
          <w:b/>
        </w:rPr>
        <w:t>6.6</w:t>
      </w:r>
      <w:r w:rsidRPr="00B77BB9">
        <w:rPr>
          <w:rFonts w:ascii="Arial" w:hAnsi="Arial" w:cs="Arial"/>
        </w:rPr>
        <w:t xml:space="preserve"> </w:t>
      </w:r>
      <w:r w:rsidRPr="00B77BB9">
        <w:rPr>
          <w:rFonts w:ascii="Arial" w:hAnsi="Arial" w:cs="Arial"/>
          <w:bCs/>
        </w:rPr>
        <w:t>Периодичность проведения плановой периодической оценки определяет орган по сертификации в соответствии с программой аудитов, но не реже одного раза в 12 месяцев. Дата первой плановой периодической оценки сертифицированной системы управления (менеджмента) определяется не позднее чем через 12 месяцев (но не ранее чем через 9 месяцев) после сертификации.</w:t>
      </w:r>
    </w:p>
    <w:p w:rsidR="004A2FCA" w:rsidRPr="00B77BB9" w:rsidRDefault="004A2FCA" w:rsidP="00442E83">
      <w:pPr>
        <w:widowControl w:val="0"/>
        <w:spacing w:after="0" w:line="240" w:lineRule="auto"/>
        <w:ind w:firstLine="397"/>
        <w:jc w:val="both"/>
        <w:rPr>
          <w:rFonts w:ascii="Arial" w:hAnsi="Arial" w:cs="Arial"/>
        </w:rPr>
      </w:pPr>
      <w:r w:rsidRPr="00B77BB9">
        <w:rPr>
          <w:rFonts w:ascii="Arial" w:hAnsi="Arial" w:cs="Arial"/>
        </w:rPr>
        <w:t>Планируемая дата проведения планово</w:t>
      </w:r>
      <w:r w:rsidR="00442E83" w:rsidRPr="00B77BB9">
        <w:rPr>
          <w:rFonts w:ascii="Arial" w:hAnsi="Arial" w:cs="Arial"/>
        </w:rPr>
        <w:t xml:space="preserve">й периодической оценки </w:t>
      </w:r>
      <w:r w:rsidRPr="00B77BB9">
        <w:rPr>
          <w:rFonts w:ascii="Arial" w:hAnsi="Arial" w:cs="Arial"/>
        </w:rPr>
        <w:t xml:space="preserve">доводится органом по сертификации до сведения </w:t>
      </w:r>
      <w:r w:rsidR="00442E83" w:rsidRPr="00B77BB9">
        <w:rPr>
          <w:rFonts w:ascii="Arial" w:hAnsi="Arial" w:cs="Arial"/>
        </w:rPr>
        <w:t>владельца сертификата,</w:t>
      </w:r>
      <w:r w:rsidRPr="00B77BB9">
        <w:rPr>
          <w:rFonts w:ascii="Arial" w:hAnsi="Arial" w:cs="Arial"/>
        </w:rPr>
        <w:t xml:space="preserve"> при групповой сертификации – до сведения руководителя группы и всех членов группы.</w:t>
      </w:r>
    </w:p>
    <w:p w:rsidR="00442E83" w:rsidRPr="00B77BB9" w:rsidRDefault="00FA4D7F" w:rsidP="00442E83">
      <w:pPr>
        <w:autoSpaceDE w:val="0"/>
        <w:autoSpaceDN w:val="0"/>
        <w:adjustRightInd w:val="0"/>
        <w:spacing w:after="0" w:line="240" w:lineRule="auto"/>
        <w:ind w:firstLine="540"/>
        <w:jc w:val="both"/>
        <w:rPr>
          <w:rFonts w:ascii="Arial" w:hAnsi="Arial" w:cs="Arial"/>
          <w:bCs/>
        </w:rPr>
      </w:pPr>
      <w:r w:rsidRPr="00B77BB9">
        <w:rPr>
          <w:rFonts w:ascii="Arial" w:hAnsi="Arial" w:cs="Arial"/>
          <w:b/>
        </w:rPr>
        <w:t>6.</w:t>
      </w:r>
      <w:r w:rsidR="00442E83" w:rsidRPr="00B77BB9">
        <w:rPr>
          <w:rFonts w:ascii="Arial" w:hAnsi="Arial" w:cs="Arial"/>
          <w:b/>
        </w:rPr>
        <w:t>7</w:t>
      </w:r>
      <w:r w:rsidR="00442E83" w:rsidRPr="00B77BB9">
        <w:rPr>
          <w:rFonts w:ascii="Arial" w:hAnsi="Arial" w:cs="Arial"/>
          <w:bCs/>
        </w:rPr>
        <w:t xml:space="preserve"> Владелец сертификата (руководитель группы) сертифицированная система </w:t>
      </w:r>
      <w:r w:rsidR="00442E83" w:rsidRPr="00B77BB9">
        <w:rPr>
          <w:rFonts w:ascii="Arial" w:hAnsi="Arial" w:cs="Arial"/>
        </w:rPr>
        <w:t>лесоуправ</w:t>
      </w:r>
      <w:r w:rsidR="0085700B" w:rsidRPr="00B77BB9">
        <w:rPr>
          <w:rFonts w:ascii="Arial" w:hAnsi="Arial" w:cs="Arial"/>
        </w:rPr>
        <w:t xml:space="preserve">ления и лесопользования </w:t>
      </w:r>
      <w:r w:rsidR="00442E83" w:rsidRPr="00B77BB9">
        <w:rPr>
          <w:rFonts w:ascii="Arial" w:hAnsi="Arial" w:cs="Arial"/>
        </w:rPr>
        <w:t xml:space="preserve">которого (ой) </w:t>
      </w:r>
      <w:r w:rsidR="00442E83" w:rsidRPr="00B77BB9">
        <w:rPr>
          <w:rFonts w:ascii="Arial" w:hAnsi="Arial" w:cs="Arial"/>
          <w:bCs/>
        </w:rPr>
        <w:t>подлежит плановой периодической оценке, направляет в орган по сертификации исходную информацию для проведения периодической о</w:t>
      </w:r>
      <w:r w:rsidR="00700D71" w:rsidRPr="00B77BB9">
        <w:rPr>
          <w:rFonts w:ascii="Arial" w:hAnsi="Arial" w:cs="Arial"/>
          <w:bCs/>
        </w:rPr>
        <w:t>ценки сертифицированной системы</w:t>
      </w:r>
      <w:r w:rsidR="00442E83" w:rsidRPr="00B77BB9">
        <w:rPr>
          <w:rFonts w:ascii="Arial" w:hAnsi="Arial" w:cs="Arial"/>
        </w:rPr>
        <w:t xml:space="preserve"> лесоуправления и лесопользования, а также изменения, </w:t>
      </w:r>
      <w:r w:rsidR="00442E83" w:rsidRPr="00B77BB9">
        <w:rPr>
          <w:rFonts w:ascii="Arial" w:hAnsi="Arial" w:cs="Arial"/>
          <w:spacing w:val="-4"/>
        </w:rPr>
        <w:t>внесенные в документы системы лесоуправления и лесопользования</w:t>
      </w:r>
      <w:r w:rsidR="00442E83" w:rsidRPr="00B77BB9">
        <w:rPr>
          <w:rFonts w:ascii="Arial" w:hAnsi="Arial" w:cs="Arial"/>
        </w:rPr>
        <w:t xml:space="preserve"> с момента предыдущего аудита.</w:t>
      </w:r>
    </w:p>
    <w:p w:rsidR="00442E83" w:rsidRPr="00B77BB9" w:rsidRDefault="00442E83" w:rsidP="00442E83">
      <w:pPr>
        <w:autoSpaceDE w:val="0"/>
        <w:autoSpaceDN w:val="0"/>
        <w:adjustRightInd w:val="0"/>
        <w:spacing w:after="0" w:line="240" w:lineRule="auto"/>
        <w:ind w:firstLine="540"/>
        <w:jc w:val="both"/>
        <w:rPr>
          <w:rFonts w:ascii="Arial" w:hAnsi="Arial" w:cs="Arial"/>
          <w:bCs/>
        </w:rPr>
      </w:pPr>
      <w:r w:rsidRPr="00B77BB9">
        <w:rPr>
          <w:rFonts w:ascii="Arial" w:hAnsi="Arial" w:cs="Arial"/>
          <w:bCs/>
        </w:rPr>
        <w:t>Состав исходной информации для периодической оценки, предоставляемой владельцем сертификата (руководителем группы), определяет орган по сертификации</w:t>
      </w:r>
    </w:p>
    <w:p w:rsidR="003663FE" w:rsidRPr="00B77BB9" w:rsidRDefault="004A2FCA" w:rsidP="003663FE">
      <w:pPr>
        <w:widowControl w:val="0"/>
        <w:spacing w:after="0" w:line="240" w:lineRule="auto"/>
        <w:ind w:firstLine="397"/>
        <w:jc w:val="both"/>
        <w:rPr>
          <w:rFonts w:ascii="Arial" w:hAnsi="Arial" w:cs="Arial"/>
        </w:rPr>
      </w:pPr>
      <w:r w:rsidRPr="00B77BB9">
        <w:rPr>
          <w:rFonts w:ascii="Arial" w:hAnsi="Arial" w:cs="Arial"/>
          <w:b/>
        </w:rPr>
        <w:t>6.8</w:t>
      </w:r>
      <w:r w:rsidRPr="00B77BB9">
        <w:rPr>
          <w:rFonts w:ascii="Arial" w:hAnsi="Arial" w:cs="Arial"/>
        </w:rPr>
        <w:t xml:space="preserve"> </w:t>
      </w:r>
      <w:r w:rsidRPr="00B77BB9">
        <w:rPr>
          <w:rFonts w:ascii="Arial" w:hAnsi="Arial" w:cs="Arial"/>
          <w:spacing w:val="-2"/>
        </w:rPr>
        <w:t xml:space="preserve">План аудита при </w:t>
      </w:r>
      <w:r w:rsidR="00442E83" w:rsidRPr="00B77BB9">
        <w:rPr>
          <w:rFonts w:ascii="Arial" w:hAnsi="Arial" w:cs="Arial"/>
          <w:spacing w:val="-2"/>
        </w:rPr>
        <w:t xml:space="preserve">периодической </w:t>
      </w:r>
      <w:r w:rsidR="003663FE" w:rsidRPr="00B77BB9">
        <w:rPr>
          <w:rFonts w:ascii="Arial" w:hAnsi="Arial" w:cs="Arial"/>
          <w:spacing w:val="-2"/>
        </w:rPr>
        <w:t>оценке</w:t>
      </w:r>
      <w:r w:rsidR="00700D71" w:rsidRPr="00B77BB9">
        <w:rPr>
          <w:rFonts w:ascii="Arial" w:hAnsi="Arial" w:cs="Arial"/>
          <w:spacing w:val="-2"/>
        </w:rPr>
        <w:t xml:space="preserve"> </w:t>
      </w:r>
      <w:r w:rsidRPr="00B77BB9">
        <w:rPr>
          <w:rFonts w:ascii="Arial" w:hAnsi="Arial" w:cs="Arial"/>
          <w:spacing w:val="-2"/>
        </w:rPr>
        <w:t xml:space="preserve">разрабатывается руководителем команды по </w:t>
      </w:r>
      <w:r w:rsidR="00442E83" w:rsidRPr="00B77BB9">
        <w:rPr>
          <w:rFonts w:ascii="Arial" w:hAnsi="Arial" w:cs="Arial"/>
          <w:spacing w:val="-2"/>
        </w:rPr>
        <w:t>оценке</w:t>
      </w:r>
      <w:r w:rsidRPr="00B77BB9">
        <w:rPr>
          <w:rFonts w:ascii="Arial" w:hAnsi="Arial" w:cs="Arial"/>
          <w:spacing w:val="-2"/>
        </w:rPr>
        <w:t>,</w:t>
      </w:r>
      <w:r w:rsidRPr="00B77BB9">
        <w:rPr>
          <w:rFonts w:ascii="Arial" w:hAnsi="Arial" w:cs="Arial"/>
        </w:rPr>
        <w:t xml:space="preserve"> утверждается руководителем</w:t>
      </w:r>
      <w:r w:rsidR="003663FE" w:rsidRPr="00B77BB9">
        <w:rPr>
          <w:rFonts w:ascii="Arial" w:hAnsi="Arial" w:cs="Arial"/>
        </w:rPr>
        <w:t xml:space="preserve"> (уполномоченным руководителем должностным лицом)</w:t>
      </w:r>
      <w:r w:rsidR="00D40F4B" w:rsidRPr="00B77BB9">
        <w:rPr>
          <w:rFonts w:ascii="Arial" w:hAnsi="Arial" w:cs="Arial"/>
        </w:rPr>
        <w:t xml:space="preserve"> </w:t>
      </w:r>
      <w:r w:rsidRPr="00B77BB9">
        <w:rPr>
          <w:rFonts w:ascii="Arial" w:hAnsi="Arial" w:cs="Arial"/>
        </w:rPr>
        <w:t xml:space="preserve">органа по сертификации и согласовывается с </w:t>
      </w:r>
      <w:r w:rsidR="003663FE" w:rsidRPr="00B77BB9">
        <w:rPr>
          <w:rFonts w:ascii="Arial" w:hAnsi="Arial" w:cs="Arial"/>
        </w:rPr>
        <w:t>владельцем сертификата</w:t>
      </w:r>
      <w:r w:rsidRPr="00B77BB9">
        <w:rPr>
          <w:rFonts w:ascii="Arial" w:hAnsi="Arial" w:cs="Arial"/>
        </w:rPr>
        <w:t xml:space="preserve"> (руководителем группы). План аудита представл</w:t>
      </w:r>
      <w:r w:rsidR="003663FE" w:rsidRPr="00B77BB9">
        <w:rPr>
          <w:rFonts w:ascii="Arial" w:hAnsi="Arial" w:cs="Arial"/>
        </w:rPr>
        <w:t>яется владельцу сертификата</w:t>
      </w:r>
      <w:r w:rsidRPr="00B77BB9">
        <w:rPr>
          <w:rFonts w:ascii="Arial" w:hAnsi="Arial" w:cs="Arial"/>
        </w:rPr>
        <w:t xml:space="preserve"> (руководителю группы), всем членам группы до начала аудита.</w:t>
      </w:r>
    </w:p>
    <w:p w:rsidR="00C517AC" w:rsidRPr="00B77BB9" w:rsidRDefault="00C517AC" w:rsidP="00C517AC">
      <w:pPr>
        <w:spacing w:after="0" w:line="240" w:lineRule="auto"/>
        <w:ind w:firstLine="567"/>
        <w:jc w:val="both"/>
        <w:rPr>
          <w:rFonts w:ascii="Arial" w:hAnsi="Arial" w:cs="Arial"/>
          <w:shd w:val="clear" w:color="auto" w:fill="FFFFFF"/>
        </w:rPr>
      </w:pPr>
      <w:r w:rsidRPr="00B77BB9">
        <w:rPr>
          <w:rFonts w:ascii="Arial" w:hAnsi="Arial" w:cs="Arial"/>
          <w:shd w:val="clear" w:color="auto" w:fill="FFFFFF"/>
        </w:rPr>
        <w:t>Порядок выбора объектов для выездных аудитов при проведении групповой сертификации, обеспечивающий подтверждение соответствия требованиям СТБ 1708 систем лесоуправления и лесопользования всех членов группы установлен в пункте 10.3</w:t>
      </w:r>
      <w:r w:rsidR="00E0470B" w:rsidRPr="00B77BB9">
        <w:rPr>
          <w:rFonts w:ascii="Arial" w:hAnsi="Arial" w:cs="Arial"/>
          <w:shd w:val="clear" w:color="auto" w:fill="FFFFFF"/>
        </w:rPr>
        <w:t xml:space="preserve"> СТБ 2606</w:t>
      </w:r>
      <w:r w:rsidR="00CA0FAB" w:rsidRPr="00B77BB9">
        <w:rPr>
          <w:rFonts w:ascii="Arial" w:hAnsi="Arial" w:cs="Arial"/>
          <w:shd w:val="clear" w:color="auto" w:fill="FFFFFF"/>
        </w:rPr>
        <w:t>.</w:t>
      </w:r>
    </w:p>
    <w:p w:rsidR="004A2FCA" w:rsidRPr="00B77BB9" w:rsidRDefault="004A2FCA" w:rsidP="003663FE">
      <w:pPr>
        <w:widowControl w:val="0"/>
        <w:spacing w:after="0" w:line="240" w:lineRule="auto"/>
        <w:ind w:firstLine="397"/>
        <w:jc w:val="both"/>
        <w:rPr>
          <w:rFonts w:ascii="Arial" w:hAnsi="Arial" w:cs="Arial"/>
        </w:rPr>
      </w:pPr>
      <w:r w:rsidRPr="00B77BB9">
        <w:rPr>
          <w:rFonts w:ascii="Arial" w:hAnsi="Arial" w:cs="Arial"/>
          <w:b/>
        </w:rPr>
        <w:t>6.</w:t>
      </w:r>
      <w:r w:rsidR="00047E0D" w:rsidRPr="00B77BB9">
        <w:rPr>
          <w:rFonts w:ascii="Arial" w:hAnsi="Arial" w:cs="Arial"/>
          <w:b/>
        </w:rPr>
        <w:t>9</w:t>
      </w:r>
      <w:r w:rsidRPr="00B77BB9">
        <w:rPr>
          <w:rFonts w:ascii="Arial" w:hAnsi="Arial" w:cs="Arial"/>
        </w:rPr>
        <w:t xml:space="preserve"> </w:t>
      </w:r>
      <w:r w:rsidR="003663FE" w:rsidRPr="00B77BB9">
        <w:rPr>
          <w:rFonts w:ascii="Arial" w:hAnsi="Arial" w:cs="Arial"/>
        </w:rPr>
        <w:t xml:space="preserve">Порядок </w:t>
      </w:r>
      <w:r w:rsidRPr="00B77BB9">
        <w:rPr>
          <w:rFonts w:ascii="Arial" w:hAnsi="Arial" w:cs="Arial"/>
        </w:rPr>
        <w:t xml:space="preserve">проведения </w:t>
      </w:r>
      <w:r w:rsidR="003663FE" w:rsidRPr="00B77BB9">
        <w:rPr>
          <w:rFonts w:ascii="Arial" w:hAnsi="Arial" w:cs="Arial"/>
        </w:rPr>
        <w:t>периодической оценки сертифицирован</w:t>
      </w:r>
      <w:r w:rsidR="007875BC" w:rsidRPr="00B77BB9">
        <w:rPr>
          <w:rFonts w:ascii="Arial" w:hAnsi="Arial" w:cs="Arial"/>
        </w:rPr>
        <w:t>ной</w:t>
      </w:r>
      <w:r w:rsidRPr="00B77BB9">
        <w:rPr>
          <w:rFonts w:ascii="Arial" w:hAnsi="Arial" w:cs="Arial"/>
        </w:rPr>
        <w:t xml:space="preserve"> системы лесоуправления и лесопользования аналогич</w:t>
      </w:r>
      <w:r w:rsidR="003663FE" w:rsidRPr="00B77BB9">
        <w:rPr>
          <w:rFonts w:ascii="Arial" w:hAnsi="Arial" w:cs="Arial"/>
        </w:rPr>
        <w:t>е</w:t>
      </w:r>
      <w:r w:rsidRPr="00B77BB9">
        <w:rPr>
          <w:rFonts w:ascii="Arial" w:hAnsi="Arial" w:cs="Arial"/>
        </w:rPr>
        <w:t>н</w:t>
      </w:r>
      <w:r w:rsidR="003663FE" w:rsidRPr="00B77BB9">
        <w:rPr>
          <w:rFonts w:ascii="Arial" w:hAnsi="Arial" w:cs="Arial"/>
        </w:rPr>
        <w:t xml:space="preserve"> порядку</w:t>
      </w:r>
      <w:r w:rsidRPr="00B77BB9">
        <w:rPr>
          <w:rFonts w:ascii="Arial" w:hAnsi="Arial" w:cs="Arial"/>
        </w:rPr>
        <w:t xml:space="preserve"> проведения аудита </w:t>
      </w:r>
      <w:r w:rsidR="003663FE" w:rsidRPr="00B77BB9">
        <w:rPr>
          <w:rFonts w:ascii="Arial" w:hAnsi="Arial" w:cs="Arial"/>
        </w:rPr>
        <w:t xml:space="preserve">системы лесоуправления и лесопользования </w:t>
      </w:r>
      <w:r w:rsidRPr="00B77BB9">
        <w:rPr>
          <w:rFonts w:ascii="Arial" w:hAnsi="Arial" w:cs="Arial"/>
        </w:rPr>
        <w:t>на втором этапе.</w:t>
      </w:r>
    </w:p>
    <w:p w:rsidR="004A2FCA" w:rsidRPr="00B77BB9" w:rsidRDefault="004A2FCA" w:rsidP="003663FE">
      <w:pPr>
        <w:widowControl w:val="0"/>
        <w:spacing w:after="0" w:line="240" w:lineRule="auto"/>
        <w:ind w:firstLine="397"/>
        <w:jc w:val="both"/>
        <w:rPr>
          <w:rFonts w:ascii="Arial" w:hAnsi="Arial" w:cs="Arial"/>
        </w:rPr>
      </w:pPr>
      <w:r w:rsidRPr="00B77BB9">
        <w:rPr>
          <w:rFonts w:ascii="Arial" w:hAnsi="Arial" w:cs="Arial"/>
        </w:rPr>
        <w:t xml:space="preserve">При проведении </w:t>
      </w:r>
      <w:r w:rsidR="003663FE" w:rsidRPr="00B77BB9">
        <w:rPr>
          <w:rFonts w:ascii="Arial" w:hAnsi="Arial" w:cs="Arial"/>
        </w:rPr>
        <w:t>периодической оценки</w:t>
      </w:r>
      <w:r w:rsidRPr="00B77BB9">
        <w:rPr>
          <w:rFonts w:ascii="Arial" w:hAnsi="Arial" w:cs="Arial"/>
        </w:rPr>
        <w:t xml:space="preserve"> обязательно учитываются:</w:t>
      </w:r>
    </w:p>
    <w:p w:rsidR="004A2FCA" w:rsidRPr="00B77BB9" w:rsidRDefault="004A2FCA" w:rsidP="003663FE">
      <w:pPr>
        <w:widowControl w:val="0"/>
        <w:spacing w:after="0" w:line="240" w:lineRule="auto"/>
        <w:ind w:firstLine="397"/>
        <w:jc w:val="both"/>
        <w:rPr>
          <w:rFonts w:ascii="Arial" w:hAnsi="Arial" w:cs="Arial"/>
        </w:rPr>
      </w:pPr>
      <w:r w:rsidRPr="00B77BB9">
        <w:rPr>
          <w:rFonts w:ascii="Arial" w:hAnsi="Arial" w:cs="Arial"/>
        </w:rPr>
        <w:t xml:space="preserve">– результаты действий </w:t>
      </w:r>
      <w:r w:rsidR="003663FE" w:rsidRPr="00B77BB9">
        <w:rPr>
          <w:rFonts w:ascii="Arial" w:hAnsi="Arial" w:cs="Arial"/>
        </w:rPr>
        <w:t>владельца сертификата</w:t>
      </w:r>
      <w:r w:rsidRPr="00B77BB9">
        <w:rPr>
          <w:rFonts w:ascii="Arial" w:hAnsi="Arial" w:cs="Arial"/>
        </w:rPr>
        <w:t xml:space="preserve"> (руководителя группы, члена группы), предпринятых в отношении несоответствий и аспектов для улучшения, выявленных при предыдущем аудите;</w:t>
      </w:r>
    </w:p>
    <w:p w:rsidR="004A2FCA" w:rsidRPr="00B77BB9" w:rsidRDefault="004A2FCA" w:rsidP="003663FE">
      <w:pPr>
        <w:widowControl w:val="0"/>
        <w:spacing w:after="0" w:line="240" w:lineRule="auto"/>
        <w:ind w:firstLine="397"/>
        <w:jc w:val="both"/>
        <w:rPr>
          <w:rFonts w:ascii="Arial" w:hAnsi="Arial" w:cs="Arial"/>
        </w:rPr>
      </w:pPr>
      <w:r w:rsidRPr="00B77BB9">
        <w:rPr>
          <w:rFonts w:ascii="Arial" w:hAnsi="Arial" w:cs="Arial"/>
        </w:rPr>
        <w:t>– изменения в организационной структуре;</w:t>
      </w:r>
    </w:p>
    <w:p w:rsidR="004A2FCA" w:rsidRPr="00B77BB9" w:rsidRDefault="004A2FCA" w:rsidP="003663FE">
      <w:pPr>
        <w:widowControl w:val="0"/>
        <w:spacing w:after="0" w:line="240" w:lineRule="auto"/>
        <w:ind w:firstLine="397"/>
        <w:jc w:val="both"/>
        <w:rPr>
          <w:rFonts w:ascii="Arial" w:hAnsi="Arial" w:cs="Arial"/>
        </w:rPr>
      </w:pPr>
      <w:r w:rsidRPr="00B77BB9">
        <w:rPr>
          <w:rFonts w:ascii="Arial" w:hAnsi="Arial" w:cs="Arial"/>
        </w:rPr>
        <w:t xml:space="preserve">– изменения в требованиях НПА и ТНПА, касающихся деятельности </w:t>
      </w:r>
      <w:r w:rsidR="003663FE" w:rsidRPr="00B77BB9">
        <w:rPr>
          <w:rFonts w:ascii="Arial" w:hAnsi="Arial" w:cs="Arial"/>
        </w:rPr>
        <w:t>владельца сертификата</w:t>
      </w:r>
      <w:r w:rsidRPr="00B77BB9">
        <w:rPr>
          <w:rFonts w:ascii="Arial" w:hAnsi="Arial" w:cs="Arial"/>
        </w:rPr>
        <w:t xml:space="preserve"> (руководителя группы, члена группы);</w:t>
      </w:r>
    </w:p>
    <w:p w:rsidR="004A2FCA" w:rsidRPr="00B77BB9" w:rsidRDefault="004A2FCA" w:rsidP="003663FE">
      <w:pPr>
        <w:widowControl w:val="0"/>
        <w:spacing w:after="0" w:line="240" w:lineRule="auto"/>
        <w:ind w:firstLine="397"/>
        <w:jc w:val="both"/>
        <w:rPr>
          <w:rFonts w:ascii="Arial" w:hAnsi="Arial" w:cs="Arial"/>
        </w:rPr>
      </w:pPr>
      <w:r w:rsidRPr="00B77BB9">
        <w:rPr>
          <w:rFonts w:ascii="Arial" w:hAnsi="Arial" w:cs="Arial"/>
        </w:rPr>
        <w:t>– изменения в документах системы лесоуправления и лесопользования;</w:t>
      </w:r>
    </w:p>
    <w:p w:rsidR="004A2FCA" w:rsidRPr="00B77BB9" w:rsidRDefault="004A2FCA" w:rsidP="003663FE">
      <w:pPr>
        <w:widowControl w:val="0"/>
        <w:spacing w:after="0" w:line="240" w:lineRule="auto"/>
        <w:ind w:firstLine="397"/>
        <w:jc w:val="both"/>
        <w:rPr>
          <w:rFonts w:ascii="Arial" w:hAnsi="Arial" w:cs="Arial"/>
        </w:rPr>
      </w:pPr>
      <w:r w:rsidRPr="00B77BB9">
        <w:rPr>
          <w:rFonts w:ascii="Arial" w:hAnsi="Arial" w:cs="Arial"/>
        </w:rPr>
        <w:t>– результаты внешних проверок;</w:t>
      </w:r>
    </w:p>
    <w:p w:rsidR="004A2FCA" w:rsidRPr="00B77BB9" w:rsidRDefault="004A2FCA" w:rsidP="003663FE">
      <w:pPr>
        <w:widowControl w:val="0"/>
        <w:spacing w:after="0" w:line="240" w:lineRule="auto"/>
        <w:ind w:firstLine="397"/>
        <w:jc w:val="both"/>
        <w:rPr>
          <w:rFonts w:ascii="Arial" w:hAnsi="Arial" w:cs="Arial"/>
        </w:rPr>
      </w:pPr>
      <w:r w:rsidRPr="00B77BB9">
        <w:rPr>
          <w:rFonts w:ascii="Arial" w:hAnsi="Arial" w:cs="Arial"/>
        </w:rPr>
        <w:t>– результаты внутренних аудитов системы л</w:t>
      </w:r>
      <w:r w:rsidR="00C67269" w:rsidRPr="00B77BB9">
        <w:rPr>
          <w:rFonts w:ascii="Arial" w:hAnsi="Arial" w:cs="Arial"/>
        </w:rPr>
        <w:t>есоуправления и лесопользования</w:t>
      </w:r>
      <w:r w:rsidRPr="00B77BB9">
        <w:rPr>
          <w:rFonts w:ascii="Arial" w:hAnsi="Arial" w:cs="Arial"/>
        </w:rPr>
        <w:t>;</w:t>
      </w:r>
    </w:p>
    <w:p w:rsidR="004A2FCA" w:rsidRPr="00B77BB9" w:rsidRDefault="004A2FCA" w:rsidP="003663FE">
      <w:pPr>
        <w:widowControl w:val="0"/>
        <w:spacing w:after="0" w:line="240" w:lineRule="auto"/>
        <w:ind w:firstLine="397"/>
        <w:jc w:val="both"/>
        <w:rPr>
          <w:rFonts w:ascii="Arial" w:hAnsi="Arial" w:cs="Arial"/>
        </w:rPr>
      </w:pPr>
      <w:r w:rsidRPr="00B77BB9">
        <w:rPr>
          <w:rFonts w:ascii="Arial" w:hAnsi="Arial" w:cs="Arial"/>
        </w:rPr>
        <w:t>– статус и эффективность корректирующих и предупреждающих действий, в том числе по результатам внутренних аудитов, внешних проверок, предыдущего аудита органа по сертификации;</w:t>
      </w:r>
    </w:p>
    <w:p w:rsidR="004A2FCA" w:rsidRPr="00B77BB9" w:rsidRDefault="004A2FCA" w:rsidP="00C3506A">
      <w:pPr>
        <w:widowControl w:val="0"/>
        <w:spacing w:after="0" w:line="240" w:lineRule="auto"/>
        <w:ind w:firstLine="397"/>
        <w:jc w:val="both"/>
        <w:rPr>
          <w:rFonts w:ascii="Arial" w:hAnsi="Arial" w:cs="Arial"/>
        </w:rPr>
      </w:pPr>
      <w:r w:rsidRPr="00B77BB9">
        <w:rPr>
          <w:rFonts w:ascii="Arial" w:hAnsi="Arial" w:cs="Arial"/>
        </w:rPr>
        <w:t>– правильность применения сертификата соответствия;</w:t>
      </w:r>
    </w:p>
    <w:p w:rsidR="003663FE" w:rsidRPr="00B77BB9" w:rsidRDefault="004A2FCA" w:rsidP="00C3506A">
      <w:pPr>
        <w:widowControl w:val="0"/>
        <w:spacing w:after="0" w:line="240" w:lineRule="auto"/>
        <w:ind w:firstLine="397"/>
        <w:jc w:val="both"/>
        <w:rPr>
          <w:rFonts w:ascii="Arial" w:hAnsi="Arial" w:cs="Arial"/>
        </w:rPr>
      </w:pPr>
      <w:r w:rsidRPr="00B77BB9">
        <w:rPr>
          <w:rFonts w:ascii="Arial" w:hAnsi="Arial" w:cs="Arial"/>
        </w:rPr>
        <w:t xml:space="preserve">– правильность маркировки </w:t>
      </w:r>
      <w:r w:rsidR="00E0470B" w:rsidRPr="00B77BB9">
        <w:rPr>
          <w:rFonts w:ascii="Arial" w:hAnsi="Arial" w:cs="Arial"/>
        </w:rPr>
        <w:t>знаком устойчивого лесоуправления и лесопользования</w:t>
      </w:r>
      <w:r w:rsidRPr="00B77BB9">
        <w:rPr>
          <w:rFonts w:ascii="Arial" w:hAnsi="Arial" w:cs="Arial"/>
        </w:rPr>
        <w:t xml:space="preserve"> в соответствии с СТБ 2370</w:t>
      </w:r>
    </w:p>
    <w:p w:rsidR="004A2FCA" w:rsidRPr="00B77BB9" w:rsidRDefault="003663FE" w:rsidP="00C3506A">
      <w:pPr>
        <w:spacing w:after="0" w:line="240" w:lineRule="auto"/>
        <w:ind w:firstLine="397"/>
        <w:jc w:val="both"/>
        <w:rPr>
          <w:rFonts w:ascii="Arial" w:hAnsi="Arial" w:cs="Arial"/>
        </w:rPr>
      </w:pPr>
      <w:r w:rsidRPr="00B77BB9">
        <w:rPr>
          <w:rFonts w:ascii="Arial" w:hAnsi="Arial" w:cs="Arial"/>
        </w:rPr>
        <w:t xml:space="preserve">− правильность маркировки </w:t>
      </w:r>
      <w:r w:rsidR="00E0470B" w:rsidRPr="00B77BB9">
        <w:rPr>
          <w:rFonts w:ascii="Arial" w:hAnsi="Arial" w:cs="Arial"/>
        </w:rPr>
        <w:t>знаком (</w:t>
      </w:r>
      <w:r w:rsidRPr="00B77BB9">
        <w:rPr>
          <w:rFonts w:ascii="Arial" w:hAnsi="Arial" w:cs="Arial"/>
        </w:rPr>
        <w:t>логотипом</w:t>
      </w:r>
      <w:r w:rsidR="00E0470B" w:rsidRPr="00B77BB9">
        <w:rPr>
          <w:rFonts w:ascii="Arial" w:hAnsi="Arial" w:cs="Arial"/>
        </w:rPr>
        <w:t>)</w:t>
      </w:r>
      <w:r w:rsidRPr="00B77BB9">
        <w:rPr>
          <w:rFonts w:ascii="Arial" w:hAnsi="Arial" w:cs="Arial"/>
        </w:rPr>
        <w:t xml:space="preserve"> </w:t>
      </w:r>
      <w:r w:rsidRPr="00B77BB9">
        <w:rPr>
          <w:rFonts w:ascii="Arial" w:hAnsi="Arial" w:cs="Arial"/>
          <w:lang w:val="en-US"/>
        </w:rPr>
        <w:t>PEFC</w:t>
      </w:r>
      <w:r w:rsidRPr="00B77BB9">
        <w:rPr>
          <w:rFonts w:ascii="Arial" w:hAnsi="Arial" w:cs="Arial"/>
        </w:rPr>
        <w:t xml:space="preserve"> в соответствии с </w:t>
      </w:r>
      <w:r w:rsidRPr="00B77BB9">
        <w:rPr>
          <w:rFonts w:ascii="Arial" w:hAnsi="Arial" w:cs="Arial"/>
          <w:color w:val="000000"/>
          <w:lang w:val="en-US"/>
        </w:rPr>
        <w:t>PEFC</w:t>
      </w:r>
      <w:r w:rsidRPr="00B77BB9">
        <w:rPr>
          <w:rFonts w:ascii="Arial" w:hAnsi="Arial" w:cs="Arial"/>
          <w:color w:val="000000"/>
        </w:rPr>
        <w:t xml:space="preserve"> </w:t>
      </w:r>
      <w:r w:rsidRPr="00B77BB9">
        <w:rPr>
          <w:rFonts w:ascii="Arial" w:hAnsi="Arial" w:cs="Arial"/>
          <w:color w:val="000000"/>
          <w:lang w:val="en-US"/>
        </w:rPr>
        <w:t>ST</w:t>
      </w:r>
      <w:r w:rsidRPr="00B77BB9">
        <w:rPr>
          <w:rFonts w:ascii="Arial" w:hAnsi="Arial" w:cs="Arial"/>
          <w:color w:val="000000"/>
        </w:rPr>
        <w:t xml:space="preserve"> 2001</w:t>
      </w:r>
      <w:r w:rsidR="004A2FCA" w:rsidRPr="00B77BB9">
        <w:rPr>
          <w:rFonts w:ascii="Arial" w:hAnsi="Arial" w:cs="Arial"/>
        </w:rPr>
        <w:t>;</w:t>
      </w:r>
    </w:p>
    <w:p w:rsidR="004A2FCA" w:rsidRPr="00B77BB9" w:rsidRDefault="004A2FCA" w:rsidP="00C3506A">
      <w:pPr>
        <w:widowControl w:val="0"/>
        <w:spacing w:after="0" w:line="240" w:lineRule="auto"/>
        <w:ind w:firstLine="397"/>
        <w:jc w:val="both"/>
        <w:rPr>
          <w:rFonts w:ascii="Arial" w:hAnsi="Arial" w:cs="Arial"/>
        </w:rPr>
      </w:pPr>
      <w:r w:rsidRPr="00B77BB9">
        <w:rPr>
          <w:rFonts w:ascii="Arial" w:hAnsi="Arial" w:cs="Arial"/>
        </w:rPr>
        <w:t>– работа с жалобами, претензиями и рекламациями заинтересованных сторон;</w:t>
      </w:r>
    </w:p>
    <w:p w:rsidR="004A2FCA" w:rsidRPr="00B77BB9" w:rsidRDefault="004A2FCA" w:rsidP="00047E0D">
      <w:pPr>
        <w:widowControl w:val="0"/>
        <w:spacing w:after="0" w:line="240" w:lineRule="auto"/>
        <w:ind w:firstLine="397"/>
        <w:jc w:val="both"/>
        <w:rPr>
          <w:rFonts w:ascii="Arial" w:hAnsi="Arial" w:cs="Arial"/>
        </w:rPr>
      </w:pPr>
      <w:r w:rsidRPr="00B77BB9">
        <w:rPr>
          <w:rFonts w:ascii="Arial" w:hAnsi="Arial" w:cs="Arial"/>
        </w:rPr>
        <w:t>– результаты анализа со стороны руководства и оценка результативности системы лесоуправления и лесопользования;</w:t>
      </w:r>
    </w:p>
    <w:p w:rsidR="004A2FCA" w:rsidRPr="00B77BB9" w:rsidRDefault="004A2FCA" w:rsidP="00047E0D">
      <w:pPr>
        <w:widowControl w:val="0"/>
        <w:spacing w:after="0" w:line="240" w:lineRule="auto"/>
        <w:ind w:firstLine="397"/>
        <w:jc w:val="both"/>
        <w:rPr>
          <w:rFonts w:ascii="Arial" w:hAnsi="Arial" w:cs="Arial"/>
        </w:rPr>
      </w:pPr>
      <w:r w:rsidRPr="00B77BB9">
        <w:rPr>
          <w:rFonts w:ascii="Arial" w:hAnsi="Arial" w:cs="Arial"/>
        </w:rPr>
        <w:t>– улучшения системы лесоуправления и лесопользования.</w:t>
      </w:r>
    </w:p>
    <w:p w:rsidR="00047E0D" w:rsidRPr="00B77BB9" w:rsidRDefault="004A2FCA" w:rsidP="00047E0D">
      <w:pPr>
        <w:widowControl w:val="0"/>
        <w:spacing w:after="0" w:line="240" w:lineRule="auto"/>
        <w:ind w:firstLine="397"/>
        <w:jc w:val="both"/>
        <w:rPr>
          <w:rFonts w:ascii="Arial" w:hAnsi="Arial" w:cs="Arial"/>
        </w:rPr>
      </w:pPr>
      <w:r w:rsidRPr="00B77BB9">
        <w:rPr>
          <w:rFonts w:ascii="Arial" w:hAnsi="Arial" w:cs="Arial"/>
          <w:b/>
        </w:rPr>
        <w:t>6.1</w:t>
      </w:r>
      <w:r w:rsidR="00047E0D" w:rsidRPr="00B77BB9">
        <w:rPr>
          <w:rFonts w:ascii="Arial" w:hAnsi="Arial" w:cs="Arial"/>
          <w:b/>
        </w:rPr>
        <w:t>0</w:t>
      </w:r>
      <w:r w:rsidRPr="00B77BB9">
        <w:rPr>
          <w:rFonts w:ascii="Arial" w:hAnsi="Arial" w:cs="Arial"/>
        </w:rPr>
        <w:t xml:space="preserve"> Результаты </w:t>
      </w:r>
      <w:r w:rsidR="00047E0D" w:rsidRPr="00B77BB9">
        <w:rPr>
          <w:rFonts w:ascii="Arial" w:hAnsi="Arial" w:cs="Arial"/>
        </w:rPr>
        <w:t>периодической оценки системы лесоуправления и лесопользования оформляются командой по оценке в виде</w:t>
      </w:r>
      <w:r w:rsidR="002A24BA" w:rsidRPr="00B77BB9">
        <w:rPr>
          <w:rFonts w:ascii="Arial" w:hAnsi="Arial" w:cs="Arial"/>
        </w:rPr>
        <w:t xml:space="preserve"> отчета о периодической оценке</w:t>
      </w:r>
      <w:r w:rsidR="00047E0D" w:rsidRPr="00B77BB9">
        <w:rPr>
          <w:rFonts w:ascii="Arial" w:hAnsi="Arial" w:cs="Arial"/>
        </w:rPr>
        <w:t xml:space="preserve"> </w:t>
      </w:r>
      <w:r w:rsidR="002A24BA" w:rsidRPr="00B77BB9">
        <w:rPr>
          <w:rFonts w:ascii="Arial" w:hAnsi="Arial" w:cs="Arial"/>
        </w:rPr>
        <w:t xml:space="preserve">сертифицированной </w:t>
      </w:r>
      <w:r w:rsidR="00047E0D" w:rsidRPr="00B77BB9">
        <w:rPr>
          <w:rFonts w:ascii="Arial" w:hAnsi="Arial" w:cs="Arial"/>
        </w:rPr>
        <w:t>системы лесоуправления и лесопользования</w:t>
      </w:r>
      <w:r w:rsidR="002A24BA" w:rsidRPr="00B77BB9">
        <w:rPr>
          <w:rFonts w:ascii="Arial" w:hAnsi="Arial" w:cs="Arial"/>
        </w:rPr>
        <w:t xml:space="preserve"> (далее –отчет о периодической оценке)</w:t>
      </w:r>
      <w:r w:rsidR="00047E0D" w:rsidRPr="00B77BB9">
        <w:rPr>
          <w:rFonts w:ascii="Arial" w:hAnsi="Arial" w:cs="Arial"/>
        </w:rPr>
        <w:t>.</w:t>
      </w:r>
    </w:p>
    <w:p w:rsidR="004A2FCA" w:rsidRPr="00B77BB9" w:rsidRDefault="004A2FCA" w:rsidP="004832CE">
      <w:pPr>
        <w:widowControl w:val="0"/>
        <w:spacing w:after="0" w:line="240" w:lineRule="auto"/>
        <w:ind w:firstLine="397"/>
        <w:jc w:val="both"/>
        <w:rPr>
          <w:rFonts w:ascii="Arial" w:hAnsi="Arial" w:cs="Arial"/>
        </w:rPr>
      </w:pPr>
      <w:r w:rsidRPr="00B77BB9">
        <w:rPr>
          <w:rFonts w:ascii="Arial" w:hAnsi="Arial" w:cs="Arial"/>
          <w:b/>
        </w:rPr>
        <w:t>6.1</w:t>
      </w:r>
      <w:r w:rsidR="004832CE" w:rsidRPr="00B77BB9">
        <w:rPr>
          <w:rFonts w:ascii="Arial" w:hAnsi="Arial" w:cs="Arial"/>
          <w:b/>
        </w:rPr>
        <w:t>1</w:t>
      </w:r>
      <w:r w:rsidRPr="00B77BB9">
        <w:rPr>
          <w:rFonts w:ascii="Arial" w:hAnsi="Arial" w:cs="Arial"/>
          <w:b/>
        </w:rPr>
        <w:t xml:space="preserve"> </w:t>
      </w:r>
      <w:r w:rsidRPr="00B77BB9">
        <w:rPr>
          <w:rFonts w:ascii="Arial" w:hAnsi="Arial" w:cs="Arial"/>
        </w:rPr>
        <w:t xml:space="preserve">Отчет о </w:t>
      </w:r>
      <w:r w:rsidR="00047E0D" w:rsidRPr="00B77BB9">
        <w:rPr>
          <w:rFonts w:ascii="Arial" w:hAnsi="Arial" w:cs="Arial"/>
        </w:rPr>
        <w:t xml:space="preserve">периодической оценке подписывается руководителем и членами </w:t>
      </w:r>
      <w:r w:rsidRPr="00B77BB9">
        <w:rPr>
          <w:rFonts w:ascii="Arial" w:hAnsi="Arial" w:cs="Arial"/>
        </w:rPr>
        <w:t xml:space="preserve">команды по </w:t>
      </w:r>
      <w:r w:rsidR="00047E0D" w:rsidRPr="00B77BB9">
        <w:rPr>
          <w:rFonts w:ascii="Arial" w:hAnsi="Arial" w:cs="Arial"/>
        </w:rPr>
        <w:t>оценке</w:t>
      </w:r>
      <w:r w:rsidRPr="00B77BB9">
        <w:rPr>
          <w:rFonts w:ascii="Arial" w:hAnsi="Arial" w:cs="Arial"/>
        </w:rPr>
        <w:t>, руководителем</w:t>
      </w:r>
      <w:r w:rsidR="00047E0D" w:rsidRPr="00B77BB9">
        <w:rPr>
          <w:rFonts w:ascii="Arial" w:hAnsi="Arial" w:cs="Arial"/>
        </w:rPr>
        <w:t xml:space="preserve"> (уполномоченным руководителем должностным лицом)</w:t>
      </w:r>
      <w:r w:rsidRPr="00B77BB9">
        <w:rPr>
          <w:rFonts w:ascii="Arial" w:hAnsi="Arial" w:cs="Arial"/>
        </w:rPr>
        <w:t xml:space="preserve"> органа по сертификации.</w:t>
      </w:r>
    </w:p>
    <w:p w:rsidR="004A2FCA" w:rsidRPr="00B77BB9" w:rsidRDefault="004A2FCA" w:rsidP="004832CE">
      <w:pPr>
        <w:widowControl w:val="0"/>
        <w:spacing w:after="0" w:line="240" w:lineRule="auto"/>
        <w:ind w:firstLine="397"/>
        <w:jc w:val="both"/>
        <w:rPr>
          <w:rFonts w:ascii="Arial" w:hAnsi="Arial" w:cs="Arial"/>
        </w:rPr>
      </w:pPr>
      <w:r w:rsidRPr="00B77BB9">
        <w:rPr>
          <w:rFonts w:ascii="Arial" w:hAnsi="Arial" w:cs="Arial"/>
        </w:rPr>
        <w:t xml:space="preserve">При индивидуальной сертификации отчет о </w:t>
      </w:r>
      <w:r w:rsidR="00047E0D" w:rsidRPr="00B77BB9">
        <w:rPr>
          <w:rFonts w:ascii="Arial" w:hAnsi="Arial" w:cs="Arial"/>
        </w:rPr>
        <w:t xml:space="preserve">периодической оценке </w:t>
      </w:r>
      <w:r w:rsidRPr="00B77BB9">
        <w:rPr>
          <w:rFonts w:ascii="Arial" w:hAnsi="Arial" w:cs="Arial"/>
        </w:rPr>
        <w:t>составляется в двух экземплярах: один</w:t>
      </w:r>
      <w:r w:rsidR="00203491" w:rsidRPr="00B77BB9">
        <w:rPr>
          <w:rFonts w:ascii="Arial" w:hAnsi="Arial" w:cs="Arial"/>
        </w:rPr>
        <w:t xml:space="preserve"> экземпляр</w:t>
      </w:r>
      <w:r w:rsidRPr="00B77BB9">
        <w:rPr>
          <w:rFonts w:ascii="Arial" w:hAnsi="Arial" w:cs="Arial"/>
        </w:rPr>
        <w:t xml:space="preserve"> остается в органе по сертификации, второй</w:t>
      </w:r>
      <w:r w:rsidR="00203491" w:rsidRPr="00B77BB9">
        <w:rPr>
          <w:rFonts w:ascii="Arial" w:hAnsi="Arial" w:cs="Arial"/>
        </w:rPr>
        <w:t xml:space="preserve"> –</w:t>
      </w:r>
      <w:r w:rsidRPr="00B77BB9">
        <w:rPr>
          <w:rFonts w:ascii="Arial" w:hAnsi="Arial" w:cs="Arial"/>
        </w:rPr>
        <w:t xml:space="preserve"> передается </w:t>
      </w:r>
      <w:r w:rsidR="004832CE" w:rsidRPr="00B77BB9">
        <w:rPr>
          <w:rFonts w:ascii="Arial" w:hAnsi="Arial" w:cs="Arial"/>
        </w:rPr>
        <w:t>владельцу сертификата</w:t>
      </w:r>
      <w:r w:rsidRPr="00B77BB9">
        <w:rPr>
          <w:rFonts w:ascii="Arial" w:hAnsi="Arial" w:cs="Arial"/>
        </w:rPr>
        <w:t>.</w:t>
      </w:r>
    </w:p>
    <w:p w:rsidR="004A2FCA" w:rsidRPr="00B77BB9" w:rsidRDefault="004A2FCA" w:rsidP="004832CE">
      <w:pPr>
        <w:widowControl w:val="0"/>
        <w:spacing w:after="0" w:line="240" w:lineRule="auto"/>
        <w:ind w:firstLine="397"/>
        <w:jc w:val="both"/>
        <w:rPr>
          <w:rFonts w:ascii="Arial" w:hAnsi="Arial" w:cs="Arial"/>
        </w:rPr>
      </w:pPr>
      <w:r w:rsidRPr="00B77BB9">
        <w:rPr>
          <w:rFonts w:ascii="Arial" w:hAnsi="Arial" w:cs="Arial"/>
        </w:rPr>
        <w:t xml:space="preserve">При групповой сертификации количество экземпляров отчета о </w:t>
      </w:r>
      <w:r w:rsidR="004832CE" w:rsidRPr="00B77BB9">
        <w:rPr>
          <w:rFonts w:ascii="Arial" w:hAnsi="Arial" w:cs="Arial"/>
        </w:rPr>
        <w:t xml:space="preserve">периодической оценке </w:t>
      </w:r>
      <w:r w:rsidRPr="00B77BB9">
        <w:rPr>
          <w:rFonts w:ascii="Arial" w:hAnsi="Arial" w:cs="Arial"/>
        </w:rPr>
        <w:t>должно соответствовать количеству членов группы, включая руководителя группы. Руководителю группы и членам группы передается по одному экземпляру отчета, один экземпляр остается в органе по сертификации.</w:t>
      </w:r>
    </w:p>
    <w:p w:rsidR="004832CE" w:rsidRPr="00B77BB9" w:rsidRDefault="004A2FCA" w:rsidP="004832CE">
      <w:pPr>
        <w:widowControl w:val="0"/>
        <w:spacing w:after="0" w:line="240" w:lineRule="auto"/>
        <w:ind w:firstLine="397"/>
        <w:jc w:val="both"/>
        <w:rPr>
          <w:rFonts w:ascii="Arial" w:hAnsi="Arial" w:cs="Arial"/>
        </w:rPr>
      </w:pPr>
      <w:r w:rsidRPr="00B77BB9">
        <w:rPr>
          <w:rFonts w:ascii="Arial" w:hAnsi="Arial" w:cs="Arial"/>
          <w:b/>
        </w:rPr>
        <w:t>6.1</w:t>
      </w:r>
      <w:r w:rsidR="004832CE" w:rsidRPr="00B77BB9">
        <w:rPr>
          <w:rFonts w:ascii="Arial" w:hAnsi="Arial" w:cs="Arial"/>
          <w:b/>
        </w:rPr>
        <w:t>2</w:t>
      </w:r>
      <w:r w:rsidRPr="00B77BB9">
        <w:rPr>
          <w:rFonts w:ascii="Arial" w:hAnsi="Arial" w:cs="Arial"/>
        </w:rPr>
        <w:t xml:space="preserve"> При положительных результатах </w:t>
      </w:r>
      <w:r w:rsidR="004832CE" w:rsidRPr="00B77BB9">
        <w:rPr>
          <w:rFonts w:ascii="Arial" w:hAnsi="Arial" w:cs="Arial"/>
        </w:rPr>
        <w:t xml:space="preserve">периодической оценки </w:t>
      </w:r>
      <w:r w:rsidRPr="00B77BB9">
        <w:rPr>
          <w:rFonts w:ascii="Arial" w:hAnsi="Arial" w:cs="Arial"/>
        </w:rPr>
        <w:t xml:space="preserve">в отчете о </w:t>
      </w:r>
      <w:r w:rsidR="004832CE" w:rsidRPr="00B77BB9">
        <w:rPr>
          <w:rFonts w:ascii="Arial" w:hAnsi="Arial" w:cs="Arial"/>
        </w:rPr>
        <w:t>периодической оценке содержится заключение о соблюдении владельцем сертификата требований СТБ 1708, а также вывод о соответствии (несоответствии) системы лесоуправления и лесопользования техническим требованиям, подтвержденным при сертификации.</w:t>
      </w:r>
    </w:p>
    <w:p w:rsidR="00123DF6" w:rsidRPr="00B77BB9" w:rsidRDefault="004A2FCA" w:rsidP="00123DF6">
      <w:pPr>
        <w:widowControl w:val="0"/>
        <w:spacing w:after="0" w:line="240" w:lineRule="auto"/>
        <w:ind w:firstLine="397"/>
        <w:jc w:val="both"/>
        <w:rPr>
          <w:rFonts w:ascii="Arial" w:hAnsi="Arial" w:cs="Arial"/>
        </w:rPr>
      </w:pPr>
      <w:r w:rsidRPr="00B77BB9">
        <w:rPr>
          <w:rFonts w:ascii="Arial" w:hAnsi="Arial" w:cs="Arial"/>
          <w:b/>
        </w:rPr>
        <w:t>6.1</w:t>
      </w:r>
      <w:r w:rsidR="00123DF6" w:rsidRPr="00B77BB9">
        <w:rPr>
          <w:rFonts w:ascii="Arial" w:hAnsi="Arial" w:cs="Arial"/>
          <w:b/>
        </w:rPr>
        <w:t>3</w:t>
      </w:r>
      <w:r w:rsidRPr="00B77BB9">
        <w:rPr>
          <w:rFonts w:ascii="Arial" w:hAnsi="Arial" w:cs="Arial"/>
        </w:rPr>
        <w:t xml:space="preserve"> В случае выявления при </w:t>
      </w:r>
      <w:r w:rsidR="00123DF6" w:rsidRPr="00B77BB9">
        <w:rPr>
          <w:rFonts w:ascii="Arial" w:hAnsi="Arial" w:cs="Arial"/>
        </w:rPr>
        <w:t>периодической оценке</w:t>
      </w:r>
      <w:r w:rsidRPr="00B77BB9">
        <w:rPr>
          <w:rFonts w:ascii="Arial" w:hAnsi="Arial" w:cs="Arial"/>
        </w:rPr>
        <w:t xml:space="preserve"> несущественных несоответствий </w:t>
      </w:r>
      <w:r w:rsidR="00C67269" w:rsidRPr="00B77BB9">
        <w:rPr>
          <w:rFonts w:ascii="Arial" w:hAnsi="Arial" w:cs="Arial"/>
        </w:rPr>
        <w:t>в</w:t>
      </w:r>
      <w:r w:rsidR="00123DF6" w:rsidRPr="00B77BB9">
        <w:rPr>
          <w:rFonts w:ascii="Arial" w:hAnsi="Arial" w:cs="Arial"/>
        </w:rPr>
        <w:t>ладелец сертификата</w:t>
      </w:r>
      <w:r w:rsidRPr="00B77BB9">
        <w:rPr>
          <w:rFonts w:ascii="Arial" w:hAnsi="Arial" w:cs="Arial"/>
        </w:rPr>
        <w:t xml:space="preserve"> (руководитель группы, член группы) обязан разработать</w:t>
      </w:r>
      <w:r w:rsidR="00123DF6" w:rsidRPr="00B77BB9">
        <w:rPr>
          <w:rFonts w:ascii="Arial" w:hAnsi="Arial" w:cs="Arial"/>
        </w:rPr>
        <w:t xml:space="preserve"> </w:t>
      </w:r>
      <w:r w:rsidRPr="00B77BB9">
        <w:rPr>
          <w:rFonts w:ascii="Arial" w:hAnsi="Arial" w:cs="Arial"/>
        </w:rPr>
        <w:t xml:space="preserve">корректирующие </w:t>
      </w:r>
      <w:r w:rsidR="00123DF6" w:rsidRPr="00B77BB9">
        <w:rPr>
          <w:rFonts w:ascii="Arial" w:hAnsi="Arial" w:cs="Arial"/>
        </w:rPr>
        <w:t xml:space="preserve">мероприятия </w:t>
      </w:r>
      <w:r w:rsidRPr="00B77BB9">
        <w:rPr>
          <w:rFonts w:ascii="Arial" w:hAnsi="Arial" w:cs="Arial"/>
        </w:rPr>
        <w:t>и обеспечи</w:t>
      </w:r>
      <w:r w:rsidR="00123DF6" w:rsidRPr="00B77BB9">
        <w:rPr>
          <w:rFonts w:ascii="Arial" w:hAnsi="Arial" w:cs="Arial"/>
        </w:rPr>
        <w:t xml:space="preserve">вает </w:t>
      </w:r>
      <w:r w:rsidRPr="00B77BB9">
        <w:rPr>
          <w:rFonts w:ascii="Arial" w:hAnsi="Arial" w:cs="Arial"/>
        </w:rPr>
        <w:t xml:space="preserve">их выполнение в срок не </w:t>
      </w:r>
      <w:r w:rsidRPr="00B77BB9">
        <w:rPr>
          <w:rFonts w:ascii="Arial" w:hAnsi="Arial" w:cs="Arial"/>
          <w:b/>
        </w:rPr>
        <w:t>более 60 календарных</w:t>
      </w:r>
      <w:r w:rsidRPr="00B77BB9">
        <w:rPr>
          <w:rFonts w:ascii="Arial" w:hAnsi="Arial" w:cs="Arial"/>
        </w:rPr>
        <w:t xml:space="preserve"> дней с момента их выявления. </w:t>
      </w:r>
    </w:p>
    <w:p w:rsidR="004A2FCA" w:rsidRPr="00B77BB9" w:rsidRDefault="004A2FCA" w:rsidP="00123DF6">
      <w:pPr>
        <w:widowControl w:val="0"/>
        <w:spacing w:after="0" w:line="240" w:lineRule="auto"/>
        <w:ind w:firstLine="397"/>
        <w:jc w:val="both"/>
        <w:rPr>
          <w:rFonts w:ascii="Arial" w:hAnsi="Arial" w:cs="Arial"/>
        </w:rPr>
      </w:pPr>
      <w:r w:rsidRPr="00B77BB9">
        <w:rPr>
          <w:rFonts w:ascii="Arial" w:hAnsi="Arial" w:cs="Arial"/>
        </w:rPr>
        <w:t xml:space="preserve">При групповой сертификации корректирующие </w:t>
      </w:r>
      <w:r w:rsidR="00123DF6" w:rsidRPr="00B77BB9">
        <w:rPr>
          <w:rFonts w:ascii="Arial" w:hAnsi="Arial" w:cs="Arial"/>
        </w:rPr>
        <w:t xml:space="preserve">мероприятия </w:t>
      </w:r>
      <w:r w:rsidRPr="00B77BB9">
        <w:rPr>
          <w:rFonts w:ascii="Arial" w:hAnsi="Arial" w:cs="Arial"/>
        </w:rPr>
        <w:t>разрабатывают и осуществляют все члены группы.</w:t>
      </w:r>
    </w:p>
    <w:p w:rsidR="004A2FCA" w:rsidRPr="00B77BB9" w:rsidRDefault="00123DF6" w:rsidP="00F71D79">
      <w:pPr>
        <w:widowControl w:val="0"/>
        <w:spacing w:after="0" w:line="240" w:lineRule="auto"/>
        <w:ind w:firstLine="397"/>
        <w:jc w:val="both"/>
        <w:rPr>
          <w:rFonts w:ascii="Arial" w:hAnsi="Arial" w:cs="Arial"/>
        </w:rPr>
      </w:pPr>
      <w:r w:rsidRPr="00B77BB9">
        <w:rPr>
          <w:rFonts w:ascii="Arial" w:hAnsi="Arial" w:cs="Arial"/>
        </w:rPr>
        <w:t>Владелец сертификата</w:t>
      </w:r>
      <w:r w:rsidR="004A2FCA" w:rsidRPr="00B77BB9">
        <w:rPr>
          <w:rFonts w:ascii="Arial" w:hAnsi="Arial" w:cs="Arial"/>
        </w:rPr>
        <w:t>, руководитель группы</w:t>
      </w:r>
      <w:r w:rsidRPr="00B77BB9">
        <w:rPr>
          <w:rFonts w:ascii="Arial" w:hAnsi="Arial" w:cs="Arial"/>
        </w:rPr>
        <w:t>, члены группы</w:t>
      </w:r>
      <w:r w:rsidR="004A2FCA" w:rsidRPr="00B77BB9">
        <w:rPr>
          <w:rFonts w:ascii="Arial" w:hAnsi="Arial" w:cs="Arial"/>
        </w:rPr>
        <w:t xml:space="preserve"> информир</w:t>
      </w:r>
      <w:r w:rsidRPr="00B77BB9">
        <w:rPr>
          <w:rFonts w:ascii="Arial" w:hAnsi="Arial" w:cs="Arial"/>
        </w:rPr>
        <w:t>уют</w:t>
      </w:r>
      <w:r w:rsidR="004A2FCA" w:rsidRPr="00B77BB9">
        <w:rPr>
          <w:rFonts w:ascii="Arial" w:hAnsi="Arial" w:cs="Arial"/>
        </w:rPr>
        <w:t xml:space="preserve"> орган по сертификации о </w:t>
      </w:r>
      <w:r w:rsidRPr="00B77BB9">
        <w:rPr>
          <w:rFonts w:ascii="Arial" w:hAnsi="Arial" w:cs="Arial"/>
        </w:rPr>
        <w:t xml:space="preserve">реализации </w:t>
      </w:r>
      <w:r w:rsidR="004A2FCA" w:rsidRPr="00B77BB9">
        <w:rPr>
          <w:rFonts w:ascii="Arial" w:hAnsi="Arial" w:cs="Arial"/>
        </w:rPr>
        <w:t xml:space="preserve">корректирующих </w:t>
      </w:r>
      <w:r w:rsidRPr="00B77BB9">
        <w:rPr>
          <w:rFonts w:ascii="Arial" w:hAnsi="Arial" w:cs="Arial"/>
        </w:rPr>
        <w:t>мероприятий</w:t>
      </w:r>
      <w:r w:rsidR="004A2FCA" w:rsidRPr="00B77BB9">
        <w:rPr>
          <w:rFonts w:ascii="Arial" w:hAnsi="Arial" w:cs="Arial"/>
        </w:rPr>
        <w:t>.</w:t>
      </w:r>
    </w:p>
    <w:p w:rsidR="004A2FCA" w:rsidRPr="00B77BB9" w:rsidRDefault="004A2FCA" w:rsidP="00F71D79">
      <w:pPr>
        <w:widowControl w:val="0"/>
        <w:spacing w:after="0" w:line="240" w:lineRule="auto"/>
        <w:ind w:firstLine="397"/>
        <w:jc w:val="both"/>
        <w:rPr>
          <w:rFonts w:ascii="Arial" w:hAnsi="Arial" w:cs="Arial"/>
        </w:rPr>
      </w:pPr>
      <w:r w:rsidRPr="00B77BB9">
        <w:rPr>
          <w:rFonts w:ascii="Arial" w:hAnsi="Arial" w:cs="Arial"/>
          <w:b/>
        </w:rPr>
        <w:t>6.1</w:t>
      </w:r>
      <w:r w:rsidR="003319D8" w:rsidRPr="00B77BB9">
        <w:rPr>
          <w:rFonts w:ascii="Arial" w:hAnsi="Arial" w:cs="Arial"/>
          <w:b/>
        </w:rPr>
        <w:t>4</w:t>
      </w:r>
      <w:r w:rsidRPr="00B77BB9">
        <w:rPr>
          <w:rFonts w:ascii="Arial" w:hAnsi="Arial" w:cs="Arial"/>
          <w:b/>
        </w:rPr>
        <w:t xml:space="preserve"> </w:t>
      </w:r>
      <w:r w:rsidRPr="00B77BB9">
        <w:rPr>
          <w:rFonts w:ascii="Arial" w:hAnsi="Arial" w:cs="Arial"/>
        </w:rPr>
        <w:t xml:space="preserve">Способ проверки устранения несоответствий, выявленных при </w:t>
      </w:r>
      <w:r w:rsidR="00123DF6" w:rsidRPr="00B77BB9">
        <w:rPr>
          <w:rFonts w:ascii="Arial" w:hAnsi="Arial" w:cs="Arial"/>
        </w:rPr>
        <w:t>периодической оценке</w:t>
      </w:r>
      <w:r w:rsidRPr="00B77BB9">
        <w:rPr>
          <w:rFonts w:ascii="Arial" w:hAnsi="Arial" w:cs="Arial"/>
        </w:rPr>
        <w:t>, отражается в отчете по</w:t>
      </w:r>
      <w:r w:rsidR="00123DF6" w:rsidRPr="00B77BB9">
        <w:rPr>
          <w:rFonts w:ascii="Arial" w:hAnsi="Arial" w:cs="Arial"/>
        </w:rPr>
        <w:t xml:space="preserve"> периодической оценке</w:t>
      </w:r>
      <w:r w:rsidRPr="00B77BB9">
        <w:rPr>
          <w:rFonts w:ascii="Arial" w:hAnsi="Arial" w:cs="Arial"/>
        </w:rPr>
        <w:t xml:space="preserve"> и может включать дополнительн</w:t>
      </w:r>
      <w:r w:rsidR="00123DF6" w:rsidRPr="00B77BB9">
        <w:rPr>
          <w:rFonts w:ascii="Arial" w:hAnsi="Arial" w:cs="Arial"/>
        </w:rPr>
        <w:t>ый</w:t>
      </w:r>
      <w:r w:rsidRPr="00B77BB9">
        <w:rPr>
          <w:rFonts w:ascii="Arial" w:hAnsi="Arial" w:cs="Arial"/>
        </w:rPr>
        <w:t xml:space="preserve"> </w:t>
      </w:r>
      <w:r w:rsidR="00123DF6" w:rsidRPr="00B77BB9">
        <w:rPr>
          <w:rFonts w:ascii="Arial" w:hAnsi="Arial" w:cs="Arial"/>
        </w:rPr>
        <w:t>аудит</w:t>
      </w:r>
      <w:r w:rsidRPr="00B77BB9">
        <w:rPr>
          <w:rFonts w:ascii="Arial" w:hAnsi="Arial" w:cs="Arial"/>
        </w:rPr>
        <w:t xml:space="preserve"> непосредственно в организа</w:t>
      </w:r>
      <w:r w:rsidR="00123DF6" w:rsidRPr="00B77BB9">
        <w:rPr>
          <w:rFonts w:ascii="Arial" w:hAnsi="Arial" w:cs="Arial"/>
        </w:rPr>
        <w:t>ции</w:t>
      </w:r>
      <w:r w:rsidRPr="00B77BB9">
        <w:rPr>
          <w:rFonts w:ascii="Arial" w:hAnsi="Arial" w:cs="Arial"/>
        </w:rPr>
        <w:t xml:space="preserve"> (</w:t>
      </w:r>
      <w:r w:rsidR="00123DF6" w:rsidRPr="00B77BB9">
        <w:rPr>
          <w:rFonts w:ascii="Arial" w:hAnsi="Arial" w:cs="Arial"/>
        </w:rPr>
        <w:t xml:space="preserve">руководителе группы, </w:t>
      </w:r>
      <w:r w:rsidR="00203491" w:rsidRPr="00B77BB9">
        <w:rPr>
          <w:rFonts w:ascii="Arial" w:hAnsi="Arial" w:cs="Arial"/>
        </w:rPr>
        <w:t>члене группы), проверку</w:t>
      </w:r>
      <w:r w:rsidR="00123DF6" w:rsidRPr="00B77BB9">
        <w:rPr>
          <w:rFonts w:ascii="Arial" w:hAnsi="Arial" w:cs="Arial"/>
        </w:rPr>
        <w:t xml:space="preserve"> </w:t>
      </w:r>
      <w:r w:rsidRPr="00B77BB9">
        <w:rPr>
          <w:rFonts w:ascii="Arial" w:hAnsi="Arial" w:cs="Arial"/>
        </w:rPr>
        <w:t>представленны</w:t>
      </w:r>
      <w:r w:rsidR="00123DF6" w:rsidRPr="00B77BB9">
        <w:rPr>
          <w:rFonts w:ascii="Arial" w:hAnsi="Arial" w:cs="Arial"/>
        </w:rPr>
        <w:t>х владельцем сертификата (член</w:t>
      </w:r>
      <w:r w:rsidR="00F71D79" w:rsidRPr="00B77BB9">
        <w:rPr>
          <w:rFonts w:ascii="Arial" w:hAnsi="Arial" w:cs="Arial"/>
        </w:rPr>
        <w:t>ом</w:t>
      </w:r>
      <w:r w:rsidR="00123DF6" w:rsidRPr="00B77BB9">
        <w:rPr>
          <w:rFonts w:ascii="Arial" w:hAnsi="Arial" w:cs="Arial"/>
        </w:rPr>
        <w:t xml:space="preserve"> группы)</w:t>
      </w:r>
      <w:r w:rsidRPr="00B77BB9">
        <w:rPr>
          <w:rFonts w:ascii="Arial" w:hAnsi="Arial" w:cs="Arial"/>
        </w:rPr>
        <w:t xml:space="preserve"> документ</w:t>
      </w:r>
      <w:r w:rsidR="00F71D79" w:rsidRPr="00B77BB9">
        <w:rPr>
          <w:rFonts w:ascii="Arial" w:hAnsi="Arial" w:cs="Arial"/>
        </w:rPr>
        <w:t>ов</w:t>
      </w:r>
      <w:r w:rsidRPr="00B77BB9">
        <w:rPr>
          <w:rFonts w:ascii="Arial" w:hAnsi="Arial" w:cs="Arial"/>
        </w:rPr>
        <w:t>, подтверждающи</w:t>
      </w:r>
      <w:r w:rsidR="00F71D79" w:rsidRPr="00B77BB9">
        <w:rPr>
          <w:rFonts w:ascii="Arial" w:hAnsi="Arial" w:cs="Arial"/>
        </w:rPr>
        <w:t>х</w:t>
      </w:r>
      <w:r w:rsidRPr="00B77BB9">
        <w:rPr>
          <w:rFonts w:ascii="Arial" w:hAnsi="Arial" w:cs="Arial"/>
        </w:rPr>
        <w:t xml:space="preserve"> устранение несоответствий.</w:t>
      </w:r>
    </w:p>
    <w:p w:rsidR="004A2FCA" w:rsidRPr="00B77BB9" w:rsidRDefault="004A2FCA" w:rsidP="00F71D79">
      <w:pPr>
        <w:widowControl w:val="0"/>
        <w:spacing w:after="0" w:line="240" w:lineRule="auto"/>
        <w:ind w:firstLine="397"/>
        <w:jc w:val="both"/>
        <w:rPr>
          <w:rFonts w:ascii="Arial" w:hAnsi="Arial" w:cs="Arial"/>
        </w:rPr>
      </w:pPr>
      <w:r w:rsidRPr="00B77BB9">
        <w:rPr>
          <w:rFonts w:ascii="Arial" w:hAnsi="Arial" w:cs="Arial"/>
          <w:b/>
        </w:rPr>
        <w:t>6.1</w:t>
      </w:r>
      <w:r w:rsidR="003319D8" w:rsidRPr="00B77BB9">
        <w:rPr>
          <w:rFonts w:ascii="Arial" w:hAnsi="Arial" w:cs="Arial"/>
          <w:b/>
        </w:rPr>
        <w:t>5</w:t>
      </w:r>
      <w:r w:rsidRPr="00B77BB9">
        <w:rPr>
          <w:rFonts w:ascii="Arial" w:hAnsi="Arial" w:cs="Arial"/>
          <w:b/>
        </w:rPr>
        <w:t xml:space="preserve"> </w:t>
      </w:r>
      <w:r w:rsidRPr="00B77BB9">
        <w:rPr>
          <w:rFonts w:ascii="Arial" w:hAnsi="Arial" w:cs="Arial"/>
        </w:rPr>
        <w:t>Внепланов</w:t>
      </w:r>
      <w:r w:rsidR="00F71D79" w:rsidRPr="00B77BB9">
        <w:rPr>
          <w:rFonts w:ascii="Arial" w:hAnsi="Arial" w:cs="Arial"/>
        </w:rPr>
        <w:t>ая</w:t>
      </w:r>
      <w:r w:rsidRPr="00B77BB9">
        <w:rPr>
          <w:rFonts w:ascii="Arial" w:hAnsi="Arial" w:cs="Arial"/>
        </w:rPr>
        <w:t xml:space="preserve"> </w:t>
      </w:r>
      <w:r w:rsidR="00373C30" w:rsidRPr="00B77BB9">
        <w:rPr>
          <w:rFonts w:ascii="Arial" w:hAnsi="Arial" w:cs="Arial"/>
        </w:rPr>
        <w:t>периодическая оценка</w:t>
      </w:r>
      <w:r w:rsidRPr="00B77BB9">
        <w:rPr>
          <w:rFonts w:ascii="Arial" w:hAnsi="Arial" w:cs="Arial"/>
        </w:rPr>
        <w:t xml:space="preserve"> может проводиться в следующих случаях:</w:t>
      </w:r>
    </w:p>
    <w:p w:rsidR="00F71D79" w:rsidRPr="00B77BB9" w:rsidRDefault="00F71D79" w:rsidP="00F71D79">
      <w:pPr>
        <w:autoSpaceDE w:val="0"/>
        <w:autoSpaceDN w:val="0"/>
        <w:adjustRightInd w:val="0"/>
        <w:spacing w:after="0" w:line="240" w:lineRule="auto"/>
        <w:ind w:firstLine="426"/>
        <w:jc w:val="both"/>
        <w:rPr>
          <w:rFonts w:ascii="Arial" w:hAnsi="Arial" w:cs="Arial"/>
        </w:rPr>
      </w:pPr>
      <w:r w:rsidRPr="00B77BB9">
        <w:rPr>
          <w:rFonts w:ascii="Arial" w:hAnsi="Arial" w:cs="Arial"/>
        </w:rPr>
        <w:t>−</w:t>
      </w:r>
      <w:r w:rsidR="0021097E" w:rsidRPr="00B77BB9">
        <w:rPr>
          <w:rFonts w:ascii="Arial" w:hAnsi="Arial" w:cs="Arial"/>
        </w:rPr>
        <w:t xml:space="preserve"> </w:t>
      </w:r>
      <w:r w:rsidRPr="00B77BB9">
        <w:rPr>
          <w:rFonts w:ascii="Arial" w:hAnsi="Arial" w:cs="Arial"/>
        </w:rPr>
        <w:t>поступления жалобы на деятельность владельца сертификата;</w:t>
      </w:r>
    </w:p>
    <w:p w:rsidR="004A2FCA" w:rsidRPr="00B77BB9" w:rsidRDefault="004A2FCA" w:rsidP="00F71D79">
      <w:pPr>
        <w:widowControl w:val="0"/>
        <w:spacing w:after="0" w:line="240" w:lineRule="auto"/>
        <w:ind w:firstLine="426"/>
        <w:jc w:val="both"/>
        <w:rPr>
          <w:rFonts w:ascii="Arial" w:hAnsi="Arial" w:cs="Arial"/>
        </w:rPr>
      </w:pPr>
      <w:r w:rsidRPr="00B77BB9">
        <w:rPr>
          <w:rFonts w:ascii="Arial" w:hAnsi="Arial" w:cs="Arial"/>
        </w:rPr>
        <w:t>–</w:t>
      </w:r>
      <w:r w:rsidR="0021097E" w:rsidRPr="00B77BB9">
        <w:rPr>
          <w:rFonts w:ascii="Arial" w:hAnsi="Arial" w:cs="Arial"/>
        </w:rPr>
        <w:t xml:space="preserve"> </w:t>
      </w:r>
      <w:r w:rsidRPr="00B77BB9">
        <w:rPr>
          <w:rFonts w:ascii="Arial" w:hAnsi="Arial" w:cs="Arial"/>
        </w:rPr>
        <w:t>поступлени</w:t>
      </w:r>
      <w:r w:rsidR="00F71D79" w:rsidRPr="00B77BB9">
        <w:rPr>
          <w:rFonts w:ascii="Arial" w:hAnsi="Arial" w:cs="Arial"/>
        </w:rPr>
        <w:t>я</w:t>
      </w:r>
      <w:r w:rsidRPr="00B77BB9">
        <w:rPr>
          <w:rFonts w:ascii="Arial" w:hAnsi="Arial" w:cs="Arial"/>
        </w:rPr>
        <w:t xml:space="preserve"> обоснованной информации о</w:t>
      </w:r>
      <w:r w:rsidR="00F71D79" w:rsidRPr="00B77BB9">
        <w:rPr>
          <w:rFonts w:ascii="Arial" w:hAnsi="Arial" w:cs="Arial"/>
        </w:rPr>
        <w:t xml:space="preserve"> возросших </w:t>
      </w:r>
      <w:r w:rsidRPr="00B77BB9">
        <w:rPr>
          <w:rFonts w:ascii="Arial" w:hAnsi="Arial" w:cs="Arial"/>
        </w:rPr>
        <w:t>претензиях к сертифицированной системе лесоуправления и лесопользования от природоохранных, экологических общественных организаций, а также органов, осуществляющих контроль за ведением лесного хозяйства;</w:t>
      </w:r>
    </w:p>
    <w:p w:rsidR="00F71D79" w:rsidRPr="00B77BB9" w:rsidRDefault="00F71D79" w:rsidP="00F71D79">
      <w:pPr>
        <w:autoSpaceDE w:val="0"/>
        <w:autoSpaceDN w:val="0"/>
        <w:adjustRightInd w:val="0"/>
        <w:spacing w:after="0" w:line="240" w:lineRule="auto"/>
        <w:ind w:firstLine="540"/>
        <w:jc w:val="both"/>
        <w:rPr>
          <w:rFonts w:ascii="Arial" w:hAnsi="Arial" w:cs="Arial"/>
        </w:rPr>
      </w:pPr>
      <w:r w:rsidRPr="00B77BB9">
        <w:rPr>
          <w:rFonts w:ascii="Arial" w:hAnsi="Arial" w:cs="Arial"/>
        </w:rPr>
        <w:t>− поступления информации о нарушении установленных технических требований, распространяющихся на деятельность организации;</w:t>
      </w:r>
    </w:p>
    <w:p w:rsidR="00F71D79" w:rsidRPr="00B77BB9" w:rsidRDefault="00F71D79" w:rsidP="00F71D79">
      <w:pPr>
        <w:widowControl w:val="0"/>
        <w:spacing w:after="0" w:line="240" w:lineRule="auto"/>
        <w:ind w:firstLine="397"/>
        <w:jc w:val="both"/>
        <w:rPr>
          <w:rFonts w:ascii="Arial" w:hAnsi="Arial" w:cs="Arial"/>
        </w:rPr>
      </w:pPr>
      <w:r w:rsidRPr="00B77BB9">
        <w:rPr>
          <w:rFonts w:ascii="Arial" w:hAnsi="Arial" w:cs="Arial"/>
        </w:rPr>
        <w:t xml:space="preserve">– неправильного использования сертификата соответствия и знака </w:t>
      </w:r>
      <w:r w:rsidR="00203491" w:rsidRPr="00B77BB9">
        <w:rPr>
          <w:rFonts w:ascii="Arial" w:hAnsi="Arial" w:cs="Arial"/>
        </w:rPr>
        <w:t>устойчивого лесоуправления и лесопользования</w:t>
      </w:r>
      <w:r w:rsidRPr="00B77BB9">
        <w:rPr>
          <w:rFonts w:ascii="Arial" w:hAnsi="Arial" w:cs="Arial"/>
        </w:rPr>
        <w:t>;</w:t>
      </w:r>
    </w:p>
    <w:p w:rsidR="00F71D79" w:rsidRPr="00B77BB9" w:rsidRDefault="00F71D79" w:rsidP="00F71D79">
      <w:pPr>
        <w:autoSpaceDE w:val="0"/>
        <w:autoSpaceDN w:val="0"/>
        <w:adjustRightInd w:val="0"/>
        <w:spacing w:after="0" w:line="240" w:lineRule="auto"/>
        <w:ind w:firstLine="397"/>
        <w:jc w:val="both"/>
        <w:rPr>
          <w:rFonts w:ascii="Arial" w:hAnsi="Arial" w:cs="Arial"/>
        </w:rPr>
      </w:pPr>
      <w:r w:rsidRPr="00B77BB9">
        <w:rPr>
          <w:rFonts w:ascii="Arial" w:hAnsi="Arial" w:cs="Arial"/>
        </w:rPr>
        <w:t>− существенного изменения процессов и видов деятельности;</w:t>
      </w:r>
    </w:p>
    <w:p w:rsidR="004A2FCA" w:rsidRPr="00B77BB9" w:rsidRDefault="004A2FCA" w:rsidP="003319D8">
      <w:pPr>
        <w:widowControl w:val="0"/>
        <w:spacing w:after="0" w:line="240" w:lineRule="auto"/>
        <w:ind w:firstLine="397"/>
        <w:jc w:val="both"/>
        <w:rPr>
          <w:rFonts w:ascii="Arial" w:hAnsi="Arial" w:cs="Arial"/>
        </w:rPr>
      </w:pPr>
      <w:r w:rsidRPr="00B77BB9">
        <w:rPr>
          <w:rFonts w:ascii="Arial" w:hAnsi="Arial" w:cs="Arial"/>
        </w:rPr>
        <w:t>–</w:t>
      </w:r>
      <w:r w:rsidR="00F71D79" w:rsidRPr="00B77BB9">
        <w:rPr>
          <w:rFonts w:ascii="Arial" w:hAnsi="Arial" w:cs="Arial"/>
        </w:rPr>
        <w:t xml:space="preserve"> </w:t>
      </w:r>
      <w:r w:rsidRPr="00B77BB9">
        <w:rPr>
          <w:rFonts w:ascii="Arial" w:hAnsi="Arial" w:cs="Arial"/>
        </w:rPr>
        <w:t>внесени</w:t>
      </w:r>
      <w:r w:rsidR="00F71D79" w:rsidRPr="00B77BB9">
        <w:rPr>
          <w:rFonts w:ascii="Arial" w:hAnsi="Arial" w:cs="Arial"/>
        </w:rPr>
        <w:t>я</w:t>
      </w:r>
      <w:r w:rsidRPr="00B77BB9">
        <w:rPr>
          <w:rFonts w:ascii="Arial" w:hAnsi="Arial" w:cs="Arial"/>
        </w:rPr>
        <w:t xml:space="preserve"> существенных изменений в документы</w:t>
      </w:r>
      <w:r w:rsidR="00F71D79" w:rsidRPr="00B77BB9">
        <w:rPr>
          <w:rFonts w:ascii="Arial" w:hAnsi="Arial" w:cs="Arial"/>
        </w:rPr>
        <w:t xml:space="preserve"> владельца сертификата</w:t>
      </w:r>
      <w:r w:rsidRPr="00B77BB9">
        <w:rPr>
          <w:rFonts w:ascii="Arial" w:hAnsi="Arial" w:cs="Arial"/>
        </w:rPr>
        <w:t>, регламентирующие устойчивое лесоуправление и лесопользование,</w:t>
      </w:r>
      <w:r w:rsidR="0021097E" w:rsidRPr="00B77BB9">
        <w:rPr>
          <w:rFonts w:ascii="Arial" w:hAnsi="Arial" w:cs="Arial"/>
        </w:rPr>
        <w:t xml:space="preserve"> </w:t>
      </w:r>
      <w:r w:rsidRPr="00B77BB9">
        <w:rPr>
          <w:rFonts w:ascii="Arial" w:hAnsi="Arial" w:cs="Arial"/>
        </w:rPr>
        <w:t xml:space="preserve">организационную структуру </w:t>
      </w:r>
      <w:r w:rsidR="00F71D79" w:rsidRPr="00B77BB9">
        <w:rPr>
          <w:rFonts w:ascii="Arial" w:hAnsi="Arial" w:cs="Arial"/>
        </w:rPr>
        <w:t>владельца сертификата</w:t>
      </w:r>
      <w:r w:rsidRPr="00B77BB9">
        <w:rPr>
          <w:rFonts w:ascii="Arial" w:hAnsi="Arial" w:cs="Arial"/>
        </w:rPr>
        <w:t>, технологическую документацию, ТНПА и других изменений, влияющих на стабильность системы лесоуправления и лесопользования</w:t>
      </w:r>
      <w:r w:rsidR="0021097E" w:rsidRPr="00B77BB9">
        <w:rPr>
          <w:rFonts w:ascii="Arial" w:hAnsi="Arial" w:cs="Arial"/>
        </w:rPr>
        <w:t>.</w:t>
      </w:r>
    </w:p>
    <w:p w:rsidR="003319D8" w:rsidRPr="00B77BB9" w:rsidRDefault="004A2FCA" w:rsidP="00257CA6">
      <w:pPr>
        <w:autoSpaceDE w:val="0"/>
        <w:autoSpaceDN w:val="0"/>
        <w:adjustRightInd w:val="0"/>
        <w:spacing w:after="0" w:line="240" w:lineRule="auto"/>
        <w:ind w:firstLine="540"/>
        <w:jc w:val="both"/>
        <w:rPr>
          <w:rFonts w:ascii="Arial" w:hAnsi="Arial" w:cs="Arial"/>
        </w:rPr>
      </w:pPr>
      <w:r w:rsidRPr="00B77BB9">
        <w:rPr>
          <w:rFonts w:ascii="Arial" w:hAnsi="Arial" w:cs="Arial"/>
          <w:b/>
        </w:rPr>
        <w:t>6.1</w:t>
      </w:r>
      <w:r w:rsidR="003319D8" w:rsidRPr="00B77BB9">
        <w:rPr>
          <w:rFonts w:ascii="Arial" w:hAnsi="Arial" w:cs="Arial"/>
          <w:b/>
        </w:rPr>
        <w:t>6</w:t>
      </w:r>
      <w:r w:rsidRPr="00B77BB9">
        <w:rPr>
          <w:rFonts w:ascii="Arial" w:hAnsi="Arial" w:cs="Arial"/>
        </w:rPr>
        <w:t xml:space="preserve"> </w:t>
      </w:r>
      <w:r w:rsidR="003319D8" w:rsidRPr="00B77BB9">
        <w:rPr>
          <w:rFonts w:ascii="Arial" w:hAnsi="Arial" w:cs="Arial"/>
        </w:rPr>
        <w:t>Процедура проведения внеплановой периодической оценки аналогична процедуре проведения плановой периодической оценки. По результатам внеплановой периодической оценки программа аудитов может быть уточнена.</w:t>
      </w:r>
    </w:p>
    <w:p w:rsidR="00A30E3A" w:rsidRPr="00B77BB9" w:rsidRDefault="00A30E3A" w:rsidP="002A3620">
      <w:pPr>
        <w:widowControl w:val="0"/>
        <w:spacing w:after="0" w:line="240" w:lineRule="auto"/>
        <w:ind w:firstLine="567"/>
        <w:jc w:val="both"/>
        <w:rPr>
          <w:rFonts w:ascii="Arial" w:hAnsi="Arial" w:cs="Arial"/>
          <w:b/>
        </w:rPr>
      </w:pPr>
    </w:p>
    <w:p w:rsidR="008E747A" w:rsidRPr="00B77BB9" w:rsidRDefault="004A2FCA" w:rsidP="002A3620">
      <w:pPr>
        <w:widowControl w:val="0"/>
        <w:spacing w:after="0" w:line="240" w:lineRule="auto"/>
        <w:ind w:firstLine="567"/>
        <w:jc w:val="both"/>
        <w:rPr>
          <w:rFonts w:ascii="Arial" w:hAnsi="Arial" w:cs="Arial"/>
          <w:b/>
        </w:rPr>
      </w:pPr>
      <w:r w:rsidRPr="00B77BB9">
        <w:rPr>
          <w:rFonts w:ascii="Arial" w:hAnsi="Arial" w:cs="Arial"/>
          <w:b/>
        </w:rPr>
        <w:t>7 Процедура проведения повторн</w:t>
      </w:r>
      <w:r w:rsidR="008E747A" w:rsidRPr="00B77BB9">
        <w:rPr>
          <w:rFonts w:ascii="Arial" w:hAnsi="Arial" w:cs="Arial"/>
          <w:b/>
        </w:rPr>
        <w:t>ой</w:t>
      </w:r>
      <w:r w:rsidRPr="00B77BB9">
        <w:rPr>
          <w:rFonts w:ascii="Arial" w:hAnsi="Arial" w:cs="Arial"/>
          <w:b/>
        </w:rPr>
        <w:t xml:space="preserve"> сертификаци</w:t>
      </w:r>
      <w:r w:rsidR="008E747A" w:rsidRPr="00B77BB9">
        <w:rPr>
          <w:rFonts w:ascii="Arial" w:hAnsi="Arial" w:cs="Arial"/>
          <w:b/>
        </w:rPr>
        <w:t>и</w:t>
      </w:r>
      <w:r w:rsidRPr="00B77BB9">
        <w:rPr>
          <w:rFonts w:ascii="Arial" w:hAnsi="Arial" w:cs="Arial"/>
          <w:b/>
        </w:rPr>
        <w:t xml:space="preserve"> системы лесоуправления и</w:t>
      </w:r>
    </w:p>
    <w:p w:rsidR="004A2FCA" w:rsidRPr="00B77BB9" w:rsidRDefault="00476FF9" w:rsidP="00476FF9">
      <w:pPr>
        <w:widowControl w:val="0"/>
        <w:spacing w:after="0" w:line="240" w:lineRule="auto"/>
        <w:jc w:val="both"/>
        <w:rPr>
          <w:rFonts w:ascii="Arial" w:hAnsi="Arial" w:cs="Arial"/>
          <w:b/>
        </w:rPr>
      </w:pPr>
      <w:r w:rsidRPr="00B77BB9">
        <w:rPr>
          <w:rFonts w:ascii="Arial" w:hAnsi="Arial" w:cs="Arial"/>
          <w:b/>
        </w:rPr>
        <w:t>л</w:t>
      </w:r>
      <w:r w:rsidR="004A2FCA" w:rsidRPr="00B77BB9">
        <w:rPr>
          <w:rFonts w:ascii="Arial" w:hAnsi="Arial" w:cs="Arial"/>
          <w:b/>
        </w:rPr>
        <w:t>есопользования</w:t>
      </w:r>
    </w:p>
    <w:p w:rsidR="008E747A" w:rsidRPr="00B77BB9" w:rsidRDefault="004A2FCA" w:rsidP="002A3620">
      <w:pPr>
        <w:widowControl w:val="0"/>
        <w:spacing w:after="0" w:line="240" w:lineRule="auto"/>
        <w:ind w:firstLine="567"/>
        <w:jc w:val="both"/>
        <w:rPr>
          <w:rFonts w:ascii="Arial" w:hAnsi="Arial" w:cs="Arial"/>
        </w:rPr>
      </w:pPr>
      <w:r w:rsidRPr="00B77BB9">
        <w:rPr>
          <w:rFonts w:ascii="Arial" w:hAnsi="Arial" w:cs="Arial"/>
          <w:b/>
        </w:rPr>
        <w:t xml:space="preserve">7.1 </w:t>
      </w:r>
      <w:r w:rsidR="008E747A" w:rsidRPr="00B77BB9">
        <w:rPr>
          <w:rFonts w:ascii="Arial" w:hAnsi="Arial" w:cs="Arial"/>
        </w:rPr>
        <w:t>З</w:t>
      </w:r>
      <w:r w:rsidRPr="00B77BB9">
        <w:rPr>
          <w:rFonts w:ascii="Arial" w:hAnsi="Arial" w:cs="Arial"/>
        </w:rPr>
        <w:t>аявител</w:t>
      </w:r>
      <w:r w:rsidR="008E747A" w:rsidRPr="00B77BB9">
        <w:rPr>
          <w:rFonts w:ascii="Arial" w:hAnsi="Arial" w:cs="Arial"/>
        </w:rPr>
        <w:t xml:space="preserve">ь </w:t>
      </w:r>
      <w:r w:rsidRPr="00B77BB9">
        <w:rPr>
          <w:rFonts w:ascii="Arial" w:hAnsi="Arial" w:cs="Arial"/>
        </w:rPr>
        <w:t>(руководител</w:t>
      </w:r>
      <w:r w:rsidR="008E747A" w:rsidRPr="00B77BB9">
        <w:rPr>
          <w:rFonts w:ascii="Arial" w:hAnsi="Arial" w:cs="Arial"/>
        </w:rPr>
        <w:t>ь</w:t>
      </w:r>
      <w:r w:rsidRPr="00B77BB9">
        <w:rPr>
          <w:rFonts w:ascii="Arial" w:hAnsi="Arial" w:cs="Arial"/>
        </w:rPr>
        <w:t xml:space="preserve"> группы) </w:t>
      </w:r>
      <w:r w:rsidR="008E747A" w:rsidRPr="00B77BB9">
        <w:rPr>
          <w:rFonts w:ascii="Arial" w:hAnsi="Arial" w:cs="Arial"/>
        </w:rPr>
        <w:t>подает в орган по сертификации, выдавший сертификат соотве</w:t>
      </w:r>
      <w:r w:rsidR="00E626A0" w:rsidRPr="00B77BB9">
        <w:rPr>
          <w:rFonts w:ascii="Arial" w:hAnsi="Arial" w:cs="Arial"/>
        </w:rPr>
        <w:t>т</w:t>
      </w:r>
      <w:r w:rsidR="008E747A" w:rsidRPr="00B77BB9">
        <w:rPr>
          <w:rFonts w:ascii="Arial" w:hAnsi="Arial" w:cs="Arial"/>
        </w:rPr>
        <w:t>ствия, заявку на повторную сертификацию</w:t>
      </w:r>
      <w:r w:rsidR="0021097E" w:rsidRPr="00B77BB9">
        <w:rPr>
          <w:rFonts w:ascii="Arial" w:hAnsi="Arial" w:cs="Arial"/>
        </w:rPr>
        <w:t xml:space="preserve"> </w:t>
      </w:r>
      <w:r w:rsidR="008E747A" w:rsidRPr="00B77BB9">
        <w:rPr>
          <w:rFonts w:ascii="Arial" w:hAnsi="Arial" w:cs="Arial"/>
        </w:rPr>
        <w:t>системы лесоуправления и лесопользования</w:t>
      </w:r>
      <w:r w:rsidR="00E626A0" w:rsidRPr="00B77BB9">
        <w:rPr>
          <w:rFonts w:ascii="Arial" w:hAnsi="Arial" w:cs="Arial"/>
        </w:rPr>
        <w:t xml:space="preserve"> </w:t>
      </w:r>
      <w:r w:rsidRPr="00B77BB9">
        <w:rPr>
          <w:rFonts w:ascii="Arial" w:hAnsi="Arial" w:cs="Arial"/>
        </w:rPr>
        <w:t xml:space="preserve">не </w:t>
      </w:r>
      <w:r w:rsidR="00E626A0" w:rsidRPr="00B77BB9">
        <w:rPr>
          <w:rFonts w:ascii="Arial" w:hAnsi="Arial" w:cs="Arial"/>
        </w:rPr>
        <w:t>позднее,</w:t>
      </w:r>
      <w:r w:rsidRPr="00B77BB9">
        <w:rPr>
          <w:rFonts w:ascii="Arial" w:hAnsi="Arial" w:cs="Arial"/>
        </w:rPr>
        <w:t xml:space="preserve"> чем за </w:t>
      </w:r>
      <w:r w:rsidRPr="00B77BB9">
        <w:rPr>
          <w:rFonts w:ascii="Arial" w:hAnsi="Arial" w:cs="Arial"/>
          <w:b/>
        </w:rPr>
        <w:t>90</w:t>
      </w:r>
      <w:r w:rsidRPr="00B77BB9">
        <w:rPr>
          <w:rFonts w:ascii="Arial" w:hAnsi="Arial" w:cs="Arial"/>
        </w:rPr>
        <w:t xml:space="preserve"> календарных дней до </w:t>
      </w:r>
      <w:r w:rsidR="00E626A0" w:rsidRPr="00B77BB9">
        <w:rPr>
          <w:rFonts w:ascii="Arial" w:hAnsi="Arial" w:cs="Arial"/>
        </w:rPr>
        <w:t>истечения</w:t>
      </w:r>
      <w:r w:rsidRPr="00B77BB9">
        <w:rPr>
          <w:rFonts w:ascii="Arial" w:hAnsi="Arial" w:cs="Arial"/>
        </w:rPr>
        <w:t xml:space="preserve"> срока действия сертификата соответствия</w:t>
      </w:r>
      <w:r w:rsidR="002C37FA" w:rsidRPr="00B77BB9">
        <w:rPr>
          <w:rFonts w:ascii="Arial" w:hAnsi="Arial" w:cs="Arial"/>
        </w:rPr>
        <w:t>.</w:t>
      </w:r>
    </w:p>
    <w:p w:rsidR="008E747A" w:rsidRPr="00B77BB9" w:rsidRDefault="00E626A0" w:rsidP="002A3620">
      <w:pPr>
        <w:widowControl w:val="0"/>
        <w:spacing w:after="0" w:line="240" w:lineRule="auto"/>
        <w:ind w:firstLine="567"/>
        <w:jc w:val="both"/>
        <w:rPr>
          <w:rFonts w:ascii="Arial" w:hAnsi="Arial" w:cs="Arial"/>
        </w:rPr>
      </w:pPr>
      <w:r w:rsidRPr="00B77BB9">
        <w:rPr>
          <w:rFonts w:ascii="Arial" w:hAnsi="Arial" w:cs="Arial"/>
          <w:b/>
        </w:rPr>
        <w:t>7.2</w:t>
      </w:r>
      <w:r w:rsidRPr="00B77BB9">
        <w:rPr>
          <w:rFonts w:ascii="Arial" w:hAnsi="Arial" w:cs="Arial"/>
        </w:rPr>
        <w:t xml:space="preserve"> Повторная сертификация системы лесоуправления</w:t>
      </w:r>
      <w:r w:rsidR="00203491" w:rsidRPr="00B77BB9">
        <w:rPr>
          <w:rFonts w:ascii="Arial" w:hAnsi="Arial" w:cs="Arial"/>
        </w:rPr>
        <w:t xml:space="preserve"> </w:t>
      </w:r>
      <w:r w:rsidRPr="00B77BB9">
        <w:rPr>
          <w:rFonts w:ascii="Arial" w:hAnsi="Arial" w:cs="Arial"/>
        </w:rPr>
        <w:t xml:space="preserve">и лесопользования проводится в соответствии с </w:t>
      </w:r>
      <w:r w:rsidR="00FB0C93" w:rsidRPr="00B77BB9">
        <w:rPr>
          <w:rFonts w:ascii="Arial" w:hAnsi="Arial" w:cs="Arial"/>
        </w:rPr>
        <w:t>подразделами 5.</w:t>
      </w:r>
      <w:r w:rsidR="002C37FA" w:rsidRPr="00B77BB9">
        <w:rPr>
          <w:rFonts w:ascii="Arial" w:hAnsi="Arial" w:cs="Arial"/>
        </w:rPr>
        <w:t>2</w:t>
      </w:r>
      <w:r w:rsidR="00FB0C93" w:rsidRPr="00B77BB9">
        <w:rPr>
          <w:rFonts w:ascii="Arial" w:hAnsi="Arial" w:cs="Arial"/>
        </w:rPr>
        <w:t>-</w:t>
      </w:r>
      <w:r w:rsidR="002C37FA" w:rsidRPr="00B77BB9">
        <w:rPr>
          <w:rFonts w:ascii="Arial" w:hAnsi="Arial" w:cs="Arial"/>
        </w:rPr>
        <w:t xml:space="preserve"> </w:t>
      </w:r>
      <w:r w:rsidR="002A3620" w:rsidRPr="00B77BB9">
        <w:rPr>
          <w:rFonts w:ascii="Arial" w:hAnsi="Arial" w:cs="Arial"/>
        </w:rPr>
        <w:t>5.</w:t>
      </w:r>
      <w:r w:rsidR="002C37FA" w:rsidRPr="00B77BB9">
        <w:rPr>
          <w:rFonts w:ascii="Arial" w:hAnsi="Arial" w:cs="Arial"/>
        </w:rPr>
        <w:t>7</w:t>
      </w:r>
      <w:r w:rsidR="00FB0C93" w:rsidRPr="00B77BB9">
        <w:rPr>
          <w:rFonts w:ascii="Arial" w:hAnsi="Arial" w:cs="Arial"/>
        </w:rPr>
        <w:t xml:space="preserve"> настоящей процедуры.</w:t>
      </w:r>
      <w:r w:rsidRPr="00B77BB9">
        <w:rPr>
          <w:rFonts w:ascii="Arial" w:hAnsi="Arial" w:cs="Arial"/>
        </w:rPr>
        <w:t xml:space="preserve"> </w:t>
      </w:r>
    </w:p>
    <w:p w:rsidR="00FB0C93" w:rsidRPr="00B77BB9" w:rsidRDefault="004A2FCA" w:rsidP="002A3620">
      <w:pPr>
        <w:widowControl w:val="0"/>
        <w:spacing w:after="0" w:line="240" w:lineRule="auto"/>
        <w:ind w:firstLine="567"/>
        <w:jc w:val="both"/>
        <w:rPr>
          <w:rFonts w:ascii="Arial" w:hAnsi="Arial" w:cs="Arial"/>
          <w:bCs/>
        </w:rPr>
      </w:pPr>
      <w:r w:rsidRPr="00B77BB9">
        <w:rPr>
          <w:rFonts w:ascii="Arial" w:hAnsi="Arial" w:cs="Arial"/>
          <w:b/>
        </w:rPr>
        <w:t>7.</w:t>
      </w:r>
      <w:r w:rsidR="00FB0C93" w:rsidRPr="00B77BB9">
        <w:rPr>
          <w:rFonts w:ascii="Arial" w:hAnsi="Arial" w:cs="Arial"/>
          <w:b/>
        </w:rPr>
        <w:t>3</w:t>
      </w:r>
      <w:r w:rsidR="00CE06B3" w:rsidRPr="00B77BB9">
        <w:rPr>
          <w:rFonts w:ascii="Arial" w:hAnsi="Arial" w:cs="Arial"/>
        </w:rPr>
        <w:t xml:space="preserve"> </w:t>
      </w:r>
      <w:r w:rsidR="00FB0C93" w:rsidRPr="00B77BB9">
        <w:rPr>
          <w:rFonts w:ascii="Arial" w:hAnsi="Arial" w:cs="Arial"/>
          <w:bCs/>
        </w:rPr>
        <w:t xml:space="preserve">При проведении повторной сертификации системы лесоуправления и лесопользования  аудит системы лесоуправления и лесопользования на первом этапе (далее - аудит на первом этапе) с посещением организации, являющейся заявителем на проведение сертификации, осуществляемый в соответствии с </w:t>
      </w:r>
      <w:hyperlink r:id="rId14" w:history="1">
        <w:r w:rsidR="00FB0C93" w:rsidRPr="00B77BB9">
          <w:rPr>
            <w:rFonts w:ascii="Arial" w:hAnsi="Arial" w:cs="Arial"/>
            <w:bCs/>
          </w:rPr>
          <w:t>пунктом</w:t>
        </w:r>
      </w:hyperlink>
      <w:r w:rsidR="00FB0C93" w:rsidRPr="00B77BB9">
        <w:rPr>
          <w:rFonts w:ascii="Arial" w:hAnsi="Arial" w:cs="Arial"/>
          <w:bCs/>
        </w:rPr>
        <w:t xml:space="preserve"> 5.6.1 настоящей процедуры, проводится в следующих случаях:</w:t>
      </w:r>
    </w:p>
    <w:p w:rsidR="00FB0C93" w:rsidRPr="00B77BB9" w:rsidRDefault="00203491" w:rsidP="002A3620">
      <w:pPr>
        <w:autoSpaceDE w:val="0"/>
        <w:autoSpaceDN w:val="0"/>
        <w:adjustRightInd w:val="0"/>
        <w:spacing w:after="0" w:line="240" w:lineRule="auto"/>
        <w:ind w:firstLine="567"/>
        <w:jc w:val="both"/>
        <w:rPr>
          <w:rFonts w:ascii="Arial" w:hAnsi="Arial" w:cs="Arial"/>
          <w:bCs/>
        </w:rPr>
      </w:pPr>
      <w:r w:rsidRPr="00B77BB9">
        <w:rPr>
          <w:rFonts w:ascii="Arial" w:hAnsi="Arial" w:cs="Arial"/>
          <w:bCs/>
        </w:rPr>
        <w:t>–</w:t>
      </w:r>
      <w:r w:rsidR="00FB0C93" w:rsidRPr="00B77BB9">
        <w:rPr>
          <w:rFonts w:ascii="Arial" w:hAnsi="Arial" w:cs="Arial"/>
          <w:bCs/>
        </w:rPr>
        <w:t xml:space="preserve"> наличия существенных изменений в системе лесоуправления и лесопользования;</w:t>
      </w:r>
    </w:p>
    <w:p w:rsidR="00FB0C93" w:rsidRPr="00B77BB9" w:rsidRDefault="00203491" w:rsidP="002A3620">
      <w:pPr>
        <w:autoSpaceDE w:val="0"/>
        <w:autoSpaceDN w:val="0"/>
        <w:adjustRightInd w:val="0"/>
        <w:spacing w:after="0" w:line="240" w:lineRule="auto"/>
        <w:ind w:firstLine="567"/>
        <w:jc w:val="both"/>
        <w:rPr>
          <w:rFonts w:ascii="Arial" w:hAnsi="Arial" w:cs="Arial"/>
        </w:rPr>
      </w:pPr>
      <w:r w:rsidRPr="00B77BB9">
        <w:rPr>
          <w:rFonts w:ascii="Arial" w:hAnsi="Arial" w:cs="Arial"/>
          <w:bCs/>
        </w:rPr>
        <w:t>–</w:t>
      </w:r>
      <w:r w:rsidR="00FB0C93" w:rsidRPr="00B77BB9">
        <w:rPr>
          <w:rFonts w:ascii="Arial" w:hAnsi="Arial" w:cs="Arial"/>
          <w:bCs/>
        </w:rPr>
        <w:t xml:space="preserve"> наличия изменений в законодательстве, влияющих на сертифицированную систему лесоуправления и лесопользования.</w:t>
      </w:r>
    </w:p>
    <w:p w:rsidR="00BF287B" w:rsidRPr="00B77BB9" w:rsidRDefault="00CE06B3" w:rsidP="00267032">
      <w:pPr>
        <w:autoSpaceDE w:val="0"/>
        <w:autoSpaceDN w:val="0"/>
        <w:adjustRightInd w:val="0"/>
        <w:spacing w:after="0" w:line="240" w:lineRule="auto"/>
        <w:ind w:firstLine="426"/>
        <w:jc w:val="both"/>
        <w:rPr>
          <w:rFonts w:ascii="Arial" w:hAnsi="Arial" w:cs="Arial"/>
          <w:bCs/>
        </w:rPr>
      </w:pPr>
      <w:r w:rsidRPr="00B77BB9">
        <w:rPr>
          <w:rFonts w:ascii="Arial" w:hAnsi="Arial" w:cs="Arial"/>
          <w:b/>
          <w:bCs/>
        </w:rPr>
        <w:t>7.</w:t>
      </w:r>
      <w:r w:rsidR="002C37FA" w:rsidRPr="00B77BB9">
        <w:rPr>
          <w:rFonts w:ascii="Arial" w:hAnsi="Arial" w:cs="Arial"/>
          <w:b/>
          <w:bCs/>
        </w:rPr>
        <w:t>4</w:t>
      </w:r>
      <w:r w:rsidRPr="00B77BB9">
        <w:rPr>
          <w:rFonts w:ascii="Arial" w:hAnsi="Arial" w:cs="Arial"/>
          <w:bCs/>
        </w:rPr>
        <w:t xml:space="preserve"> </w:t>
      </w:r>
      <w:r w:rsidR="00BF287B" w:rsidRPr="00B77BB9">
        <w:rPr>
          <w:rFonts w:ascii="Arial" w:hAnsi="Arial" w:cs="Arial"/>
          <w:bCs/>
        </w:rPr>
        <w:t xml:space="preserve">Выдача сертификата соответствия на систему </w:t>
      </w:r>
      <w:r w:rsidR="002A3620" w:rsidRPr="00B77BB9">
        <w:rPr>
          <w:rFonts w:ascii="Arial" w:hAnsi="Arial" w:cs="Arial"/>
          <w:bCs/>
        </w:rPr>
        <w:t>лесо</w:t>
      </w:r>
      <w:r w:rsidR="00BF287B" w:rsidRPr="00B77BB9">
        <w:rPr>
          <w:rFonts w:ascii="Arial" w:hAnsi="Arial" w:cs="Arial"/>
          <w:bCs/>
        </w:rPr>
        <w:t xml:space="preserve">управления </w:t>
      </w:r>
      <w:r w:rsidR="002A3620" w:rsidRPr="00B77BB9">
        <w:rPr>
          <w:rFonts w:ascii="Arial" w:hAnsi="Arial" w:cs="Arial"/>
          <w:bCs/>
        </w:rPr>
        <w:t>и лесопользования</w:t>
      </w:r>
      <w:r w:rsidR="002C37FA" w:rsidRPr="00B77BB9">
        <w:rPr>
          <w:rFonts w:ascii="Arial" w:hAnsi="Arial" w:cs="Arial"/>
          <w:bCs/>
        </w:rPr>
        <w:t xml:space="preserve"> </w:t>
      </w:r>
      <w:r w:rsidR="00BF287B" w:rsidRPr="00B77BB9">
        <w:rPr>
          <w:rFonts w:ascii="Arial" w:hAnsi="Arial" w:cs="Arial"/>
          <w:bCs/>
        </w:rPr>
        <w:t xml:space="preserve">осуществляется в соответствии с </w:t>
      </w:r>
      <w:hyperlink r:id="rId15" w:history="1">
        <w:r w:rsidR="00390E4A" w:rsidRPr="00B77BB9">
          <w:rPr>
            <w:rFonts w:ascii="Arial" w:hAnsi="Arial" w:cs="Arial"/>
            <w:bCs/>
          </w:rPr>
          <w:t>разделом</w:t>
        </w:r>
      </w:hyperlink>
      <w:r w:rsidR="00390E4A" w:rsidRPr="00B77BB9">
        <w:rPr>
          <w:rFonts w:ascii="Arial" w:hAnsi="Arial" w:cs="Arial"/>
          <w:bCs/>
        </w:rPr>
        <w:t xml:space="preserve"> 5.</w:t>
      </w:r>
      <w:r w:rsidR="002C37FA" w:rsidRPr="00B77BB9">
        <w:rPr>
          <w:rFonts w:ascii="Arial" w:hAnsi="Arial" w:cs="Arial"/>
          <w:bCs/>
        </w:rPr>
        <w:t xml:space="preserve">8 </w:t>
      </w:r>
      <w:r w:rsidR="00BF287B" w:rsidRPr="00B77BB9">
        <w:rPr>
          <w:rFonts w:ascii="Arial" w:hAnsi="Arial" w:cs="Arial"/>
          <w:bCs/>
        </w:rPr>
        <w:t>нас</w:t>
      </w:r>
      <w:r w:rsidR="002A3620" w:rsidRPr="00B77BB9">
        <w:rPr>
          <w:rFonts w:ascii="Arial" w:hAnsi="Arial" w:cs="Arial"/>
          <w:bCs/>
        </w:rPr>
        <w:t>т</w:t>
      </w:r>
      <w:r w:rsidR="00BF287B" w:rsidRPr="00B77BB9">
        <w:rPr>
          <w:rFonts w:ascii="Arial" w:hAnsi="Arial" w:cs="Arial"/>
          <w:bCs/>
        </w:rPr>
        <w:t>оящ</w:t>
      </w:r>
      <w:r w:rsidR="00390E4A" w:rsidRPr="00B77BB9">
        <w:rPr>
          <w:rFonts w:ascii="Arial" w:hAnsi="Arial" w:cs="Arial"/>
          <w:bCs/>
        </w:rPr>
        <w:t>ей</w:t>
      </w:r>
      <w:r w:rsidR="00BF287B" w:rsidRPr="00B77BB9">
        <w:rPr>
          <w:rFonts w:ascii="Arial" w:hAnsi="Arial" w:cs="Arial"/>
          <w:bCs/>
        </w:rPr>
        <w:t xml:space="preserve"> Пр</w:t>
      </w:r>
      <w:r w:rsidR="00390E4A" w:rsidRPr="00B77BB9">
        <w:rPr>
          <w:rFonts w:ascii="Arial" w:hAnsi="Arial" w:cs="Arial"/>
          <w:bCs/>
        </w:rPr>
        <w:t>оцедуры и</w:t>
      </w:r>
      <w:r w:rsidR="00BF287B" w:rsidRPr="00B77BB9">
        <w:rPr>
          <w:rFonts w:ascii="Arial" w:hAnsi="Arial" w:cs="Arial"/>
          <w:bCs/>
        </w:rPr>
        <w:t xml:space="preserve"> </w:t>
      </w:r>
      <w:r w:rsidR="00390E4A" w:rsidRPr="00B77BB9">
        <w:rPr>
          <w:rFonts w:ascii="Arial" w:hAnsi="Arial" w:cs="Arial"/>
          <w:bCs/>
        </w:rPr>
        <w:t xml:space="preserve">требованиями главы </w:t>
      </w:r>
      <w:r w:rsidR="00C23720" w:rsidRPr="00B77BB9">
        <w:rPr>
          <w:rFonts w:ascii="Arial" w:hAnsi="Arial" w:cs="Arial"/>
          <w:bCs/>
        </w:rPr>
        <w:t>34</w:t>
      </w:r>
      <w:r w:rsidR="00390E4A" w:rsidRPr="00B77BB9">
        <w:rPr>
          <w:rFonts w:ascii="Arial" w:hAnsi="Arial" w:cs="Arial"/>
          <w:bCs/>
        </w:rPr>
        <w:t xml:space="preserve"> Правил</w:t>
      </w:r>
      <w:r w:rsidR="00BF287B" w:rsidRPr="00B77BB9">
        <w:rPr>
          <w:rFonts w:ascii="Arial" w:hAnsi="Arial" w:cs="Arial"/>
          <w:bCs/>
        </w:rPr>
        <w:t>.</w:t>
      </w:r>
    </w:p>
    <w:p w:rsidR="00203491" w:rsidRPr="00B77BB9" w:rsidRDefault="00203491" w:rsidP="002A7772">
      <w:pPr>
        <w:widowControl w:val="0"/>
        <w:spacing w:after="0" w:line="240" w:lineRule="auto"/>
        <w:ind w:firstLine="397"/>
        <w:jc w:val="both"/>
        <w:rPr>
          <w:rFonts w:ascii="Arial" w:hAnsi="Arial" w:cs="Arial"/>
        </w:rPr>
      </w:pPr>
    </w:p>
    <w:p w:rsidR="004A2FCA" w:rsidRPr="00B77BB9" w:rsidRDefault="00C122BD" w:rsidP="001269A8">
      <w:pPr>
        <w:widowControl w:val="0"/>
        <w:spacing w:after="0" w:line="240" w:lineRule="auto"/>
        <w:ind w:firstLine="426"/>
        <w:jc w:val="both"/>
        <w:rPr>
          <w:rFonts w:ascii="Arial" w:hAnsi="Arial" w:cs="Arial"/>
          <w:b/>
        </w:rPr>
      </w:pPr>
      <w:r w:rsidRPr="00B77BB9">
        <w:rPr>
          <w:rFonts w:ascii="Arial" w:hAnsi="Arial" w:cs="Arial"/>
          <w:b/>
        </w:rPr>
        <w:t>8</w:t>
      </w:r>
      <w:r w:rsidR="004A2FCA" w:rsidRPr="00B77BB9">
        <w:rPr>
          <w:rFonts w:ascii="Arial" w:hAnsi="Arial" w:cs="Arial"/>
          <w:b/>
        </w:rPr>
        <w:t xml:space="preserve"> </w:t>
      </w:r>
      <w:r w:rsidR="004A2FCA" w:rsidRPr="00B77BB9">
        <w:rPr>
          <w:rFonts w:ascii="Arial" w:hAnsi="Arial" w:cs="Arial"/>
          <w:b/>
          <w:spacing w:val="-3"/>
        </w:rPr>
        <w:t>Процедура приостановления, прекращения, отмены действия, внесения изменений</w:t>
      </w:r>
      <w:r w:rsidR="004A2FCA" w:rsidRPr="00B77BB9">
        <w:rPr>
          <w:rFonts w:ascii="Arial" w:hAnsi="Arial" w:cs="Arial"/>
          <w:b/>
        </w:rPr>
        <w:t xml:space="preserve"> в сертификаты соответствия на систему лесоуправления и лесопользования</w:t>
      </w:r>
    </w:p>
    <w:p w:rsidR="002A7772" w:rsidRPr="00B77BB9" w:rsidRDefault="00C122BD" w:rsidP="001269A8">
      <w:pPr>
        <w:autoSpaceDE w:val="0"/>
        <w:autoSpaceDN w:val="0"/>
        <w:adjustRightInd w:val="0"/>
        <w:spacing w:after="0" w:line="240" w:lineRule="auto"/>
        <w:ind w:firstLine="426"/>
        <w:jc w:val="both"/>
        <w:rPr>
          <w:rFonts w:ascii="Arial" w:hAnsi="Arial" w:cs="Arial"/>
          <w:bCs/>
        </w:rPr>
      </w:pPr>
      <w:r w:rsidRPr="00B77BB9">
        <w:rPr>
          <w:rFonts w:ascii="Arial" w:hAnsi="Arial" w:cs="Arial"/>
          <w:b/>
        </w:rPr>
        <w:t>8</w:t>
      </w:r>
      <w:r w:rsidR="004A2FCA" w:rsidRPr="00B77BB9">
        <w:rPr>
          <w:rFonts w:ascii="Arial" w:hAnsi="Arial" w:cs="Arial"/>
          <w:b/>
        </w:rPr>
        <w:t>.1</w:t>
      </w:r>
      <w:r w:rsidR="004A2FCA" w:rsidRPr="00B77BB9">
        <w:rPr>
          <w:rFonts w:ascii="Arial" w:hAnsi="Arial" w:cs="Arial"/>
        </w:rPr>
        <w:t xml:space="preserve"> </w:t>
      </w:r>
      <w:r w:rsidR="002A7772" w:rsidRPr="00B77BB9">
        <w:rPr>
          <w:rFonts w:ascii="Arial" w:hAnsi="Arial" w:cs="Arial"/>
          <w:bCs/>
        </w:rPr>
        <w:t xml:space="preserve">Действие сертификата соответствия на систему лесоуправления и лесопользования приостанавливается, отменяется (прекращается в случаях, оговоренных в </w:t>
      </w:r>
      <w:hyperlink r:id="rId16" w:history="1">
        <w:r w:rsidR="002A7772" w:rsidRPr="00B77BB9">
          <w:rPr>
            <w:rFonts w:ascii="Arial" w:hAnsi="Arial" w:cs="Arial"/>
            <w:bCs/>
          </w:rPr>
          <w:t>пунктах 1</w:t>
        </w:r>
      </w:hyperlink>
      <w:r w:rsidR="002A7772" w:rsidRPr="00B77BB9">
        <w:rPr>
          <w:rFonts w:ascii="Arial" w:hAnsi="Arial" w:cs="Arial"/>
          <w:bCs/>
        </w:rPr>
        <w:t xml:space="preserve"> и </w:t>
      </w:r>
      <w:hyperlink r:id="rId17" w:history="1">
        <w:r w:rsidR="002A7772" w:rsidRPr="00B77BB9">
          <w:rPr>
            <w:rFonts w:ascii="Arial" w:hAnsi="Arial" w:cs="Arial"/>
            <w:bCs/>
          </w:rPr>
          <w:t>5 статьи 28</w:t>
        </w:r>
      </w:hyperlink>
      <w:r w:rsidR="002A7772" w:rsidRPr="00B77BB9">
        <w:rPr>
          <w:rFonts w:ascii="Arial" w:hAnsi="Arial" w:cs="Arial"/>
          <w:bCs/>
        </w:rPr>
        <w:t xml:space="preserve"> Закона Республики Беларусь «Об оценке соответствия техническим требованиям и аккредитации органов по оценке соответствия».</w:t>
      </w:r>
    </w:p>
    <w:p w:rsidR="002A7772" w:rsidRPr="00B77BB9" w:rsidRDefault="002A7772" w:rsidP="001269A8">
      <w:pPr>
        <w:autoSpaceDE w:val="0"/>
        <w:autoSpaceDN w:val="0"/>
        <w:adjustRightInd w:val="0"/>
        <w:spacing w:after="0" w:line="240" w:lineRule="auto"/>
        <w:ind w:firstLine="426"/>
        <w:jc w:val="both"/>
        <w:rPr>
          <w:rFonts w:ascii="Arial" w:hAnsi="Arial" w:cs="Arial"/>
          <w:bCs/>
        </w:rPr>
      </w:pPr>
      <w:r w:rsidRPr="00B77BB9">
        <w:rPr>
          <w:rFonts w:ascii="Arial" w:hAnsi="Arial" w:cs="Arial"/>
        </w:rPr>
        <w:t xml:space="preserve">Действие сертификата приостанавливается органом по сертификации до момента устранения нарушений или обстоятельств, послуживших основаниями для приостановления действия сертификата, их причин, но не более чем на </w:t>
      </w:r>
      <w:r w:rsidRPr="00B77BB9">
        <w:rPr>
          <w:rFonts w:ascii="Arial" w:hAnsi="Arial" w:cs="Arial"/>
          <w:b/>
        </w:rPr>
        <w:t>шесть месяцев</w:t>
      </w:r>
      <w:r w:rsidRPr="00B77BB9">
        <w:rPr>
          <w:rFonts w:ascii="Arial" w:hAnsi="Arial" w:cs="Arial"/>
        </w:rPr>
        <w:t xml:space="preserve"> со дня принятия решения о приостановлении действия соответствующего сертификата.</w:t>
      </w:r>
    </w:p>
    <w:p w:rsidR="002A7772" w:rsidRPr="00B77BB9" w:rsidRDefault="002A7772" w:rsidP="001269A8">
      <w:pPr>
        <w:widowControl w:val="0"/>
        <w:spacing w:after="0" w:line="240" w:lineRule="auto"/>
        <w:ind w:firstLine="426"/>
        <w:jc w:val="both"/>
        <w:rPr>
          <w:rFonts w:ascii="Arial" w:hAnsi="Arial" w:cs="Arial"/>
        </w:rPr>
      </w:pPr>
      <w:r w:rsidRPr="00B77BB9">
        <w:rPr>
          <w:rFonts w:ascii="Arial" w:hAnsi="Arial" w:cs="Arial"/>
        </w:rPr>
        <w:t>Приостановление действия группового сертификата соответствия распространяется на всех членов группы.</w:t>
      </w:r>
    </w:p>
    <w:p w:rsidR="002A7772" w:rsidRPr="00B77BB9" w:rsidRDefault="002A7772" w:rsidP="00672198">
      <w:pPr>
        <w:widowControl w:val="0"/>
        <w:spacing w:after="0" w:line="240" w:lineRule="auto"/>
        <w:ind w:firstLine="426"/>
        <w:jc w:val="both"/>
        <w:rPr>
          <w:rFonts w:ascii="Arial" w:hAnsi="Arial" w:cs="Arial"/>
        </w:rPr>
      </w:pPr>
      <w:r w:rsidRPr="00B77BB9">
        <w:rPr>
          <w:rFonts w:ascii="Arial" w:hAnsi="Arial" w:cs="Arial"/>
          <w:b/>
        </w:rPr>
        <w:t>8.2</w:t>
      </w:r>
      <w:r w:rsidRPr="00B77BB9">
        <w:rPr>
          <w:rFonts w:ascii="Arial" w:hAnsi="Arial" w:cs="Arial"/>
        </w:rPr>
        <w:t xml:space="preserve"> </w:t>
      </w:r>
      <w:r w:rsidR="004A2FCA" w:rsidRPr="00B77BB9">
        <w:rPr>
          <w:rFonts w:ascii="Arial" w:hAnsi="Arial" w:cs="Arial"/>
        </w:rPr>
        <w:t>Орган по сертификации может временно приостановить (</w:t>
      </w:r>
      <w:r w:rsidRPr="00B77BB9">
        <w:rPr>
          <w:rFonts w:ascii="Arial" w:hAnsi="Arial" w:cs="Arial"/>
        </w:rPr>
        <w:t xml:space="preserve">но не более чем на </w:t>
      </w:r>
      <w:r w:rsidRPr="00B77BB9">
        <w:rPr>
          <w:rFonts w:ascii="Arial" w:hAnsi="Arial" w:cs="Arial"/>
          <w:b/>
        </w:rPr>
        <w:t>шесть месяцев</w:t>
      </w:r>
      <w:r w:rsidR="004A2FCA" w:rsidRPr="00B77BB9">
        <w:rPr>
          <w:rFonts w:ascii="Arial" w:hAnsi="Arial" w:cs="Arial"/>
        </w:rPr>
        <w:t>) действие сертификата соответствия на систему лесоуправления и лесопользования в случаях</w:t>
      </w:r>
      <w:r w:rsidRPr="00B77BB9">
        <w:rPr>
          <w:rFonts w:ascii="Arial" w:hAnsi="Arial" w:cs="Arial"/>
        </w:rPr>
        <w:t>:</w:t>
      </w:r>
    </w:p>
    <w:p w:rsidR="004A2FCA" w:rsidRPr="00B77BB9" w:rsidRDefault="002A7772" w:rsidP="00672198">
      <w:pPr>
        <w:widowControl w:val="0"/>
        <w:spacing w:after="0" w:line="240" w:lineRule="auto"/>
        <w:ind w:firstLine="426"/>
        <w:jc w:val="both"/>
        <w:rPr>
          <w:rFonts w:ascii="Arial" w:hAnsi="Arial" w:cs="Arial"/>
        </w:rPr>
      </w:pPr>
      <w:r w:rsidRPr="00B77BB9">
        <w:rPr>
          <w:rFonts w:ascii="Arial" w:hAnsi="Arial" w:cs="Arial"/>
        </w:rPr>
        <w:t xml:space="preserve">а) несоответствие техническим требованиям, соответствие которым было подтверждено при сертификации: </w:t>
      </w:r>
    </w:p>
    <w:p w:rsidR="004A2FCA" w:rsidRPr="00B77BB9" w:rsidRDefault="004A2FCA" w:rsidP="00C23720">
      <w:pPr>
        <w:widowControl w:val="0"/>
        <w:spacing w:after="0" w:line="240" w:lineRule="auto"/>
        <w:ind w:firstLine="426"/>
        <w:jc w:val="both"/>
        <w:rPr>
          <w:rFonts w:ascii="Arial" w:hAnsi="Arial" w:cs="Arial"/>
        </w:rPr>
      </w:pPr>
      <w:r w:rsidRPr="00B77BB9">
        <w:rPr>
          <w:rFonts w:ascii="Arial" w:hAnsi="Arial" w:cs="Arial"/>
        </w:rPr>
        <w:t xml:space="preserve">– выявления существенных несоответствий при </w:t>
      </w:r>
      <w:r w:rsidR="002A7772" w:rsidRPr="00B77BB9">
        <w:rPr>
          <w:rFonts w:ascii="Arial" w:hAnsi="Arial" w:cs="Arial"/>
        </w:rPr>
        <w:t>периодической оценке</w:t>
      </w:r>
      <w:r w:rsidRPr="00B77BB9">
        <w:rPr>
          <w:rFonts w:ascii="Arial" w:hAnsi="Arial" w:cs="Arial"/>
        </w:rPr>
        <w:t>;</w:t>
      </w:r>
    </w:p>
    <w:p w:rsidR="004A2FCA" w:rsidRPr="00B77BB9" w:rsidRDefault="004A2FCA" w:rsidP="00C23720">
      <w:pPr>
        <w:widowControl w:val="0"/>
        <w:spacing w:after="0" w:line="240" w:lineRule="auto"/>
        <w:ind w:firstLine="426"/>
        <w:jc w:val="both"/>
        <w:rPr>
          <w:rFonts w:ascii="Arial" w:hAnsi="Arial" w:cs="Arial"/>
        </w:rPr>
      </w:pPr>
      <w:r w:rsidRPr="00B77BB9">
        <w:rPr>
          <w:rFonts w:ascii="Arial" w:hAnsi="Arial" w:cs="Arial"/>
        </w:rPr>
        <w:t xml:space="preserve">– неустранения в течение 60 календарных дней выявленных при </w:t>
      </w:r>
      <w:r w:rsidR="00C122BD" w:rsidRPr="00B77BB9">
        <w:rPr>
          <w:rFonts w:ascii="Arial" w:hAnsi="Arial" w:cs="Arial"/>
        </w:rPr>
        <w:t xml:space="preserve">периодической оценке </w:t>
      </w:r>
      <w:r w:rsidRPr="00B77BB9">
        <w:rPr>
          <w:rFonts w:ascii="Arial" w:hAnsi="Arial" w:cs="Arial"/>
        </w:rPr>
        <w:t xml:space="preserve">несоответствий требованиям </w:t>
      </w:r>
      <w:r w:rsidR="0006109B" w:rsidRPr="00B77BB9">
        <w:rPr>
          <w:rFonts w:ascii="Arial" w:hAnsi="Arial" w:cs="Arial"/>
        </w:rPr>
        <w:t xml:space="preserve">СТБ 1708, и других НПА и </w:t>
      </w:r>
      <w:r w:rsidRPr="00B77BB9">
        <w:rPr>
          <w:rFonts w:ascii="Arial" w:hAnsi="Arial" w:cs="Arial"/>
        </w:rPr>
        <w:t xml:space="preserve">ТНПА </w:t>
      </w:r>
      <w:r w:rsidR="00203491" w:rsidRPr="00B77BB9">
        <w:rPr>
          <w:rFonts w:ascii="Arial" w:hAnsi="Arial" w:cs="Arial"/>
        </w:rPr>
        <w:t xml:space="preserve">в области устойчивого </w:t>
      </w:r>
      <w:r w:rsidRPr="00B77BB9">
        <w:rPr>
          <w:rFonts w:ascii="Arial" w:hAnsi="Arial" w:cs="Arial"/>
        </w:rPr>
        <w:t>лесоуправления и лесополь</w:t>
      </w:r>
      <w:r w:rsidR="00C23720" w:rsidRPr="00B77BB9">
        <w:rPr>
          <w:rFonts w:ascii="Arial" w:hAnsi="Arial" w:cs="Arial"/>
        </w:rPr>
        <w:t>зования</w:t>
      </w:r>
      <w:r w:rsidRPr="00B77BB9">
        <w:rPr>
          <w:rFonts w:ascii="Arial" w:hAnsi="Arial" w:cs="Arial"/>
        </w:rPr>
        <w:t>;</w:t>
      </w:r>
    </w:p>
    <w:p w:rsidR="004A2FCA" w:rsidRPr="00B77BB9" w:rsidRDefault="004A2FCA" w:rsidP="001269A8">
      <w:pPr>
        <w:widowControl w:val="0"/>
        <w:spacing w:after="0" w:line="240" w:lineRule="auto"/>
        <w:ind w:firstLine="426"/>
        <w:jc w:val="both"/>
        <w:rPr>
          <w:rFonts w:ascii="Arial" w:hAnsi="Arial" w:cs="Arial"/>
        </w:rPr>
      </w:pPr>
      <w:r w:rsidRPr="00B77BB9">
        <w:rPr>
          <w:rFonts w:ascii="Arial" w:hAnsi="Arial" w:cs="Arial"/>
        </w:rPr>
        <w:t>– постоянного недостижения результативности системы лесоуправления и лесопользования;</w:t>
      </w:r>
    </w:p>
    <w:p w:rsidR="0006109B" w:rsidRPr="00B77BB9" w:rsidRDefault="0006109B" w:rsidP="001269A8">
      <w:pPr>
        <w:autoSpaceDE w:val="0"/>
        <w:autoSpaceDN w:val="0"/>
        <w:adjustRightInd w:val="0"/>
        <w:spacing w:after="0" w:line="240" w:lineRule="auto"/>
        <w:ind w:firstLine="426"/>
        <w:jc w:val="both"/>
        <w:rPr>
          <w:rFonts w:ascii="Arial" w:hAnsi="Arial" w:cs="Arial"/>
        </w:rPr>
      </w:pPr>
      <w:r w:rsidRPr="00B77BB9">
        <w:rPr>
          <w:rFonts w:ascii="Arial" w:hAnsi="Arial" w:cs="Arial"/>
        </w:rPr>
        <w:t>б) представление заявителем на проведение сертификации или владельцем сертификата недостоверной информации органу по сертификации при проведении сертификации в рамках заключения и исполнения договора на выполнение работ по сертификации либо договора на выполнение работ по проведению периодической оценки сертифицированного объекта, если такая информация касается характеристик свойств объекта оценки соответствия, или влияет на возможность проведения сертификации, включая возможность проведения периодической оценки сертифицированного объекта, либо на вывод органа по сертификации о соответствии либо несоответствии объекта оценки соответствия техническим требованиям, или отнесена к иной информации, имеющей существенное значение для сертификации, включая периодическую оценку сертифицированного объекта;</w:t>
      </w:r>
    </w:p>
    <w:p w:rsidR="0006109B" w:rsidRPr="00B77BB9" w:rsidRDefault="0006109B" w:rsidP="001269A8">
      <w:pPr>
        <w:autoSpaceDE w:val="0"/>
        <w:autoSpaceDN w:val="0"/>
        <w:adjustRightInd w:val="0"/>
        <w:spacing w:after="0" w:line="240" w:lineRule="auto"/>
        <w:ind w:firstLine="426"/>
        <w:jc w:val="both"/>
        <w:rPr>
          <w:rFonts w:ascii="Arial" w:hAnsi="Arial" w:cs="Arial"/>
        </w:rPr>
      </w:pPr>
      <w:r w:rsidRPr="00B77BB9">
        <w:rPr>
          <w:rFonts w:ascii="Arial" w:hAnsi="Arial" w:cs="Arial"/>
        </w:rPr>
        <w:t>в) отказ либо уклонение владельца сертификата от заключения или исполнения договора на выполнение работ по проведению периодической оценки сертифицированного объекта, кроме случаев, когда проведение такой оценки не предусмотрено схемой подтверждения соответствия либо правилами подтверждения соответствия.</w:t>
      </w:r>
    </w:p>
    <w:p w:rsidR="0006109B" w:rsidRPr="00B77BB9" w:rsidRDefault="0006109B" w:rsidP="001269A8">
      <w:pPr>
        <w:widowControl w:val="0"/>
        <w:spacing w:after="0" w:line="240" w:lineRule="auto"/>
        <w:ind w:firstLine="426"/>
        <w:jc w:val="both"/>
        <w:rPr>
          <w:rFonts w:ascii="Arial" w:hAnsi="Arial" w:cs="Arial"/>
        </w:rPr>
      </w:pPr>
      <w:r w:rsidRPr="00B77BB9">
        <w:rPr>
          <w:rFonts w:ascii="Arial" w:hAnsi="Arial" w:cs="Arial"/>
        </w:rPr>
        <w:t>г) просьбы сертифицированной заявителя (руководителя группы, члена группы) о приостановлении действия сертификата соответствия.</w:t>
      </w:r>
    </w:p>
    <w:p w:rsidR="004A2FCA" w:rsidRPr="00B77BB9" w:rsidRDefault="00B411C6" w:rsidP="001269A8">
      <w:pPr>
        <w:widowControl w:val="0"/>
        <w:spacing w:after="0" w:line="240" w:lineRule="auto"/>
        <w:ind w:firstLine="426"/>
        <w:jc w:val="both"/>
        <w:rPr>
          <w:rFonts w:ascii="Arial" w:hAnsi="Arial" w:cs="Arial"/>
        </w:rPr>
      </w:pPr>
      <w:r w:rsidRPr="00B77BB9">
        <w:rPr>
          <w:rFonts w:ascii="Arial" w:hAnsi="Arial" w:cs="Arial"/>
          <w:b/>
        </w:rPr>
        <w:t>8</w:t>
      </w:r>
      <w:r w:rsidR="004A2FCA" w:rsidRPr="00B77BB9">
        <w:rPr>
          <w:rFonts w:ascii="Arial" w:hAnsi="Arial" w:cs="Arial"/>
          <w:b/>
        </w:rPr>
        <w:t>.</w:t>
      </w:r>
      <w:r w:rsidRPr="00B77BB9">
        <w:rPr>
          <w:rFonts w:ascii="Arial" w:hAnsi="Arial" w:cs="Arial"/>
          <w:b/>
        </w:rPr>
        <w:t>3</w:t>
      </w:r>
      <w:r w:rsidR="004A2FCA" w:rsidRPr="00B77BB9">
        <w:rPr>
          <w:rFonts w:ascii="Arial" w:hAnsi="Arial" w:cs="Arial"/>
        </w:rPr>
        <w:t xml:space="preserve"> </w:t>
      </w:r>
      <w:r w:rsidRPr="00B77BB9">
        <w:rPr>
          <w:rFonts w:ascii="Arial" w:hAnsi="Arial" w:cs="Arial"/>
        </w:rPr>
        <w:t>З</w:t>
      </w:r>
      <w:r w:rsidR="004A2FCA" w:rsidRPr="00B77BB9">
        <w:rPr>
          <w:rFonts w:ascii="Arial" w:hAnsi="Arial" w:cs="Arial"/>
        </w:rPr>
        <w:t>аявитель (руководитель группы) имеет право прекратить действие сертификата соответствия в течение срока его действия по письменному обращению в орган по сертификации.</w:t>
      </w:r>
    </w:p>
    <w:p w:rsidR="004A2FCA" w:rsidRPr="00B77BB9" w:rsidRDefault="00B411C6" w:rsidP="001269A8">
      <w:pPr>
        <w:widowControl w:val="0"/>
        <w:spacing w:after="0" w:line="240" w:lineRule="auto"/>
        <w:ind w:firstLine="426"/>
        <w:jc w:val="both"/>
        <w:rPr>
          <w:rFonts w:ascii="Arial" w:hAnsi="Arial" w:cs="Arial"/>
        </w:rPr>
      </w:pPr>
      <w:r w:rsidRPr="00B77BB9">
        <w:rPr>
          <w:rFonts w:ascii="Arial" w:hAnsi="Arial" w:cs="Arial"/>
          <w:b/>
        </w:rPr>
        <w:t>8</w:t>
      </w:r>
      <w:r w:rsidR="004A2FCA" w:rsidRPr="00B77BB9">
        <w:rPr>
          <w:rFonts w:ascii="Arial" w:hAnsi="Arial" w:cs="Arial"/>
          <w:b/>
        </w:rPr>
        <w:t>.4</w:t>
      </w:r>
      <w:r w:rsidR="004A2FCA" w:rsidRPr="00B77BB9">
        <w:rPr>
          <w:rFonts w:ascii="Arial" w:hAnsi="Arial" w:cs="Arial"/>
        </w:rPr>
        <w:t xml:space="preserve"> Орган по сертификации имеет право отменить действие сертификата соответствия на систему лесоуправления и лесопользования</w:t>
      </w:r>
      <w:r w:rsidR="00C23720" w:rsidRPr="00B77BB9">
        <w:rPr>
          <w:rFonts w:ascii="Arial" w:hAnsi="Arial" w:cs="Arial"/>
        </w:rPr>
        <w:t>,</w:t>
      </w:r>
      <w:r w:rsidR="004A2FCA" w:rsidRPr="00B77BB9">
        <w:rPr>
          <w:rFonts w:ascii="Arial" w:hAnsi="Arial" w:cs="Arial"/>
        </w:rPr>
        <w:t xml:space="preserve"> если заявителем (членами группы) не устранены несоответствия, выявленные при предыдущем аудите, если несоответствия не устранены в период приостановления сертификата соответствия, если имеются случаи систематического несоблюдения требований НПА и ТНПА, относящихся к деятельности заявителя (членов группы), а также в случае отказа заявителя (руководителя </w:t>
      </w:r>
      <w:r w:rsidRPr="00B77BB9">
        <w:rPr>
          <w:rFonts w:ascii="Arial" w:hAnsi="Arial" w:cs="Arial"/>
        </w:rPr>
        <w:t>группы, членов группы) от периодической оценки</w:t>
      </w:r>
      <w:r w:rsidR="004A2FCA" w:rsidRPr="00B77BB9">
        <w:rPr>
          <w:rFonts w:ascii="Arial" w:hAnsi="Arial" w:cs="Arial"/>
        </w:rPr>
        <w:t xml:space="preserve"> и/или оплаты </w:t>
      </w:r>
      <w:r w:rsidRPr="00B77BB9">
        <w:rPr>
          <w:rFonts w:ascii="Arial" w:hAnsi="Arial" w:cs="Arial"/>
        </w:rPr>
        <w:t>её</w:t>
      </w:r>
      <w:r w:rsidR="004A2FCA" w:rsidRPr="00B77BB9">
        <w:rPr>
          <w:rFonts w:ascii="Arial" w:hAnsi="Arial" w:cs="Arial"/>
        </w:rPr>
        <w:t xml:space="preserve"> проведения.</w:t>
      </w:r>
    </w:p>
    <w:p w:rsidR="004A2FCA" w:rsidRPr="00B77BB9" w:rsidRDefault="00B411C6" w:rsidP="001269A8">
      <w:pPr>
        <w:widowControl w:val="0"/>
        <w:spacing w:after="0" w:line="240" w:lineRule="auto"/>
        <w:ind w:firstLine="426"/>
        <w:jc w:val="both"/>
        <w:rPr>
          <w:rFonts w:ascii="Arial" w:hAnsi="Arial" w:cs="Arial"/>
        </w:rPr>
      </w:pPr>
      <w:r w:rsidRPr="00B77BB9">
        <w:rPr>
          <w:rFonts w:ascii="Arial" w:hAnsi="Arial" w:cs="Arial"/>
          <w:b/>
        </w:rPr>
        <w:t>8</w:t>
      </w:r>
      <w:r w:rsidR="004A2FCA" w:rsidRPr="00B77BB9">
        <w:rPr>
          <w:rFonts w:ascii="Arial" w:hAnsi="Arial" w:cs="Arial"/>
          <w:b/>
        </w:rPr>
        <w:t xml:space="preserve">.5 </w:t>
      </w:r>
      <w:r w:rsidR="004A2FCA" w:rsidRPr="00B77BB9">
        <w:rPr>
          <w:rFonts w:ascii="Arial" w:hAnsi="Arial" w:cs="Arial"/>
        </w:rPr>
        <w:t xml:space="preserve">Решение о приостановлении, сокращении области действия или отмене действия сертификата соответствия принимается </w:t>
      </w:r>
      <w:r w:rsidR="00C23720" w:rsidRPr="00B77BB9">
        <w:rPr>
          <w:rFonts w:ascii="Arial" w:hAnsi="Arial" w:cs="Arial"/>
        </w:rPr>
        <w:t>Управляющим советом</w:t>
      </w:r>
      <w:r w:rsidR="004A2FCA" w:rsidRPr="00B77BB9">
        <w:rPr>
          <w:rFonts w:ascii="Arial" w:hAnsi="Arial" w:cs="Arial"/>
        </w:rPr>
        <w:t>.</w:t>
      </w:r>
    </w:p>
    <w:p w:rsidR="00C517AC" w:rsidRPr="00B77BB9" w:rsidRDefault="00B411C6" w:rsidP="001269A8">
      <w:pPr>
        <w:widowControl w:val="0"/>
        <w:spacing w:after="0" w:line="240" w:lineRule="auto"/>
        <w:ind w:firstLine="426"/>
        <w:jc w:val="both"/>
        <w:rPr>
          <w:rFonts w:ascii="Arial" w:hAnsi="Arial" w:cs="Arial"/>
        </w:rPr>
      </w:pPr>
      <w:r w:rsidRPr="00B77BB9">
        <w:rPr>
          <w:rFonts w:ascii="Arial" w:hAnsi="Arial" w:cs="Arial"/>
          <w:b/>
        </w:rPr>
        <w:t>8</w:t>
      </w:r>
      <w:r w:rsidR="004A2FCA" w:rsidRPr="00B77BB9">
        <w:rPr>
          <w:rFonts w:ascii="Arial" w:hAnsi="Arial" w:cs="Arial"/>
          <w:b/>
        </w:rPr>
        <w:t xml:space="preserve">.6 </w:t>
      </w:r>
      <w:r w:rsidR="004A2FCA" w:rsidRPr="00B77BB9">
        <w:rPr>
          <w:rFonts w:ascii="Arial" w:hAnsi="Arial" w:cs="Arial"/>
        </w:rPr>
        <w:t>Член</w:t>
      </w:r>
      <w:r w:rsidR="00C517AC" w:rsidRPr="00B77BB9">
        <w:rPr>
          <w:rFonts w:ascii="Arial" w:hAnsi="Arial" w:cs="Arial"/>
        </w:rPr>
        <w:t>ы</w:t>
      </w:r>
      <w:r w:rsidR="004A2FCA" w:rsidRPr="00B77BB9">
        <w:rPr>
          <w:rFonts w:ascii="Arial" w:hAnsi="Arial" w:cs="Arial"/>
        </w:rPr>
        <w:t xml:space="preserve"> группы, </w:t>
      </w:r>
      <w:r w:rsidR="00C517AC" w:rsidRPr="00B77BB9">
        <w:rPr>
          <w:rFonts w:ascii="Arial" w:hAnsi="Arial" w:cs="Arial"/>
        </w:rPr>
        <w:t>исключенные из данной или другой группы, не могут быть приняты в группу в течение 12 мес с даты исключения.</w:t>
      </w:r>
    </w:p>
    <w:p w:rsidR="004A2FCA" w:rsidRPr="00B77BB9" w:rsidRDefault="00B411C6" w:rsidP="001269A8">
      <w:pPr>
        <w:widowControl w:val="0"/>
        <w:spacing w:after="0" w:line="240" w:lineRule="auto"/>
        <w:ind w:firstLine="426"/>
        <w:jc w:val="both"/>
        <w:rPr>
          <w:rFonts w:ascii="Arial" w:hAnsi="Arial" w:cs="Arial"/>
        </w:rPr>
      </w:pPr>
      <w:r w:rsidRPr="00B77BB9">
        <w:rPr>
          <w:rFonts w:ascii="Arial" w:hAnsi="Arial" w:cs="Arial"/>
          <w:b/>
        </w:rPr>
        <w:t>8</w:t>
      </w:r>
      <w:r w:rsidR="004A2FCA" w:rsidRPr="00B77BB9">
        <w:rPr>
          <w:rFonts w:ascii="Arial" w:hAnsi="Arial" w:cs="Arial"/>
          <w:b/>
        </w:rPr>
        <w:t>.7</w:t>
      </w:r>
      <w:r w:rsidR="004A2FCA" w:rsidRPr="00B77BB9">
        <w:rPr>
          <w:rFonts w:ascii="Arial" w:hAnsi="Arial" w:cs="Arial"/>
        </w:rPr>
        <w:t xml:space="preserve"> Сертификат соответствия на систему лесоуправления и лесопользования может быть отменен органом по сертификации в случае прекращения деятельности заявителя (руководителя группы) – владельца сертификата соответствия как юридического лица. Отмена сертификата соответствия в этом случае происходит с мо</w:t>
      </w:r>
      <w:r w:rsidRPr="00B77BB9">
        <w:rPr>
          <w:rFonts w:ascii="Arial" w:hAnsi="Arial" w:cs="Arial"/>
        </w:rPr>
        <w:t xml:space="preserve">мента прекращения деятельности </w:t>
      </w:r>
      <w:r w:rsidR="004A2FCA" w:rsidRPr="00B77BB9">
        <w:rPr>
          <w:rFonts w:ascii="Arial" w:hAnsi="Arial" w:cs="Arial"/>
        </w:rPr>
        <w:t>заявителя (руководителя группы).</w:t>
      </w:r>
    </w:p>
    <w:p w:rsidR="004A2FCA" w:rsidRPr="00B77BB9" w:rsidRDefault="00B411C6" w:rsidP="001269A8">
      <w:pPr>
        <w:widowControl w:val="0"/>
        <w:spacing w:after="0" w:line="240" w:lineRule="auto"/>
        <w:ind w:firstLine="426"/>
        <w:jc w:val="both"/>
        <w:rPr>
          <w:rFonts w:ascii="Arial" w:hAnsi="Arial" w:cs="Arial"/>
        </w:rPr>
      </w:pPr>
      <w:r w:rsidRPr="00B77BB9">
        <w:rPr>
          <w:rFonts w:ascii="Arial" w:hAnsi="Arial" w:cs="Arial"/>
          <w:b/>
        </w:rPr>
        <w:t>8</w:t>
      </w:r>
      <w:r w:rsidR="004A2FCA" w:rsidRPr="00B77BB9">
        <w:rPr>
          <w:rFonts w:ascii="Arial" w:hAnsi="Arial" w:cs="Arial"/>
          <w:b/>
        </w:rPr>
        <w:t>.8</w:t>
      </w:r>
      <w:r w:rsidR="004A2FCA" w:rsidRPr="00B77BB9">
        <w:rPr>
          <w:rFonts w:ascii="Arial" w:hAnsi="Arial" w:cs="Arial"/>
        </w:rPr>
        <w:t xml:space="preserve"> Информация о приостановлении, прекращении, сокращении области действия, отмене действия сертификата соответствия с указанием причин письменно доводится органом по сертификации </w:t>
      </w:r>
      <w:r w:rsidR="004A2FCA" w:rsidRPr="00B77BB9">
        <w:rPr>
          <w:rFonts w:ascii="Arial" w:hAnsi="Arial" w:cs="Arial"/>
          <w:spacing w:val="-2"/>
        </w:rPr>
        <w:t>до сведения организации-заявителя (руководителя группы, членов группы), Госстандарта, Минлесхоза</w:t>
      </w:r>
      <w:r w:rsidR="004A2FCA" w:rsidRPr="00B77BB9">
        <w:rPr>
          <w:rFonts w:ascii="Arial" w:hAnsi="Arial" w:cs="Arial"/>
        </w:rPr>
        <w:t xml:space="preserve"> и других заинтересованных организаций, а также до уполномоченной организации, ответственной за ведение реестра Системы для актуализации данных в реестре Системы.</w:t>
      </w:r>
    </w:p>
    <w:p w:rsidR="004A2FCA" w:rsidRPr="00B77BB9" w:rsidRDefault="00B411C6" w:rsidP="001269A8">
      <w:pPr>
        <w:widowControl w:val="0"/>
        <w:spacing w:after="0" w:line="240" w:lineRule="auto"/>
        <w:ind w:firstLine="426"/>
        <w:jc w:val="both"/>
        <w:rPr>
          <w:rFonts w:ascii="Arial" w:hAnsi="Arial" w:cs="Arial"/>
        </w:rPr>
      </w:pPr>
      <w:r w:rsidRPr="00B77BB9">
        <w:rPr>
          <w:rFonts w:ascii="Arial" w:hAnsi="Arial" w:cs="Arial"/>
          <w:b/>
        </w:rPr>
        <w:t>8</w:t>
      </w:r>
      <w:r w:rsidR="004A2FCA" w:rsidRPr="00B77BB9">
        <w:rPr>
          <w:rFonts w:ascii="Arial" w:hAnsi="Arial" w:cs="Arial"/>
          <w:b/>
        </w:rPr>
        <w:t xml:space="preserve">.9 </w:t>
      </w:r>
      <w:r w:rsidR="004A2FCA" w:rsidRPr="00B77BB9">
        <w:rPr>
          <w:rFonts w:ascii="Arial" w:hAnsi="Arial" w:cs="Arial"/>
        </w:rPr>
        <w:t xml:space="preserve">Приостановление, сокращение области действия и отмена сертификата соответствия вступает в силу с момента принятия решения </w:t>
      </w:r>
      <w:r w:rsidR="00C23720" w:rsidRPr="00B77BB9">
        <w:rPr>
          <w:rFonts w:ascii="Arial" w:hAnsi="Arial" w:cs="Arial"/>
        </w:rPr>
        <w:t xml:space="preserve">Управляющим </w:t>
      </w:r>
      <w:r w:rsidR="004A2FCA" w:rsidRPr="00B77BB9">
        <w:rPr>
          <w:rFonts w:ascii="Arial" w:hAnsi="Arial" w:cs="Arial"/>
        </w:rPr>
        <w:t>советом.</w:t>
      </w:r>
    </w:p>
    <w:p w:rsidR="004A2FCA" w:rsidRPr="00B77BB9" w:rsidRDefault="00DD453B" w:rsidP="001269A8">
      <w:pPr>
        <w:widowControl w:val="0"/>
        <w:spacing w:after="0" w:line="240" w:lineRule="auto"/>
        <w:ind w:firstLine="426"/>
        <w:jc w:val="both"/>
        <w:rPr>
          <w:rFonts w:ascii="Arial" w:hAnsi="Arial" w:cs="Arial"/>
        </w:rPr>
      </w:pPr>
      <w:r w:rsidRPr="00B77BB9">
        <w:rPr>
          <w:rFonts w:ascii="Arial" w:hAnsi="Arial" w:cs="Arial"/>
          <w:b/>
        </w:rPr>
        <w:t>8</w:t>
      </w:r>
      <w:r w:rsidR="004A2FCA" w:rsidRPr="00B77BB9">
        <w:rPr>
          <w:rFonts w:ascii="Arial" w:hAnsi="Arial" w:cs="Arial"/>
          <w:b/>
        </w:rPr>
        <w:t>.10</w:t>
      </w:r>
      <w:r w:rsidR="004A2FCA" w:rsidRPr="00B77BB9">
        <w:rPr>
          <w:rFonts w:ascii="Arial" w:hAnsi="Arial" w:cs="Arial"/>
        </w:rPr>
        <w:t xml:space="preserve"> После уведомления о приостановлении, отмене или сокращении области действия сертификата соответствия заявитель (руководитель группы, члены группы) должна прекратить использование знака </w:t>
      </w:r>
      <w:r w:rsidR="00203491" w:rsidRPr="00B77BB9">
        <w:rPr>
          <w:rFonts w:ascii="Arial" w:hAnsi="Arial" w:cs="Arial"/>
        </w:rPr>
        <w:t>устойчивого лесоуправления и лесопользования</w:t>
      </w:r>
      <w:r w:rsidR="004A2FCA" w:rsidRPr="00B77BB9">
        <w:rPr>
          <w:rFonts w:ascii="Arial" w:hAnsi="Arial" w:cs="Arial"/>
        </w:rPr>
        <w:t xml:space="preserve">, в том числе во всех рекламных материалах, которые содержат какую-либо ссылку на сертифицированный статус. Использование </w:t>
      </w:r>
      <w:r w:rsidR="00203491" w:rsidRPr="00B77BB9">
        <w:rPr>
          <w:rFonts w:ascii="Arial" w:hAnsi="Arial" w:cs="Arial"/>
        </w:rPr>
        <w:t xml:space="preserve">знака устойчивого лесоуправления и лесопользования </w:t>
      </w:r>
      <w:r w:rsidR="004A2FCA" w:rsidRPr="00B77BB9">
        <w:rPr>
          <w:rFonts w:ascii="Arial" w:hAnsi="Arial" w:cs="Arial"/>
        </w:rPr>
        <w:t xml:space="preserve">в имеющейся документации, которая снабжена </w:t>
      </w:r>
      <w:r w:rsidR="00203491" w:rsidRPr="00B77BB9">
        <w:rPr>
          <w:rFonts w:ascii="Arial" w:hAnsi="Arial" w:cs="Arial"/>
        </w:rPr>
        <w:t>знаком устойчивого лесоуправления и лесопользования</w:t>
      </w:r>
      <w:r w:rsidR="004A2FCA" w:rsidRPr="00B77BB9">
        <w:rPr>
          <w:rFonts w:ascii="Arial" w:hAnsi="Arial" w:cs="Arial"/>
        </w:rPr>
        <w:t xml:space="preserve">, возможно в течение не более </w:t>
      </w:r>
      <w:r w:rsidR="004A2FCA" w:rsidRPr="00B77BB9">
        <w:rPr>
          <w:rFonts w:ascii="Arial" w:hAnsi="Arial" w:cs="Arial"/>
          <w:b/>
        </w:rPr>
        <w:t>1 мес</w:t>
      </w:r>
      <w:r w:rsidR="004A2FCA" w:rsidRPr="00B77BB9">
        <w:rPr>
          <w:rFonts w:ascii="Arial" w:hAnsi="Arial" w:cs="Arial"/>
        </w:rPr>
        <w:t xml:space="preserve"> с момента вступления в силу решения о приостановлении, отмене и сокращении действия сертификата соответствия.</w:t>
      </w:r>
    </w:p>
    <w:p w:rsidR="004A2FCA" w:rsidRPr="00B77BB9" w:rsidRDefault="00DD453B" w:rsidP="00EE5775">
      <w:pPr>
        <w:widowControl w:val="0"/>
        <w:spacing w:after="0" w:line="240" w:lineRule="auto"/>
        <w:ind w:firstLine="397"/>
        <w:jc w:val="both"/>
        <w:rPr>
          <w:rFonts w:ascii="Arial" w:hAnsi="Arial" w:cs="Arial"/>
        </w:rPr>
      </w:pPr>
      <w:r w:rsidRPr="00B77BB9">
        <w:rPr>
          <w:rFonts w:ascii="Arial" w:hAnsi="Arial" w:cs="Arial"/>
          <w:b/>
        </w:rPr>
        <w:t>8</w:t>
      </w:r>
      <w:r w:rsidR="004A2FCA" w:rsidRPr="00B77BB9">
        <w:rPr>
          <w:rFonts w:ascii="Arial" w:hAnsi="Arial" w:cs="Arial"/>
          <w:b/>
        </w:rPr>
        <w:t xml:space="preserve">.11 </w:t>
      </w:r>
      <w:r w:rsidR="004A2FCA" w:rsidRPr="00B77BB9">
        <w:rPr>
          <w:rFonts w:ascii="Arial" w:hAnsi="Arial" w:cs="Arial"/>
        </w:rPr>
        <w:t>При запросе любой стороны орган по сертификации должен правильно констатировать статус сертификации системы лесоуправления и лесопользования</w:t>
      </w:r>
      <w:r w:rsidR="004A2FCA" w:rsidRPr="00B77BB9">
        <w:rPr>
          <w:rFonts w:ascii="Arial" w:hAnsi="Arial" w:cs="Arial"/>
          <w:spacing w:val="-2"/>
        </w:rPr>
        <w:t xml:space="preserve"> организации-заявителя (группы), будь то приостановление действия, отмена, прекращение</w:t>
      </w:r>
      <w:r w:rsidR="004A2FCA" w:rsidRPr="00B77BB9">
        <w:rPr>
          <w:rFonts w:ascii="Arial" w:hAnsi="Arial" w:cs="Arial"/>
        </w:rPr>
        <w:t xml:space="preserve"> действия сертификата соответствия или сокращение области действия сертификата соответствия.</w:t>
      </w:r>
    </w:p>
    <w:p w:rsidR="004A2FCA" w:rsidRPr="00B77BB9" w:rsidRDefault="00DD453B" w:rsidP="00EE5775">
      <w:pPr>
        <w:widowControl w:val="0"/>
        <w:spacing w:after="0" w:line="240" w:lineRule="auto"/>
        <w:ind w:firstLine="397"/>
        <w:jc w:val="both"/>
        <w:rPr>
          <w:rFonts w:ascii="Arial" w:hAnsi="Arial" w:cs="Arial"/>
          <w:b/>
        </w:rPr>
      </w:pPr>
      <w:r w:rsidRPr="00B77BB9">
        <w:rPr>
          <w:rFonts w:ascii="Arial" w:hAnsi="Arial" w:cs="Arial"/>
          <w:b/>
        </w:rPr>
        <w:t>8.</w:t>
      </w:r>
      <w:r w:rsidR="004A2FCA" w:rsidRPr="00B77BB9">
        <w:rPr>
          <w:rFonts w:ascii="Arial" w:hAnsi="Arial" w:cs="Arial"/>
          <w:b/>
        </w:rPr>
        <w:t>12</w:t>
      </w:r>
      <w:r w:rsidR="004A2FCA" w:rsidRPr="00B77BB9">
        <w:rPr>
          <w:rFonts w:ascii="Arial" w:hAnsi="Arial" w:cs="Arial"/>
        </w:rPr>
        <w:t xml:space="preserve"> Внесение изменений и/или дополнений в выданный сертификат соответствия осуществляет орган по сертификации в соответствии </w:t>
      </w:r>
      <w:r w:rsidR="00EE5775" w:rsidRPr="00B77BB9">
        <w:rPr>
          <w:rFonts w:ascii="Arial" w:hAnsi="Arial" w:cs="Arial"/>
        </w:rPr>
        <w:t>с главой 3 Правил.</w:t>
      </w:r>
    </w:p>
    <w:p w:rsidR="004A2FCA" w:rsidRPr="00B77BB9" w:rsidRDefault="00DD453B" w:rsidP="00EE5775">
      <w:pPr>
        <w:widowControl w:val="0"/>
        <w:spacing w:after="0" w:line="240" w:lineRule="auto"/>
        <w:ind w:firstLine="397"/>
        <w:jc w:val="both"/>
        <w:rPr>
          <w:rFonts w:ascii="Arial" w:hAnsi="Arial" w:cs="Arial"/>
          <w:b/>
        </w:rPr>
      </w:pPr>
      <w:r w:rsidRPr="00B77BB9">
        <w:rPr>
          <w:rFonts w:ascii="Arial" w:hAnsi="Arial" w:cs="Arial"/>
          <w:b/>
        </w:rPr>
        <w:t>8</w:t>
      </w:r>
      <w:r w:rsidR="004A2FCA" w:rsidRPr="00B77BB9">
        <w:rPr>
          <w:rFonts w:ascii="Arial" w:hAnsi="Arial" w:cs="Arial"/>
          <w:b/>
        </w:rPr>
        <w:t xml:space="preserve">.13 </w:t>
      </w:r>
      <w:r w:rsidR="004A2FCA" w:rsidRPr="00B77BB9">
        <w:rPr>
          <w:rFonts w:ascii="Arial" w:hAnsi="Arial" w:cs="Arial"/>
        </w:rPr>
        <w:t>В соответствии с заключенным между органом по сертификации и заявителем (руководителем группы, членами группы) соглашением сертификаты соответствия и дубликаты сертификатов соответствия, действие которых отменено, прекращено, сокращено, подлежат возврату в орган по сертификации</w:t>
      </w:r>
      <w:r w:rsidR="008F5322" w:rsidRPr="00B77BB9">
        <w:rPr>
          <w:rFonts w:ascii="Arial" w:hAnsi="Arial" w:cs="Arial"/>
        </w:rPr>
        <w:t>.</w:t>
      </w:r>
      <w:r w:rsidR="004A2FCA" w:rsidRPr="00B77BB9">
        <w:rPr>
          <w:rFonts w:ascii="Arial" w:hAnsi="Arial" w:cs="Arial"/>
        </w:rPr>
        <w:t xml:space="preserve"> </w:t>
      </w:r>
    </w:p>
    <w:p w:rsidR="004A2FCA" w:rsidRPr="00B77BB9" w:rsidRDefault="004A2FCA" w:rsidP="008C1BA8">
      <w:pPr>
        <w:widowControl w:val="0"/>
        <w:spacing w:after="0" w:line="240" w:lineRule="auto"/>
        <w:ind w:firstLine="397"/>
        <w:jc w:val="both"/>
        <w:rPr>
          <w:rFonts w:ascii="Arial" w:hAnsi="Arial" w:cs="Arial"/>
        </w:rPr>
      </w:pPr>
    </w:p>
    <w:p w:rsidR="004A2FCA" w:rsidRPr="00B77BB9" w:rsidRDefault="00EE5775" w:rsidP="008C1BA8">
      <w:pPr>
        <w:widowControl w:val="0"/>
        <w:spacing w:after="0" w:line="240" w:lineRule="auto"/>
        <w:ind w:firstLine="397"/>
        <w:jc w:val="both"/>
        <w:rPr>
          <w:rFonts w:ascii="Arial" w:hAnsi="Arial" w:cs="Arial"/>
          <w:b/>
        </w:rPr>
      </w:pPr>
      <w:r w:rsidRPr="00B77BB9">
        <w:rPr>
          <w:rFonts w:ascii="Arial" w:hAnsi="Arial" w:cs="Arial"/>
          <w:b/>
        </w:rPr>
        <w:t>9</w:t>
      </w:r>
      <w:r w:rsidR="004A2FCA" w:rsidRPr="00B77BB9">
        <w:rPr>
          <w:rFonts w:ascii="Arial" w:hAnsi="Arial" w:cs="Arial"/>
          <w:b/>
        </w:rPr>
        <w:t> Процедура оформления дубликатов, копирование сертификатов соответствия на систему лесоуправления и лесопользования</w:t>
      </w:r>
    </w:p>
    <w:p w:rsidR="004A2FCA" w:rsidRPr="00B77BB9" w:rsidRDefault="00EE5775" w:rsidP="008C1BA8">
      <w:pPr>
        <w:widowControl w:val="0"/>
        <w:spacing w:after="0" w:line="240" w:lineRule="auto"/>
        <w:ind w:firstLine="397"/>
        <w:jc w:val="both"/>
        <w:rPr>
          <w:rFonts w:ascii="Arial" w:hAnsi="Arial" w:cs="Arial"/>
        </w:rPr>
      </w:pPr>
      <w:r w:rsidRPr="00B77BB9">
        <w:rPr>
          <w:rFonts w:ascii="Arial" w:hAnsi="Arial" w:cs="Arial"/>
          <w:b/>
        </w:rPr>
        <w:t>9</w:t>
      </w:r>
      <w:r w:rsidR="004A2FCA" w:rsidRPr="00B77BB9">
        <w:rPr>
          <w:rFonts w:ascii="Arial" w:hAnsi="Arial" w:cs="Arial"/>
          <w:b/>
        </w:rPr>
        <w:t>.1</w:t>
      </w:r>
      <w:r w:rsidR="004A2FCA" w:rsidRPr="00B77BB9">
        <w:rPr>
          <w:rFonts w:ascii="Arial" w:hAnsi="Arial" w:cs="Arial"/>
        </w:rPr>
        <w:t xml:space="preserve"> Оформление дубликатов сертификатов соответствия на систему лесоуправления и лесопользования</w:t>
      </w:r>
      <w:r w:rsidR="00C23720" w:rsidRPr="00B77BB9">
        <w:rPr>
          <w:rFonts w:ascii="Arial" w:hAnsi="Arial" w:cs="Arial"/>
        </w:rPr>
        <w:t xml:space="preserve"> </w:t>
      </w:r>
      <w:r w:rsidR="004A2FCA" w:rsidRPr="00B77BB9">
        <w:rPr>
          <w:rFonts w:ascii="Arial" w:hAnsi="Arial" w:cs="Arial"/>
        </w:rPr>
        <w:t xml:space="preserve">осуществляется в соответствии с </w:t>
      </w:r>
      <w:r w:rsidRPr="00B77BB9">
        <w:rPr>
          <w:rFonts w:ascii="Arial" w:hAnsi="Arial" w:cs="Arial"/>
        </w:rPr>
        <w:t>главой 3 Правил.</w:t>
      </w:r>
    </w:p>
    <w:p w:rsidR="00A5145E" w:rsidRPr="00B77BB9" w:rsidRDefault="008C1BA8" w:rsidP="008C1BA8">
      <w:pPr>
        <w:widowControl w:val="0"/>
        <w:spacing w:after="0" w:line="240" w:lineRule="auto"/>
        <w:ind w:firstLine="397"/>
        <w:jc w:val="both"/>
        <w:rPr>
          <w:rFonts w:ascii="Arial" w:hAnsi="Arial" w:cs="Arial"/>
        </w:rPr>
      </w:pPr>
      <w:r w:rsidRPr="00B77BB9">
        <w:rPr>
          <w:rFonts w:ascii="Arial" w:hAnsi="Arial" w:cs="Arial"/>
          <w:b/>
        </w:rPr>
        <w:t>9</w:t>
      </w:r>
      <w:r w:rsidR="004A2FCA" w:rsidRPr="00B77BB9">
        <w:rPr>
          <w:rFonts w:ascii="Arial" w:hAnsi="Arial" w:cs="Arial"/>
          <w:b/>
        </w:rPr>
        <w:t>.2</w:t>
      </w:r>
      <w:r w:rsidR="004A2FCA" w:rsidRPr="00B77BB9">
        <w:rPr>
          <w:rFonts w:ascii="Arial" w:hAnsi="Arial" w:cs="Arial"/>
        </w:rPr>
        <w:t xml:space="preserve"> </w:t>
      </w:r>
      <w:r w:rsidR="00EE5775" w:rsidRPr="00B77BB9">
        <w:rPr>
          <w:rFonts w:ascii="Arial" w:hAnsi="Arial" w:cs="Arial"/>
        </w:rPr>
        <w:t>К</w:t>
      </w:r>
      <w:r w:rsidR="004A2FCA" w:rsidRPr="00B77BB9">
        <w:rPr>
          <w:rFonts w:ascii="Arial" w:hAnsi="Arial" w:cs="Arial"/>
        </w:rPr>
        <w:t>опиро</w:t>
      </w:r>
      <w:r w:rsidRPr="00B77BB9">
        <w:rPr>
          <w:rFonts w:ascii="Arial" w:hAnsi="Arial" w:cs="Arial"/>
        </w:rPr>
        <w:t>вание сертификатов соответствия</w:t>
      </w:r>
      <w:r w:rsidR="004A2FCA" w:rsidRPr="00B77BB9">
        <w:rPr>
          <w:rFonts w:ascii="Arial" w:hAnsi="Arial" w:cs="Arial"/>
        </w:rPr>
        <w:t xml:space="preserve"> осуществляется в соответствии с </w:t>
      </w:r>
      <w:r w:rsidR="00A5145E" w:rsidRPr="00B77BB9">
        <w:rPr>
          <w:rFonts w:ascii="Arial" w:hAnsi="Arial" w:cs="Arial"/>
        </w:rPr>
        <w:t>пунктом 30 Правил.</w:t>
      </w:r>
      <w:r w:rsidRPr="00B77BB9">
        <w:rPr>
          <w:rFonts w:ascii="Arial" w:hAnsi="Arial" w:cs="Arial"/>
        </w:rPr>
        <w:t xml:space="preserve"> </w:t>
      </w:r>
      <w:r w:rsidR="00A5145E" w:rsidRPr="00B77BB9">
        <w:rPr>
          <w:rFonts w:ascii="Arial" w:hAnsi="Arial" w:cs="Arial"/>
        </w:rPr>
        <w:t>Копии сертификата соответствия изготавливаются органом по сертификации, выдавшим их, с подлинника сертификата соответствия</w:t>
      </w:r>
      <w:r w:rsidRPr="00B77BB9">
        <w:rPr>
          <w:rFonts w:ascii="Arial" w:hAnsi="Arial" w:cs="Arial"/>
        </w:rPr>
        <w:t xml:space="preserve"> </w:t>
      </w:r>
      <w:r w:rsidR="00A5145E" w:rsidRPr="00B77BB9">
        <w:rPr>
          <w:rFonts w:ascii="Arial" w:hAnsi="Arial" w:cs="Arial"/>
        </w:rPr>
        <w:t>и заверяются подписью уполномоченного руководителем в соответствии с законодательством Республики Беларусь должностного лица органа по сертификации.</w:t>
      </w:r>
    </w:p>
    <w:p w:rsidR="00EA29DD" w:rsidRPr="00B77BB9" w:rsidRDefault="00EA29DD" w:rsidP="00A71DB2">
      <w:pPr>
        <w:widowControl w:val="0"/>
        <w:spacing w:after="0" w:line="240" w:lineRule="auto"/>
        <w:ind w:firstLine="397"/>
        <w:jc w:val="both"/>
        <w:rPr>
          <w:rFonts w:ascii="Arial" w:hAnsi="Arial" w:cs="Arial"/>
          <w:b/>
        </w:rPr>
      </w:pPr>
    </w:p>
    <w:p w:rsidR="004A2FCA" w:rsidRPr="00B77BB9" w:rsidRDefault="004A2FCA" w:rsidP="00A71DB2">
      <w:pPr>
        <w:widowControl w:val="0"/>
        <w:spacing w:after="0" w:line="240" w:lineRule="auto"/>
        <w:ind w:firstLine="397"/>
        <w:jc w:val="both"/>
        <w:rPr>
          <w:rFonts w:ascii="Arial" w:hAnsi="Arial" w:cs="Arial"/>
          <w:b/>
        </w:rPr>
      </w:pPr>
      <w:r w:rsidRPr="00B77BB9">
        <w:rPr>
          <w:rFonts w:ascii="Arial" w:hAnsi="Arial" w:cs="Arial"/>
          <w:b/>
        </w:rPr>
        <w:t>1</w:t>
      </w:r>
      <w:r w:rsidR="00E73A83" w:rsidRPr="00B77BB9">
        <w:rPr>
          <w:rFonts w:ascii="Arial" w:hAnsi="Arial" w:cs="Arial"/>
          <w:b/>
        </w:rPr>
        <w:t>0</w:t>
      </w:r>
      <w:r w:rsidRPr="00B77BB9">
        <w:rPr>
          <w:rFonts w:ascii="Arial" w:hAnsi="Arial" w:cs="Arial"/>
          <w:b/>
        </w:rPr>
        <w:t xml:space="preserve"> Применение знак</w:t>
      </w:r>
      <w:r w:rsidR="00DD453B" w:rsidRPr="00B77BB9">
        <w:rPr>
          <w:rFonts w:ascii="Arial" w:hAnsi="Arial" w:cs="Arial"/>
          <w:b/>
        </w:rPr>
        <w:t xml:space="preserve">ов </w:t>
      </w:r>
    </w:p>
    <w:p w:rsidR="004A2FCA" w:rsidRPr="00B77BB9" w:rsidRDefault="004A2FCA" w:rsidP="00A71DB2">
      <w:pPr>
        <w:widowControl w:val="0"/>
        <w:spacing w:after="0" w:line="240" w:lineRule="auto"/>
        <w:ind w:firstLine="397"/>
        <w:jc w:val="both"/>
        <w:rPr>
          <w:rFonts w:ascii="Arial" w:hAnsi="Arial" w:cs="Arial"/>
        </w:rPr>
      </w:pPr>
    </w:p>
    <w:p w:rsidR="006D1544" w:rsidRPr="00B77BB9" w:rsidRDefault="004A2FCA" w:rsidP="00A71DB2">
      <w:pPr>
        <w:widowControl w:val="0"/>
        <w:spacing w:after="0" w:line="240" w:lineRule="auto"/>
        <w:ind w:firstLine="397"/>
        <w:jc w:val="both"/>
        <w:rPr>
          <w:rFonts w:ascii="Arial" w:hAnsi="Arial" w:cs="Arial"/>
          <w:b/>
        </w:rPr>
      </w:pPr>
      <w:r w:rsidRPr="00B77BB9">
        <w:rPr>
          <w:rFonts w:ascii="Arial" w:hAnsi="Arial" w:cs="Arial"/>
          <w:b/>
        </w:rPr>
        <w:t>1</w:t>
      </w:r>
      <w:r w:rsidR="00E73A83" w:rsidRPr="00B77BB9">
        <w:rPr>
          <w:rFonts w:ascii="Arial" w:hAnsi="Arial" w:cs="Arial"/>
          <w:b/>
        </w:rPr>
        <w:t>0</w:t>
      </w:r>
      <w:r w:rsidRPr="00B77BB9">
        <w:rPr>
          <w:rFonts w:ascii="Arial" w:hAnsi="Arial" w:cs="Arial"/>
          <w:b/>
        </w:rPr>
        <w:t>.1</w:t>
      </w:r>
      <w:r w:rsidR="006D1544" w:rsidRPr="00B77BB9">
        <w:rPr>
          <w:rFonts w:ascii="Arial" w:hAnsi="Arial" w:cs="Arial"/>
          <w:b/>
        </w:rPr>
        <w:t xml:space="preserve"> Применение знака </w:t>
      </w:r>
      <w:r w:rsidR="00EA29DD" w:rsidRPr="00B77BB9">
        <w:rPr>
          <w:rFonts w:ascii="Arial" w:hAnsi="Arial" w:cs="Arial"/>
          <w:b/>
        </w:rPr>
        <w:t xml:space="preserve">устойчивого лесоуправления и лесопользования </w:t>
      </w:r>
    </w:p>
    <w:p w:rsidR="004A2FCA" w:rsidRPr="00B77BB9" w:rsidRDefault="006D1544" w:rsidP="00A71DB2">
      <w:pPr>
        <w:widowControl w:val="0"/>
        <w:spacing w:after="0" w:line="240" w:lineRule="auto"/>
        <w:ind w:firstLine="397"/>
        <w:jc w:val="both"/>
        <w:rPr>
          <w:rFonts w:ascii="Arial" w:hAnsi="Arial" w:cs="Arial"/>
        </w:rPr>
      </w:pPr>
      <w:r w:rsidRPr="00B77BB9">
        <w:rPr>
          <w:rFonts w:ascii="Arial" w:hAnsi="Arial" w:cs="Arial"/>
          <w:b/>
        </w:rPr>
        <w:t>10.1.1</w:t>
      </w:r>
      <w:r w:rsidR="004A2FCA" w:rsidRPr="00B77BB9">
        <w:rPr>
          <w:rFonts w:ascii="Arial" w:hAnsi="Arial" w:cs="Arial"/>
        </w:rPr>
        <w:t xml:space="preserve"> Право применения знака </w:t>
      </w:r>
      <w:r w:rsidR="00EA29DD" w:rsidRPr="00B77BB9">
        <w:rPr>
          <w:rFonts w:ascii="Arial" w:hAnsi="Arial" w:cs="Arial"/>
        </w:rPr>
        <w:t>устойчивого лесоуправления и лесопользования</w:t>
      </w:r>
      <w:r w:rsidR="00EA29DD" w:rsidRPr="00B77BB9">
        <w:rPr>
          <w:rFonts w:ascii="Arial" w:hAnsi="Arial" w:cs="Arial"/>
          <w:b/>
        </w:rPr>
        <w:t xml:space="preserve"> </w:t>
      </w:r>
      <w:r w:rsidR="004A2FCA" w:rsidRPr="00B77BB9">
        <w:rPr>
          <w:rFonts w:ascii="Arial" w:hAnsi="Arial" w:cs="Arial"/>
        </w:rPr>
        <w:t>предоставляется заявителю (руководителю группы, членам группы), получивше</w:t>
      </w:r>
      <w:r w:rsidR="008C1BA8" w:rsidRPr="00B77BB9">
        <w:rPr>
          <w:rFonts w:ascii="Arial" w:hAnsi="Arial" w:cs="Arial"/>
        </w:rPr>
        <w:t>му</w:t>
      </w:r>
      <w:r w:rsidR="004A2FCA" w:rsidRPr="00B77BB9">
        <w:rPr>
          <w:rFonts w:ascii="Arial" w:hAnsi="Arial" w:cs="Arial"/>
        </w:rPr>
        <w:t xml:space="preserve"> сертификат соответствия на систему лесоуправления и лесопользования. Требования к форме и разме</w:t>
      </w:r>
      <w:r w:rsidR="00EA29DD" w:rsidRPr="00B77BB9">
        <w:rPr>
          <w:rFonts w:ascii="Arial" w:hAnsi="Arial" w:cs="Arial"/>
        </w:rPr>
        <w:t>рам знака</w:t>
      </w:r>
      <w:r w:rsidR="008C1BA8" w:rsidRPr="00B77BB9">
        <w:rPr>
          <w:rFonts w:ascii="Arial" w:hAnsi="Arial" w:cs="Arial"/>
        </w:rPr>
        <w:t>,</w:t>
      </w:r>
      <w:r w:rsidR="00EA29DD" w:rsidRPr="00B77BB9">
        <w:rPr>
          <w:rFonts w:ascii="Arial" w:hAnsi="Arial" w:cs="Arial"/>
        </w:rPr>
        <w:t xml:space="preserve"> маркировке знаком</w:t>
      </w:r>
      <w:r w:rsidR="004A2FCA" w:rsidRPr="00B77BB9">
        <w:rPr>
          <w:rFonts w:ascii="Arial" w:hAnsi="Arial" w:cs="Arial"/>
        </w:rPr>
        <w:t xml:space="preserve"> установлены в СТБ 2370.</w:t>
      </w:r>
    </w:p>
    <w:p w:rsidR="004A2FCA" w:rsidRPr="00B77BB9" w:rsidRDefault="004A2FCA" w:rsidP="00A71DB2">
      <w:pPr>
        <w:widowControl w:val="0"/>
        <w:spacing w:after="0" w:line="240" w:lineRule="auto"/>
        <w:ind w:firstLine="397"/>
        <w:jc w:val="both"/>
        <w:rPr>
          <w:rFonts w:ascii="Arial" w:hAnsi="Arial" w:cs="Arial"/>
        </w:rPr>
      </w:pPr>
      <w:r w:rsidRPr="00B77BB9">
        <w:rPr>
          <w:rFonts w:ascii="Arial" w:hAnsi="Arial" w:cs="Arial"/>
          <w:b/>
        </w:rPr>
        <w:t>1</w:t>
      </w:r>
      <w:r w:rsidR="00E73A83" w:rsidRPr="00B77BB9">
        <w:rPr>
          <w:rFonts w:ascii="Arial" w:hAnsi="Arial" w:cs="Arial"/>
          <w:b/>
        </w:rPr>
        <w:t>0</w:t>
      </w:r>
      <w:r w:rsidRPr="00B77BB9">
        <w:rPr>
          <w:rFonts w:ascii="Arial" w:hAnsi="Arial" w:cs="Arial"/>
          <w:b/>
        </w:rPr>
        <w:t>.</w:t>
      </w:r>
      <w:r w:rsidR="006D1544" w:rsidRPr="00B77BB9">
        <w:rPr>
          <w:rFonts w:ascii="Arial" w:hAnsi="Arial" w:cs="Arial"/>
          <w:b/>
        </w:rPr>
        <w:t>1.</w:t>
      </w:r>
      <w:r w:rsidRPr="00B77BB9">
        <w:rPr>
          <w:rFonts w:ascii="Arial" w:hAnsi="Arial" w:cs="Arial"/>
          <w:b/>
        </w:rPr>
        <w:t>2</w:t>
      </w:r>
      <w:r w:rsidRPr="00B77BB9">
        <w:rPr>
          <w:rFonts w:ascii="Arial" w:hAnsi="Arial" w:cs="Arial"/>
        </w:rPr>
        <w:t xml:space="preserve"> </w:t>
      </w:r>
      <w:r w:rsidR="008C1BA8" w:rsidRPr="00B77BB9">
        <w:rPr>
          <w:rFonts w:ascii="Arial" w:hAnsi="Arial" w:cs="Arial"/>
        </w:rPr>
        <w:t>З</w:t>
      </w:r>
      <w:r w:rsidRPr="00B77BB9">
        <w:rPr>
          <w:rFonts w:ascii="Arial" w:hAnsi="Arial" w:cs="Arial"/>
        </w:rPr>
        <w:t xml:space="preserve">аявитель (руководитель группы, члены группы) – владелец сертификата соответствия несет ответственность за неправильное применение знака </w:t>
      </w:r>
      <w:r w:rsidR="00EA29DD" w:rsidRPr="00B77BB9">
        <w:rPr>
          <w:rFonts w:ascii="Arial" w:hAnsi="Arial" w:cs="Arial"/>
        </w:rPr>
        <w:t>устойчивого лесоуправления и лесопользования</w:t>
      </w:r>
      <w:r w:rsidRPr="00B77BB9">
        <w:rPr>
          <w:rFonts w:ascii="Arial" w:hAnsi="Arial" w:cs="Arial"/>
        </w:rPr>
        <w:t>.</w:t>
      </w:r>
    </w:p>
    <w:p w:rsidR="004A2FCA" w:rsidRPr="00B77BB9" w:rsidRDefault="004A2FCA" w:rsidP="00A71DB2">
      <w:pPr>
        <w:widowControl w:val="0"/>
        <w:spacing w:after="0" w:line="240" w:lineRule="auto"/>
        <w:ind w:firstLine="397"/>
        <w:jc w:val="both"/>
        <w:rPr>
          <w:rFonts w:ascii="Arial" w:hAnsi="Arial" w:cs="Arial"/>
        </w:rPr>
      </w:pPr>
      <w:r w:rsidRPr="00B77BB9">
        <w:rPr>
          <w:rFonts w:ascii="Arial" w:hAnsi="Arial" w:cs="Arial"/>
          <w:b/>
        </w:rPr>
        <w:t>1</w:t>
      </w:r>
      <w:r w:rsidR="00E73A83" w:rsidRPr="00B77BB9">
        <w:rPr>
          <w:rFonts w:ascii="Arial" w:hAnsi="Arial" w:cs="Arial"/>
          <w:b/>
        </w:rPr>
        <w:t>0</w:t>
      </w:r>
      <w:r w:rsidRPr="00B77BB9">
        <w:rPr>
          <w:rFonts w:ascii="Arial" w:hAnsi="Arial" w:cs="Arial"/>
          <w:b/>
        </w:rPr>
        <w:t>.</w:t>
      </w:r>
      <w:r w:rsidR="006D1544" w:rsidRPr="00B77BB9">
        <w:rPr>
          <w:rFonts w:ascii="Arial" w:hAnsi="Arial" w:cs="Arial"/>
          <w:b/>
        </w:rPr>
        <w:t>1.</w:t>
      </w:r>
      <w:r w:rsidRPr="00B77BB9">
        <w:rPr>
          <w:rFonts w:ascii="Arial" w:hAnsi="Arial" w:cs="Arial"/>
          <w:b/>
        </w:rPr>
        <w:t>3</w:t>
      </w:r>
      <w:r w:rsidRPr="00B77BB9">
        <w:rPr>
          <w:rFonts w:ascii="Arial" w:hAnsi="Arial" w:cs="Arial"/>
        </w:rPr>
        <w:t xml:space="preserve"> </w:t>
      </w:r>
      <w:r w:rsidRPr="00B77BB9">
        <w:rPr>
          <w:rFonts w:ascii="Arial" w:hAnsi="Arial" w:cs="Arial"/>
          <w:spacing w:val="-4"/>
        </w:rPr>
        <w:t>Орган по серти</w:t>
      </w:r>
      <w:r w:rsidR="003015D7" w:rsidRPr="00B77BB9">
        <w:rPr>
          <w:rFonts w:ascii="Arial" w:hAnsi="Arial" w:cs="Arial"/>
          <w:spacing w:val="-4"/>
        </w:rPr>
        <w:t>фикации должен требовать, чтобы</w:t>
      </w:r>
      <w:r w:rsidR="00E73A83" w:rsidRPr="00B77BB9">
        <w:rPr>
          <w:rFonts w:ascii="Arial" w:hAnsi="Arial" w:cs="Arial"/>
          <w:spacing w:val="-4"/>
        </w:rPr>
        <w:t xml:space="preserve"> </w:t>
      </w:r>
      <w:r w:rsidRPr="00B77BB9">
        <w:rPr>
          <w:rFonts w:ascii="Arial" w:hAnsi="Arial" w:cs="Arial"/>
          <w:spacing w:val="-4"/>
        </w:rPr>
        <w:t>заявитель (руководитель группы,</w:t>
      </w:r>
      <w:r w:rsidRPr="00B77BB9">
        <w:rPr>
          <w:rFonts w:ascii="Arial" w:hAnsi="Arial" w:cs="Arial"/>
        </w:rPr>
        <w:t xml:space="preserve"> член группы):</w:t>
      </w:r>
    </w:p>
    <w:p w:rsidR="004A2FCA" w:rsidRPr="00B77BB9" w:rsidRDefault="004A2FCA" w:rsidP="00A71DB2">
      <w:pPr>
        <w:widowControl w:val="0"/>
        <w:spacing w:after="0" w:line="240" w:lineRule="auto"/>
        <w:ind w:firstLine="397"/>
        <w:jc w:val="both"/>
        <w:rPr>
          <w:rFonts w:ascii="Arial" w:hAnsi="Arial" w:cs="Arial"/>
        </w:rPr>
      </w:pPr>
      <w:r w:rsidRPr="00B77BB9">
        <w:rPr>
          <w:rFonts w:ascii="Arial" w:hAnsi="Arial" w:cs="Arial"/>
        </w:rPr>
        <w:t>– соответствовал требованиям органа по сертификации при ссылках на статус своей сертификации в средствах коммуникации (например, Интернете), в рекламных материалах, а также в других документах;</w:t>
      </w:r>
    </w:p>
    <w:p w:rsidR="004A2FCA" w:rsidRPr="00B77BB9" w:rsidRDefault="004A2FCA" w:rsidP="00A71DB2">
      <w:pPr>
        <w:widowControl w:val="0"/>
        <w:spacing w:after="0" w:line="240" w:lineRule="auto"/>
        <w:ind w:firstLine="397"/>
        <w:jc w:val="both"/>
        <w:rPr>
          <w:rFonts w:ascii="Arial" w:hAnsi="Arial" w:cs="Arial"/>
        </w:rPr>
      </w:pPr>
      <w:r w:rsidRPr="00B77BB9">
        <w:rPr>
          <w:rFonts w:ascii="Arial" w:hAnsi="Arial" w:cs="Arial"/>
        </w:rPr>
        <w:t>– не делал или не разрешал делать заявления, вводящие в заблуждение относительно области применения сертифицированной системы лесоуправления и лесопользования;</w:t>
      </w:r>
    </w:p>
    <w:p w:rsidR="004A2FCA" w:rsidRPr="00B77BB9" w:rsidRDefault="004A2FCA" w:rsidP="00A71DB2">
      <w:pPr>
        <w:widowControl w:val="0"/>
        <w:spacing w:after="0" w:line="240" w:lineRule="auto"/>
        <w:ind w:firstLine="397"/>
        <w:jc w:val="both"/>
        <w:rPr>
          <w:rFonts w:ascii="Arial" w:hAnsi="Arial" w:cs="Arial"/>
        </w:rPr>
      </w:pPr>
      <w:r w:rsidRPr="00B77BB9">
        <w:rPr>
          <w:rFonts w:ascii="Arial" w:hAnsi="Arial" w:cs="Arial"/>
        </w:rPr>
        <w:t>– не использовал</w:t>
      </w:r>
      <w:r w:rsidR="00C35BCB" w:rsidRPr="00B77BB9">
        <w:rPr>
          <w:rFonts w:ascii="Arial" w:hAnsi="Arial" w:cs="Arial"/>
        </w:rPr>
        <w:t xml:space="preserve"> </w:t>
      </w:r>
      <w:r w:rsidRPr="00B77BB9">
        <w:rPr>
          <w:rFonts w:ascii="Arial" w:hAnsi="Arial" w:cs="Arial"/>
        </w:rPr>
        <w:t>или не разрешал</w:t>
      </w:r>
      <w:r w:rsidR="00C35BCB" w:rsidRPr="00B77BB9">
        <w:rPr>
          <w:rFonts w:ascii="Arial" w:hAnsi="Arial" w:cs="Arial"/>
        </w:rPr>
        <w:t xml:space="preserve"> </w:t>
      </w:r>
      <w:r w:rsidRPr="00B77BB9">
        <w:rPr>
          <w:rFonts w:ascii="Arial" w:hAnsi="Arial" w:cs="Arial"/>
        </w:rPr>
        <w:t>использовать документ по сертификации или какую-либо его часть вводящим в заблуждение образом;</w:t>
      </w:r>
    </w:p>
    <w:p w:rsidR="004A2FCA" w:rsidRPr="00B77BB9" w:rsidRDefault="004A2FCA" w:rsidP="00A71DB2">
      <w:pPr>
        <w:widowControl w:val="0"/>
        <w:spacing w:after="0" w:line="240" w:lineRule="auto"/>
        <w:ind w:firstLine="397"/>
        <w:jc w:val="both"/>
        <w:rPr>
          <w:rFonts w:ascii="Arial" w:hAnsi="Arial" w:cs="Arial"/>
        </w:rPr>
      </w:pPr>
      <w:r w:rsidRPr="00B77BB9">
        <w:rPr>
          <w:rFonts w:ascii="Arial" w:hAnsi="Arial" w:cs="Arial"/>
        </w:rPr>
        <w:t>– при приостановлении или отмене действия сертификата соответствия прекратил использование всех рекламных материалов, содержащих ссылку на сертификат соответствия;</w:t>
      </w:r>
    </w:p>
    <w:p w:rsidR="004A2FCA" w:rsidRPr="00B77BB9" w:rsidRDefault="004A2FCA" w:rsidP="00A71DB2">
      <w:pPr>
        <w:widowControl w:val="0"/>
        <w:spacing w:after="0" w:line="240" w:lineRule="auto"/>
        <w:ind w:firstLine="397"/>
        <w:jc w:val="both"/>
        <w:rPr>
          <w:rFonts w:ascii="Arial" w:hAnsi="Arial" w:cs="Arial"/>
        </w:rPr>
      </w:pPr>
      <w:r w:rsidRPr="00B77BB9">
        <w:rPr>
          <w:rFonts w:ascii="Arial" w:hAnsi="Arial" w:cs="Arial"/>
        </w:rPr>
        <w:t>– вносил изменения во все источники, в том числе в рекламные материалы, в случае сокращения области применения сертификата соответствия.</w:t>
      </w:r>
    </w:p>
    <w:p w:rsidR="00476FF9" w:rsidRPr="00B77BB9" w:rsidRDefault="00476FF9" w:rsidP="00A71DB2">
      <w:pPr>
        <w:spacing w:after="0" w:line="240" w:lineRule="auto"/>
        <w:ind w:firstLine="567"/>
        <w:jc w:val="both"/>
        <w:rPr>
          <w:rFonts w:ascii="Arial" w:hAnsi="Arial" w:cs="Arial"/>
          <w:b/>
          <w:bCs/>
        </w:rPr>
      </w:pPr>
    </w:p>
    <w:p w:rsidR="006D1544" w:rsidRPr="00B77BB9" w:rsidRDefault="006D1544" w:rsidP="00A71DB2">
      <w:pPr>
        <w:spacing w:after="0" w:line="240" w:lineRule="auto"/>
        <w:ind w:firstLine="567"/>
        <w:jc w:val="both"/>
        <w:rPr>
          <w:rFonts w:ascii="Arial" w:hAnsi="Arial" w:cs="Arial"/>
          <w:b/>
        </w:rPr>
      </w:pPr>
      <w:r w:rsidRPr="00B77BB9">
        <w:rPr>
          <w:rFonts w:ascii="Arial" w:hAnsi="Arial" w:cs="Arial"/>
          <w:b/>
          <w:bCs/>
        </w:rPr>
        <w:t xml:space="preserve">10.2 Применение </w:t>
      </w:r>
      <w:r w:rsidR="003A15A7" w:rsidRPr="00B77BB9">
        <w:rPr>
          <w:rFonts w:ascii="Arial" w:hAnsi="Arial" w:cs="Arial"/>
          <w:b/>
          <w:bCs/>
        </w:rPr>
        <w:t xml:space="preserve">торговых </w:t>
      </w:r>
      <w:r w:rsidRPr="00B77BB9">
        <w:rPr>
          <w:rFonts w:ascii="Arial" w:hAnsi="Arial" w:cs="Arial"/>
          <w:b/>
        </w:rPr>
        <w:t>знак</w:t>
      </w:r>
      <w:r w:rsidR="003A15A7" w:rsidRPr="00B77BB9">
        <w:rPr>
          <w:rFonts w:ascii="Arial" w:hAnsi="Arial" w:cs="Arial"/>
          <w:b/>
        </w:rPr>
        <w:t>ов</w:t>
      </w:r>
      <w:r w:rsidRPr="00B77BB9">
        <w:rPr>
          <w:rFonts w:ascii="Arial" w:hAnsi="Arial" w:cs="Arial"/>
          <w:b/>
        </w:rPr>
        <w:t xml:space="preserve"> </w:t>
      </w:r>
      <w:r w:rsidRPr="00B77BB9">
        <w:rPr>
          <w:rFonts w:ascii="Arial" w:hAnsi="Arial" w:cs="Arial"/>
          <w:b/>
          <w:lang w:val="en-US"/>
        </w:rPr>
        <w:t>PEF</w:t>
      </w:r>
      <w:r w:rsidRPr="00B77BB9">
        <w:rPr>
          <w:rFonts w:ascii="Arial" w:hAnsi="Arial" w:cs="Arial"/>
          <w:b/>
        </w:rPr>
        <w:t>С</w:t>
      </w:r>
    </w:p>
    <w:p w:rsidR="006D1544" w:rsidRPr="00B77BB9" w:rsidRDefault="006D1544" w:rsidP="00A71DB2">
      <w:pPr>
        <w:spacing w:after="0" w:line="240" w:lineRule="auto"/>
        <w:ind w:firstLine="567"/>
        <w:jc w:val="both"/>
        <w:rPr>
          <w:rFonts w:ascii="Arial" w:hAnsi="Arial" w:cs="Arial"/>
        </w:rPr>
      </w:pPr>
      <w:r w:rsidRPr="00B77BB9">
        <w:rPr>
          <w:rFonts w:ascii="Arial" w:hAnsi="Arial" w:cs="Arial"/>
          <w:b/>
        </w:rPr>
        <w:t xml:space="preserve">10.2.1 </w:t>
      </w:r>
      <w:r w:rsidRPr="00B77BB9">
        <w:rPr>
          <w:rFonts w:ascii="Arial" w:hAnsi="Arial" w:cs="Arial"/>
        </w:rPr>
        <w:t xml:space="preserve">Для получения права применения </w:t>
      </w:r>
      <w:r w:rsidR="003A15A7" w:rsidRPr="00B77BB9">
        <w:rPr>
          <w:rFonts w:ascii="Arial" w:hAnsi="Arial" w:cs="Arial"/>
          <w:bCs/>
        </w:rPr>
        <w:t xml:space="preserve">торговых </w:t>
      </w:r>
      <w:r w:rsidR="003A15A7" w:rsidRPr="00B77BB9">
        <w:rPr>
          <w:rFonts w:ascii="Arial" w:hAnsi="Arial" w:cs="Arial"/>
        </w:rPr>
        <w:t>знаков</w:t>
      </w:r>
      <w:r w:rsidR="003A15A7" w:rsidRPr="00B77BB9">
        <w:rPr>
          <w:rFonts w:ascii="Arial" w:hAnsi="Arial" w:cs="Arial"/>
          <w:b/>
        </w:rPr>
        <w:t xml:space="preserve"> </w:t>
      </w:r>
      <w:r w:rsidR="003D2826" w:rsidRPr="00B77BB9">
        <w:rPr>
          <w:rFonts w:ascii="Arial" w:hAnsi="Arial" w:cs="Arial"/>
          <w:lang w:val="en-US"/>
        </w:rPr>
        <w:t>PEF</w:t>
      </w:r>
      <w:r w:rsidR="003D2826" w:rsidRPr="00B77BB9">
        <w:rPr>
          <w:rFonts w:ascii="Arial" w:hAnsi="Arial" w:cs="Arial"/>
        </w:rPr>
        <w:t xml:space="preserve">С </w:t>
      </w:r>
      <w:r w:rsidRPr="00B77BB9">
        <w:rPr>
          <w:rFonts w:ascii="Arial" w:hAnsi="Arial" w:cs="Arial"/>
        </w:rPr>
        <w:t>как с нанесением на лесную продукцию, так и без нанесения на продукцию</w:t>
      </w:r>
      <w:r w:rsidR="003D2826" w:rsidRPr="00B77BB9">
        <w:rPr>
          <w:rFonts w:ascii="Arial" w:hAnsi="Arial" w:cs="Arial"/>
        </w:rPr>
        <w:t xml:space="preserve"> владелец сертификата соответствия </w:t>
      </w:r>
      <w:r w:rsidRPr="00B77BB9">
        <w:rPr>
          <w:rFonts w:ascii="Arial" w:hAnsi="Arial" w:cs="Arial"/>
        </w:rPr>
        <w:t>долж</w:t>
      </w:r>
      <w:r w:rsidR="003D2826" w:rsidRPr="00B77BB9">
        <w:rPr>
          <w:rFonts w:ascii="Arial" w:hAnsi="Arial" w:cs="Arial"/>
        </w:rPr>
        <w:t>е</w:t>
      </w:r>
      <w:r w:rsidRPr="00B77BB9">
        <w:rPr>
          <w:rFonts w:ascii="Arial" w:hAnsi="Arial" w:cs="Arial"/>
        </w:rPr>
        <w:t>н</w:t>
      </w:r>
      <w:r w:rsidR="003D2826" w:rsidRPr="00B77BB9">
        <w:rPr>
          <w:rFonts w:ascii="Arial" w:hAnsi="Arial" w:cs="Arial"/>
        </w:rPr>
        <w:t xml:space="preserve"> </w:t>
      </w:r>
      <w:r w:rsidRPr="00B77BB9">
        <w:rPr>
          <w:rFonts w:ascii="Arial" w:hAnsi="Arial" w:cs="Arial"/>
        </w:rPr>
        <w:t xml:space="preserve">получить разрешение на применение </w:t>
      </w:r>
      <w:r w:rsidR="003A15A7" w:rsidRPr="00B77BB9">
        <w:rPr>
          <w:rFonts w:ascii="Arial" w:hAnsi="Arial" w:cs="Arial"/>
        </w:rPr>
        <w:t xml:space="preserve">торговых </w:t>
      </w:r>
      <w:r w:rsidRPr="00B77BB9">
        <w:rPr>
          <w:rFonts w:ascii="Arial" w:hAnsi="Arial" w:cs="Arial"/>
        </w:rPr>
        <w:t xml:space="preserve">знаков </w:t>
      </w:r>
      <w:r w:rsidR="003A15A7" w:rsidRPr="00B77BB9">
        <w:rPr>
          <w:rFonts w:ascii="Arial" w:hAnsi="Arial" w:cs="Arial"/>
          <w:lang w:val="en-US"/>
        </w:rPr>
        <w:t>PEF</w:t>
      </w:r>
      <w:r w:rsidR="003A15A7" w:rsidRPr="00B77BB9">
        <w:rPr>
          <w:rFonts w:ascii="Arial" w:hAnsi="Arial" w:cs="Arial"/>
        </w:rPr>
        <w:t>С</w:t>
      </w:r>
      <w:r w:rsidRPr="00B77BB9">
        <w:rPr>
          <w:rFonts w:ascii="Arial" w:hAnsi="Arial" w:cs="Arial"/>
        </w:rPr>
        <w:t xml:space="preserve"> у</w:t>
      </w:r>
      <w:r w:rsidR="003D2826" w:rsidRPr="00B77BB9">
        <w:rPr>
          <w:rFonts w:ascii="Arial" w:hAnsi="Arial" w:cs="Arial"/>
        </w:rPr>
        <w:t xml:space="preserve"> Республиканской ассоциаци</w:t>
      </w:r>
      <w:r w:rsidR="003A15A7" w:rsidRPr="00B77BB9">
        <w:rPr>
          <w:rFonts w:ascii="Arial" w:hAnsi="Arial" w:cs="Arial"/>
        </w:rPr>
        <w:t>и</w:t>
      </w:r>
      <w:r w:rsidR="003D2826" w:rsidRPr="00B77BB9">
        <w:rPr>
          <w:rFonts w:ascii="Arial" w:hAnsi="Arial" w:cs="Arial"/>
        </w:rPr>
        <w:t xml:space="preserve"> лесной сертификации, являющейся</w:t>
      </w:r>
      <w:r w:rsidRPr="00B77BB9">
        <w:rPr>
          <w:rFonts w:ascii="Arial" w:hAnsi="Arial" w:cs="Arial"/>
        </w:rPr>
        <w:t xml:space="preserve"> </w:t>
      </w:r>
      <w:r w:rsidR="003D2826" w:rsidRPr="00B77BB9">
        <w:rPr>
          <w:rFonts w:ascii="Arial" w:hAnsi="Arial" w:cs="Arial"/>
        </w:rPr>
        <w:t xml:space="preserve">полномочным представителем </w:t>
      </w:r>
      <w:r w:rsidRPr="00B77BB9">
        <w:rPr>
          <w:rFonts w:ascii="Arial" w:hAnsi="Arial" w:cs="Arial"/>
        </w:rPr>
        <w:t xml:space="preserve">владельца </w:t>
      </w:r>
      <w:r w:rsidR="003A15A7" w:rsidRPr="00B77BB9">
        <w:rPr>
          <w:rFonts w:ascii="Arial" w:hAnsi="Arial" w:cs="Arial"/>
        </w:rPr>
        <w:t xml:space="preserve">торговых </w:t>
      </w:r>
      <w:r w:rsidRPr="00B77BB9">
        <w:rPr>
          <w:rFonts w:ascii="Arial" w:hAnsi="Arial" w:cs="Arial"/>
        </w:rPr>
        <w:t>знак</w:t>
      </w:r>
      <w:r w:rsidR="003A15A7" w:rsidRPr="00B77BB9">
        <w:rPr>
          <w:rFonts w:ascii="Arial" w:hAnsi="Arial" w:cs="Arial"/>
        </w:rPr>
        <w:t>ов</w:t>
      </w:r>
      <w:r w:rsidRPr="00B77BB9">
        <w:rPr>
          <w:rFonts w:ascii="Arial" w:hAnsi="Arial" w:cs="Arial"/>
        </w:rPr>
        <w:t xml:space="preserve"> </w:t>
      </w:r>
      <w:r w:rsidR="003D2826" w:rsidRPr="00B77BB9">
        <w:rPr>
          <w:rFonts w:ascii="Arial" w:hAnsi="Arial" w:cs="Arial"/>
          <w:lang w:val="en-US"/>
        </w:rPr>
        <w:t>PEF</w:t>
      </w:r>
      <w:r w:rsidR="003D2826" w:rsidRPr="00B77BB9">
        <w:rPr>
          <w:rFonts w:ascii="Arial" w:hAnsi="Arial" w:cs="Arial"/>
        </w:rPr>
        <w:t>С Совет</w:t>
      </w:r>
      <w:r w:rsidR="003A15A7" w:rsidRPr="00B77BB9">
        <w:rPr>
          <w:rFonts w:ascii="Arial" w:hAnsi="Arial" w:cs="Arial"/>
        </w:rPr>
        <w:t>а</w:t>
      </w:r>
      <w:r w:rsidR="003D2826" w:rsidRPr="00B77BB9">
        <w:rPr>
          <w:rFonts w:ascii="Arial" w:hAnsi="Arial" w:cs="Arial"/>
        </w:rPr>
        <w:t xml:space="preserve"> </w:t>
      </w:r>
      <w:r w:rsidR="003D2826" w:rsidRPr="00B77BB9">
        <w:rPr>
          <w:rFonts w:ascii="Arial" w:hAnsi="Arial" w:cs="Arial"/>
          <w:lang w:val="en-US"/>
        </w:rPr>
        <w:t>PEF</w:t>
      </w:r>
      <w:r w:rsidR="003D2826" w:rsidRPr="00B77BB9">
        <w:rPr>
          <w:rFonts w:ascii="Arial" w:hAnsi="Arial" w:cs="Arial"/>
        </w:rPr>
        <w:t>С в Республике Беларусь</w:t>
      </w:r>
      <w:r w:rsidRPr="00B77BB9">
        <w:rPr>
          <w:rFonts w:ascii="Arial" w:hAnsi="Arial" w:cs="Arial"/>
        </w:rPr>
        <w:t>.</w:t>
      </w:r>
    </w:p>
    <w:p w:rsidR="006D1544" w:rsidRPr="00B77BB9" w:rsidRDefault="006D1544" w:rsidP="003B21DB">
      <w:pPr>
        <w:spacing w:after="0" w:line="240" w:lineRule="auto"/>
        <w:ind w:firstLine="567"/>
        <w:jc w:val="both"/>
        <w:rPr>
          <w:rFonts w:ascii="Arial" w:hAnsi="Arial" w:cs="Arial"/>
          <w:b/>
          <w:bCs/>
        </w:rPr>
      </w:pPr>
      <w:r w:rsidRPr="00B77BB9">
        <w:rPr>
          <w:rFonts w:ascii="Arial" w:hAnsi="Arial" w:cs="Arial"/>
          <w:bCs/>
        </w:rPr>
        <w:t xml:space="preserve">Применение </w:t>
      </w:r>
      <w:r w:rsidR="003A15A7" w:rsidRPr="00B77BB9">
        <w:rPr>
          <w:rFonts w:ascii="Arial" w:hAnsi="Arial" w:cs="Arial"/>
          <w:bCs/>
        </w:rPr>
        <w:t xml:space="preserve">торговых </w:t>
      </w:r>
      <w:r w:rsidR="003A15A7" w:rsidRPr="00B77BB9">
        <w:rPr>
          <w:rFonts w:ascii="Arial" w:hAnsi="Arial" w:cs="Arial"/>
        </w:rPr>
        <w:t>знаков</w:t>
      </w:r>
      <w:r w:rsidR="003A15A7" w:rsidRPr="00B77BB9">
        <w:rPr>
          <w:rFonts w:ascii="Arial" w:hAnsi="Arial" w:cs="Arial"/>
          <w:b/>
        </w:rPr>
        <w:t xml:space="preserve"> </w:t>
      </w:r>
      <w:r w:rsidR="003A15A7" w:rsidRPr="00B77BB9">
        <w:rPr>
          <w:rFonts w:ascii="Arial" w:hAnsi="Arial" w:cs="Arial"/>
          <w:lang w:val="en-US"/>
        </w:rPr>
        <w:t>PEF</w:t>
      </w:r>
      <w:r w:rsidR="003A15A7" w:rsidRPr="00B77BB9">
        <w:rPr>
          <w:rFonts w:ascii="Arial" w:hAnsi="Arial" w:cs="Arial"/>
        </w:rPr>
        <w:t xml:space="preserve">С </w:t>
      </w:r>
      <w:r w:rsidRPr="00B77BB9">
        <w:rPr>
          <w:rFonts w:ascii="Arial" w:hAnsi="Arial" w:cs="Arial"/>
        </w:rPr>
        <w:t xml:space="preserve">должно осуществляться на условиях, устанавливаемых владельцем </w:t>
      </w:r>
      <w:r w:rsidR="003A15A7" w:rsidRPr="00B77BB9">
        <w:rPr>
          <w:rFonts w:ascii="Arial" w:hAnsi="Arial" w:cs="Arial"/>
          <w:bCs/>
        </w:rPr>
        <w:t xml:space="preserve">торговых </w:t>
      </w:r>
      <w:r w:rsidR="003A15A7" w:rsidRPr="00B77BB9">
        <w:rPr>
          <w:rFonts w:ascii="Arial" w:hAnsi="Arial" w:cs="Arial"/>
        </w:rPr>
        <w:t>знаков</w:t>
      </w:r>
      <w:r w:rsidR="003A15A7" w:rsidRPr="00B77BB9">
        <w:rPr>
          <w:rFonts w:ascii="Arial" w:hAnsi="Arial" w:cs="Arial"/>
          <w:b/>
        </w:rPr>
        <w:t xml:space="preserve"> </w:t>
      </w:r>
      <w:r w:rsidR="003A15A7" w:rsidRPr="00B77BB9">
        <w:rPr>
          <w:rFonts w:ascii="Arial" w:hAnsi="Arial" w:cs="Arial"/>
          <w:lang w:val="en-US"/>
        </w:rPr>
        <w:t>PEF</w:t>
      </w:r>
      <w:r w:rsidR="003A15A7" w:rsidRPr="00B77BB9">
        <w:rPr>
          <w:rFonts w:ascii="Arial" w:hAnsi="Arial" w:cs="Arial"/>
        </w:rPr>
        <w:t>С</w:t>
      </w:r>
      <w:r w:rsidRPr="00B77BB9">
        <w:rPr>
          <w:rFonts w:ascii="Arial" w:hAnsi="Arial" w:cs="Arial"/>
        </w:rPr>
        <w:t xml:space="preserve"> в соответствующем разрешении</w:t>
      </w:r>
      <w:r w:rsidR="003D2826" w:rsidRPr="00B77BB9">
        <w:rPr>
          <w:rFonts w:ascii="Arial" w:hAnsi="Arial" w:cs="Arial"/>
        </w:rPr>
        <w:t>.</w:t>
      </w:r>
    </w:p>
    <w:p w:rsidR="003D2826" w:rsidRPr="00B77BB9" w:rsidRDefault="003D2826" w:rsidP="003B21DB">
      <w:pPr>
        <w:spacing w:after="0" w:line="240" w:lineRule="auto"/>
        <w:ind w:firstLine="567"/>
        <w:jc w:val="both"/>
        <w:rPr>
          <w:rFonts w:ascii="Arial" w:hAnsi="Arial" w:cs="Arial"/>
          <w:bCs/>
        </w:rPr>
      </w:pPr>
      <w:bookmarkStart w:id="1" w:name="_Toc173970055"/>
      <w:r w:rsidRPr="00B77BB9">
        <w:rPr>
          <w:rFonts w:ascii="Arial" w:hAnsi="Arial" w:cs="Arial"/>
          <w:b/>
          <w:bCs/>
        </w:rPr>
        <w:t>10.2.2</w:t>
      </w:r>
      <w:r w:rsidRPr="00B77BB9">
        <w:rPr>
          <w:rFonts w:ascii="Arial" w:hAnsi="Arial" w:cs="Arial"/>
          <w:bCs/>
        </w:rPr>
        <w:t xml:space="preserve"> Применени</w:t>
      </w:r>
      <w:r w:rsidR="003B21DB" w:rsidRPr="00B77BB9">
        <w:rPr>
          <w:rFonts w:ascii="Arial" w:hAnsi="Arial" w:cs="Arial"/>
          <w:bCs/>
        </w:rPr>
        <w:t>е</w:t>
      </w:r>
      <w:r w:rsidRPr="00B77BB9">
        <w:rPr>
          <w:rFonts w:ascii="Arial" w:hAnsi="Arial" w:cs="Arial"/>
          <w:bCs/>
        </w:rPr>
        <w:t xml:space="preserve"> </w:t>
      </w:r>
      <w:r w:rsidR="003A15A7" w:rsidRPr="00B77BB9">
        <w:rPr>
          <w:rFonts w:ascii="Arial" w:hAnsi="Arial" w:cs="Arial"/>
          <w:bCs/>
        </w:rPr>
        <w:t xml:space="preserve">торговых </w:t>
      </w:r>
      <w:r w:rsidR="003A15A7" w:rsidRPr="00B77BB9">
        <w:rPr>
          <w:rFonts w:ascii="Arial" w:hAnsi="Arial" w:cs="Arial"/>
        </w:rPr>
        <w:t>знаков</w:t>
      </w:r>
      <w:r w:rsidR="003A15A7" w:rsidRPr="00B77BB9">
        <w:rPr>
          <w:rFonts w:ascii="Arial" w:hAnsi="Arial" w:cs="Arial"/>
          <w:b/>
        </w:rPr>
        <w:t xml:space="preserve"> </w:t>
      </w:r>
      <w:r w:rsidR="003A15A7" w:rsidRPr="00B77BB9">
        <w:rPr>
          <w:rFonts w:ascii="Arial" w:hAnsi="Arial" w:cs="Arial"/>
          <w:lang w:val="en-US"/>
        </w:rPr>
        <w:t>PEF</w:t>
      </w:r>
      <w:r w:rsidR="003A15A7" w:rsidRPr="00B77BB9">
        <w:rPr>
          <w:rFonts w:ascii="Arial" w:hAnsi="Arial" w:cs="Arial"/>
        </w:rPr>
        <w:t>С</w:t>
      </w:r>
      <w:r w:rsidRPr="00B77BB9">
        <w:rPr>
          <w:rFonts w:ascii="Arial" w:hAnsi="Arial" w:cs="Arial"/>
          <w:bCs/>
        </w:rPr>
        <w:t xml:space="preserve"> </w:t>
      </w:r>
      <w:r w:rsidRPr="00B77BB9">
        <w:rPr>
          <w:rFonts w:ascii="Arial" w:hAnsi="Arial" w:cs="Arial"/>
        </w:rPr>
        <w:t xml:space="preserve">осуществляется в соответствии с требованиями               </w:t>
      </w:r>
      <w:r w:rsidRPr="00B77BB9">
        <w:rPr>
          <w:rFonts w:ascii="Arial" w:hAnsi="Arial" w:cs="Arial"/>
          <w:lang w:val="en-US"/>
        </w:rPr>
        <w:t>PEF</w:t>
      </w:r>
      <w:r w:rsidRPr="00B77BB9">
        <w:rPr>
          <w:rFonts w:ascii="Arial" w:hAnsi="Arial" w:cs="Arial"/>
        </w:rPr>
        <w:t xml:space="preserve">С </w:t>
      </w:r>
      <w:r w:rsidRPr="00B77BB9">
        <w:rPr>
          <w:rFonts w:ascii="Arial" w:hAnsi="Arial" w:cs="Arial"/>
          <w:lang w:val="en-US"/>
        </w:rPr>
        <w:t>ST</w:t>
      </w:r>
      <w:r w:rsidRPr="00B77BB9">
        <w:rPr>
          <w:rFonts w:ascii="Arial" w:hAnsi="Arial" w:cs="Arial"/>
        </w:rPr>
        <w:t xml:space="preserve"> 2001.</w:t>
      </w:r>
    </w:p>
    <w:p w:rsidR="006D1544" w:rsidRPr="00B77BB9" w:rsidRDefault="006D1544" w:rsidP="00203C59">
      <w:pPr>
        <w:spacing w:after="0" w:line="240" w:lineRule="auto"/>
        <w:ind w:firstLine="567"/>
        <w:jc w:val="both"/>
        <w:rPr>
          <w:rFonts w:ascii="Arial" w:hAnsi="Arial" w:cs="Arial"/>
          <w:bCs/>
        </w:rPr>
      </w:pPr>
      <w:r w:rsidRPr="00B77BB9">
        <w:rPr>
          <w:rFonts w:ascii="Arial" w:hAnsi="Arial" w:cs="Arial"/>
          <w:b/>
          <w:bCs/>
        </w:rPr>
        <w:t>10.2.</w:t>
      </w:r>
      <w:r w:rsidR="003B21DB" w:rsidRPr="00B77BB9">
        <w:rPr>
          <w:rFonts w:ascii="Arial" w:hAnsi="Arial" w:cs="Arial"/>
          <w:b/>
          <w:bCs/>
        </w:rPr>
        <w:t>3</w:t>
      </w:r>
      <w:r w:rsidRPr="00B77BB9">
        <w:rPr>
          <w:rFonts w:ascii="Arial" w:hAnsi="Arial" w:cs="Arial"/>
          <w:b/>
          <w:bCs/>
        </w:rPr>
        <w:t xml:space="preserve"> </w:t>
      </w:r>
      <w:r w:rsidRPr="00B77BB9">
        <w:rPr>
          <w:rFonts w:ascii="Arial" w:hAnsi="Arial" w:cs="Arial"/>
          <w:bCs/>
        </w:rPr>
        <w:t xml:space="preserve">Если </w:t>
      </w:r>
      <w:r w:rsidR="00203C59" w:rsidRPr="00B77BB9">
        <w:rPr>
          <w:rFonts w:ascii="Arial" w:hAnsi="Arial" w:cs="Arial"/>
          <w:bCs/>
        </w:rPr>
        <w:t>владелец сертификата, член группы</w:t>
      </w:r>
      <w:r w:rsidRPr="00B77BB9">
        <w:rPr>
          <w:rFonts w:ascii="Arial" w:hAnsi="Arial" w:cs="Arial"/>
          <w:bCs/>
        </w:rPr>
        <w:t xml:space="preserve"> примет решение о применении </w:t>
      </w:r>
      <w:r w:rsidR="00530A76" w:rsidRPr="00B77BB9">
        <w:rPr>
          <w:rFonts w:ascii="Arial" w:hAnsi="Arial" w:cs="Arial"/>
          <w:bCs/>
        </w:rPr>
        <w:t xml:space="preserve">торговых </w:t>
      </w:r>
      <w:r w:rsidR="00530A76" w:rsidRPr="00B77BB9">
        <w:rPr>
          <w:rFonts w:ascii="Arial" w:hAnsi="Arial" w:cs="Arial"/>
        </w:rPr>
        <w:t>знаков</w:t>
      </w:r>
      <w:r w:rsidR="00530A76" w:rsidRPr="00B77BB9">
        <w:rPr>
          <w:rFonts w:ascii="Arial" w:hAnsi="Arial" w:cs="Arial"/>
          <w:b/>
        </w:rPr>
        <w:t xml:space="preserve"> </w:t>
      </w:r>
      <w:r w:rsidR="00530A76" w:rsidRPr="00B77BB9">
        <w:rPr>
          <w:rFonts w:ascii="Arial" w:hAnsi="Arial" w:cs="Arial"/>
          <w:lang w:val="en-US"/>
        </w:rPr>
        <w:t>PEF</w:t>
      </w:r>
      <w:r w:rsidR="00530A76" w:rsidRPr="00B77BB9">
        <w:rPr>
          <w:rFonts w:ascii="Arial" w:hAnsi="Arial" w:cs="Arial"/>
        </w:rPr>
        <w:t>С</w:t>
      </w:r>
      <w:r w:rsidRPr="00B77BB9">
        <w:rPr>
          <w:rFonts w:ascii="Arial" w:hAnsi="Arial" w:cs="Arial"/>
        </w:rPr>
        <w:t xml:space="preserve">, то требования по </w:t>
      </w:r>
      <w:r w:rsidR="003B21DB" w:rsidRPr="00B77BB9">
        <w:rPr>
          <w:rFonts w:ascii="Arial" w:hAnsi="Arial" w:cs="Arial"/>
        </w:rPr>
        <w:t>его</w:t>
      </w:r>
      <w:r w:rsidRPr="00B77BB9">
        <w:rPr>
          <w:rFonts w:ascii="Arial" w:hAnsi="Arial" w:cs="Arial"/>
        </w:rPr>
        <w:t xml:space="preserve"> применению, установленные владельцем, являются обязательными при идентификации продукции.</w:t>
      </w:r>
    </w:p>
    <w:p w:rsidR="006D1544" w:rsidRPr="00B77BB9" w:rsidRDefault="003B21DB" w:rsidP="00203C59">
      <w:pPr>
        <w:spacing w:after="0" w:line="240" w:lineRule="auto"/>
        <w:ind w:firstLine="567"/>
        <w:jc w:val="both"/>
        <w:rPr>
          <w:rFonts w:ascii="Arial" w:hAnsi="Arial" w:cs="Arial"/>
          <w:bCs/>
        </w:rPr>
      </w:pPr>
      <w:r w:rsidRPr="00B77BB9">
        <w:rPr>
          <w:rFonts w:ascii="Arial" w:hAnsi="Arial" w:cs="Arial"/>
          <w:b/>
        </w:rPr>
        <w:t>10</w:t>
      </w:r>
      <w:r w:rsidR="006D1544" w:rsidRPr="00B77BB9">
        <w:rPr>
          <w:rFonts w:ascii="Arial" w:hAnsi="Arial" w:cs="Arial"/>
          <w:b/>
        </w:rPr>
        <w:t>.2.</w:t>
      </w:r>
      <w:r w:rsidRPr="00B77BB9">
        <w:rPr>
          <w:rFonts w:ascii="Arial" w:hAnsi="Arial" w:cs="Arial"/>
          <w:b/>
        </w:rPr>
        <w:t>4</w:t>
      </w:r>
      <w:r w:rsidR="006D1544" w:rsidRPr="00B77BB9">
        <w:rPr>
          <w:rFonts w:ascii="Arial" w:hAnsi="Arial" w:cs="Arial"/>
          <w:b/>
        </w:rPr>
        <w:t xml:space="preserve"> </w:t>
      </w:r>
      <w:r w:rsidR="00203C59" w:rsidRPr="00B77BB9">
        <w:rPr>
          <w:rFonts w:ascii="Arial" w:hAnsi="Arial" w:cs="Arial"/>
          <w:bCs/>
        </w:rPr>
        <w:t xml:space="preserve">Владелец сертификата, член группы </w:t>
      </w:r>
      <w:r w:rsidR="006D1544" w:rsidRPr="00B77BB9">
        <w:rPr>
          <w:rFonts w:ascii="Arial" w:hAnsi="Arial" w:cs="Arial"/>
        </w:rPr>
        <w:t>долж</w:t>
      </w:r>
      <w:r w:rsidR="00203C59" w:rsidRPr="00B77BB9">
        <w:rPr>
          <w:rFonts w:ascii="Arial" w:hAnsi="Arial" w:cs="Arial"/>
        </w:rPr>
        <w:t>е</w:t>
      </w:r>
      <w:r w:rsidR="006D1544" w:rsidRPr="00B77BB9">
        <w:rPr>
          <w:rFonts w:ascii="Arial" w:hAnsi="Arial" w:cs="Arial"/>
        </w:rPr>
        <w:t>н</w:t>
      </w:r>
      <w:r w:rsidR="00203C59" w:rsidRPr="00B77BB9">
        <w:rPr>
          <w:rFonts w:ascii="Arial" w:hAnsi="Arial" w:cs="Arial"/>
        </w:rPr>
        <w:t xml:space="preserve"> </w:t>
      </w:r>
      <w:r w:rsidR="006D1544" w:rsidRPr="00B77BB9">
        <w:rPr>
          <w:rFonts w:ascii="Arial" w:hAnsi="Arial" w:cs="Arial"/>
        </w:rPr>
        <w:t xml:space="preserve">применять </w:t>
      </w:r>
      <w:r w:rsidR="00530A76" w:rsidRPr="00B77BB9">
        <w:rPr>
          <w:rFonts w:ascii="Arial" w:hAnsi="Arial" w:cs="Arial"/>
          <w:bCs/>
        </w:rPr>
        <w:t xml:space="preserve">торговые </w:t>
      </w:r>
      <w:r w:rsidR="00530A76" w:rsidRPr="00B77BB9">
        <w:rPr>
          <w:rFonts w:ascii="Arial" w:hAnsi="Arial" w:cs="Arial"/>
        </w:rPr>
        <w:t>знаки</w:t>
      </w:r>
      <w:r w:rsidR="00530A76" w:rsidRPr="00B77BB9">
        <w:rPr>
          <w:rFonts w:ascii="Arial" w:hAnsi="Arial" w:cs="Arial"/>
          <w:b/>
        </w:rPr>
        <w:t xml:space="preserve"> </w:t>
      </w:r>
      <w:r w:rsidRPr="00B77BB9">
        <w:rPr>
          <w:rFonts w:ascii="Arial" w:hAnsi="Arial" w:cs="Arial"/>
          <w:lang w:val="en-US"/>
        </w:rPr>
        <w:t>PEF</w:t>
      </w:r>
      <w:r w:rsidRPr="00B77BB9">
        <w:rPr>
          <w:rFonts w:ascii="Arial" w:hAnsi="Arial" w:cs="Arial"/>
        </w:rPr>
        <w:t xml:space="preserve">С </w:t>
      </w:r>
      <w:r w:rsidR="006D1544" w:rsidRPr="00B77BB9">
        <w:rPr>
          <w:rFonts w:ascii="Arial" w:hAnsi="Arial" w:cs="Arial"/>
        </w:rPr>
        <w:t xml:space="preserve">только для нанесения на сертифицированную продукцию, соответствующую требованиям, установленным владельцем </w:t>
      </w:r>
      <w:r w:rsidR="00530A76" w:rsidRPr="00B77BB9">
        <w:rPr>
          <w:rFonts w:ascii="Arial" w:hAnsi="Arial" w:cs="Arial"/>
          <w:bCs/>
        </w:rPr>
        <w:t xml:space="preserve">торговых </w:t>
      </w:r>
      <w:r w:rsidR="00530A76" w:rsidRPr="00B77BB9">
        <w:rPr>
          <w:rFonts w:ascii="Arial" w:hAnsi="Arial" w:cs="Arial"/>
        </w:rPr>
        <w:t>знаков</w:t>
      </w:r>
      <w:r w:rsidR="00530A76" w:rsidRPr="00B77BB9">
        <w:rPr>
          <w:rFonts w:ascii="Arial" w:hAnsi="Arial" w:cs="Arial"/>
          <w:b/>
        </w:rPr>
        <w:t xml:space="preserve"> </w:t>
      </w:r>
      <w:r w:rsidR="00530A76" w:rsidRPr="00B77BB9">
        <w:rPr>
          <w:rFonts w:ascii="Arial" w:hAnsi="Arial" w:cs="Arial"/>
          <w:lang w:val="en-US"/>
        </w:rPr>
        <w:t>PEF</w:t>
      </w:r>
      <w:r w:rsidR="00530A76" w:rsidRPr="00B77BB9">
        <w:rPr>
          <w:rFonts w:ascii="Arial" w:hAnsi="Arial" w:cs="Arial"/>
        </w:rPr>
        <w:t>С</w:t>
      </w:r>
      <w:r w:rsidR="006D1544" w:rsidRPr="00B77BB9">
        <w:rPr>
          <w:rFonts w:ascii="Arial" w:hAnsi="Arial" w:cs="Arial"/>
        </w:rPr>
        <w:t xml:space="preserve">. </w:t>
      </w:r>
    </w:p>
    <w:p w:rsidR="004847FF" w:rsidRPr="00B77BB9" w:rsidRDefault="003B21DB" w:rsidP="00203C59">
      <w:pPr>
        <w:spacing w:after="0" w:line="240" w:lineRule="auto"/>
        <w:ind w:firstLine="567"/>
        <w:jc w:val="both"/>
        <w:rPr>
          <w:rFonts w:ascii="Arial" w:hAnsi="Arial" w:cs="Arial"/>
        </w:rPr>
      </w:pPr>
      <w:r w:rsidRPr="00B77BB9">
        <w:rPr>
          <w:rFonts w:ascii="Arial" w:hAnsi="Arial" w:cs="Arial"/>
          <w:b/>
        </w:rPr>
        <w:t>10</w:t>
      </w:r>
      <w:r w:rsidR="006D1544" w:rsidRPr="00B77BB9">
        <w:rPr>
          <w:rFonts w:ascii="Arial" w:hAnsi="Arial" w:cs="Arial"/>
          <w:b/>
        </w:rPr>
        <w:t>.2.</w:t>
      </w:r>
      <w:r w:rsidRPr="00B77BB9">
        <w:rPr>
          <w:rFonts w:ascii="Arial" w:hAnsi="Arial" w:cs="Arial"/>
          <w:b/>
        </w:rPr>
        <w:t>5</w:t>
      </w:r>
      <w:r w:rsidR="006D1544" w:rsidRPr="00B77BB9">
        <w:rPr>
          <w:rFonts w:ascii="Arial" w:hAnsi="Arial" w:cs="Arial"/>
          <w:b/>
        </w:rPr>
        <w:t xml:space="preserve"> </w:t>
      </w:r>
      <w:r w:rsidR="004847FF" w:rsidRPr="00B77BB9">
        <w:rPr>
          <w:rFonts w:ascii="Arial" w:hAnsi="Arial" w:cs="Arial"/>
        </w:rPr>
        <w:t>Владелец сертификата</w:t>
      </w:r>
      <w:r w:rsidR="004847FF" w:rsidRPr="00B77BB9">
        <w:rPr>
          <w:rFonts w:ascii="Arial" w:hAnsi="Arial" w:cs="Arial"/>
          <w:b/>
        </w:rPr>
        <w:t xml:space="preserve"> </w:t>
      </w:r>
      <w:r w:rsidR="004847FF" w:rsidRPr="00B77BB9">
        <w:rPr>
          <w:rFonts w:ascii="Arial" w:hAnsi="Arial" w:cs="Arial"/>
        </w:rPr>
        <w:t xml:space="preserve">на систему лесоуправления и лесопользования </w:t>
      </w:r>
      <w:r w:rsidR="006D1544" w:rsidRPr="00B77BB9">
        <w:rPr>
          <w:rFonts w:ascii="Arial" w:hAnsi="Arial" w:cs="Arial"/>
        </w:rPr>
        <w:t>размеща</w:t>
      </w:r>
      <w:r w:rsidR="00A71DB2" w:rsidRPr="00B77BB9">
        <w:rPr>
          <w:rFonts w:ascii="Arial" w:hAnsi="Arial" w:cs="Arial"/>
        </w:rPr>
        <w:t>ющий</w:t>
      </w:r>
      <w:r w:rsidR="006D1544" w:rsidRPr="00B77BB9">
        <w:rPr>
          <w:rFonts w:ascii="Arial" w:hAnsi="Arial" w:cs="Arial"/>
        </w:rPr>
        <w:t xml:space="preserve"> информацию о происхождении лесной продукции </w:t>
      </w:r>
      <w:r w:rsidR="004847FF" w:rsidRPr="00B77BB9">
        <w:rPr>
          <w:rFonts w:ascii="Arial" w:hAnsi="Arial" w:cs="Arial"/>
        </w:rPr>
        <w:t>на лесорубочном билете со</w:t>
      </w:r>
      <w:r w:rsidR="006D1544" w:rsidRPr="00B77BB9">
        <w:rPr>
          <w:rFonts w:ascii="Arial" w:hAnsi="Arial" w:cs="Arial"/>
        </w:rPr>
        <w:t xml:space="preserve"> ссылкой на сертификат соответствия </w:t>
      </w:r>
      <w:r w:rsidR="004847FF" w:rsidRPr="00B77BB9">
        <w:rPr>
          <w:rFonts w:ascii="Arial" w:hAnsi="Arial" w:cs="Arial"/>
        </w:rPr>
        <w:t xml:space="preserve">на систему лесоуправления лесопользования </w:t>
      </w:r>
      <w:r w:rsidR="006D1544" w:rsidRPr="00B77BB9">
        <w:rPr>
          <w:rFonts w:ascii="Arial" w:hAnsi="Arial" w:cs="Arial"/>
        </w:rPr>
        <w:t>без применения знака (логотипа), долж</w:t>
      </w:r>
      <w:r w:rsidR="004847FF" w:rsidRPr="00B77BB9">
        <w:rPr>
          <w:rFonts w:ascii="Arial" w:hAnsi="Arial" w:cs="Arial"/>
        </w:rPr>
        <w:t>ен</w:t>
      </w:r>
      <w:r w:rsidR="006D1544" w:rsidRPr="00B77BB9">
        <w:rPr>
          <w:rFonts w:ascii="Arial" w:hAnsi="Arial" w:cs="Arial"/>
        </w:rPr>
        <w:t xml:space="preserve"> использовать форму заявления о происхождении в соответствии с </w:t>
      </w:r>
      <w:r w:rsidRPr="00B77BB9">
        <w:rPr>
          <w:rFonts w:ascii="Arial" w:hAnsi="Arial" w:cs="Arial"/>
        </w:rPr>
        <w:t>СТБ 2157:</w:t>
      </w:r>
      <w:r w:rsidR="006D1544" w:rsidRPr="00B77BB9">
        <w:rPr>
          <w:rFonts w:ascii="Arial" w:hAnsi="Arial" w:cs="Arial"/>
        </w:rPr>
        <w:t xml:space="preserve"> </w:t>
      </w:r>
      <w:r w:rsidR="00530A76" w:rsidRPr="00B77BB9">
        <w:rPr>
          <w:rFonts w:ascii="Arial" w:hAnsi="Arial" w:cs="Arial"/>
        </w:rPr>
        <w:t>«</w:t>
      </w:r>
      <w:r w:rsidR="004847FF" w:rsidRPr="00B77BB9">
        <w:rPr>
          <w:rFonts w:ascii="Arial" w:hAnsi="Arial" w:cs="Arial"/>
        </w:rPr>
        <w:t>100</w:t>
      </w:r>
      <w:r w:rsidRPr="00B77BB9">
        <w:rPr>
          <w:rFonts w:ascii="Arial" w:hAnsi="Arial" w:cs="Arial"/>
        </w:rPr>
        <w:t xml:space="preserve">% </w:t>
      </w:r>
      <w:r w:rsidRPr="00B77BB9">
        <w:rPr>
          <w:rFonts w:ascii="Arial" w:hAnsi="Arial" w:cs="Arial"/>
          <w:lang w:val="en-US"/>
        </w:rPr>
        <w:t>PEFC</w:t>
      </w:r>
      <w:r w:rsidRPr="00B77BB9">
        <w:rPr>
          <w:rFonts w:ascii="Arial" w:hAnsi="Arial" w:cs="Arial"/>
        </w:rPr>
        <w:t xml:space="preserve"> сертифицировано»</w:t>
      </w:r>
      <w:r w:rsidR="00530A76" w:rsidRPr="00B77BB9">
        <w:rPr>
          <w:rFonts w:ascii="Arial" w:hAnsi="Arial" w:cs="Arial"/>
        </w:rPr>
        <w:t xml:space="preserve"> либо «100% </w:t>
      </w:r>
      <w:r w:rsidR="00530A76" w:rsidRPr="00B77BB9">
        <w:rPr>
          <w:rFonts w:ascii="Arial" w:hAnsi="Arial" w:cs="Arial"/>
          <w:lang w:val="en-US"/>
        </w:rPr>
        <w:t>PEFC</w:t>
      </w:r>
      <w:r w:rsidR="00530A76" w:rsidRPr="00B77BB9">
        <w:rPr>
          <w:rFonts w:ascii="Arial" w:hAnsi="Arial" w:cs="Arial"/>
        </w:rPr>
        <w:t xml:space="preserve"> происхождение»</w:t>
      </w:r>
      <w:r w:rsidR="004847FF" w:rsidRPr="00B77BB9">
        <w:rPr>
          <w:rFonts w:ascii="Arial" w:hAnsi="Arial" w:cs="Arial"/>
        </w:rPr>
        <w:t>.</w:t>
      </w:r>
    </w:p>
    <w:p w:rsidR="006D1544" w:rsidRPr="00B77BB9" w:rsidRDefault="00203C59" w:rsidP="00203C59">
      <w:pPr>
        <w:spacing w:after="0" w:line="240" w:lineRule="auto"/>
        <w:ind w:firstLine="567"/>
        <w:jc w:val="both"/>
        <w:rPr>
          <w:rFonts w:ascii="Arial" w:hAnsi="Arial" w:cs="Arial"/>
          <w:bCs/>
        </w:rPr>
      </w:pPr>
      <w:r w:rsidRPr="00B77BB9">
        <w:rPr>
          <w:rFonts w:ascii="Arial" w:hAnsi="Arial" w:cs="Arial"/>
          <w:b/>
          <w:bCs/>
        </w:rPr>
        <w:t>10.2.6</w:t>
      </w:r>
      <w:r w:rsidRPr="00B77BB9">
        <w:rPr>
          <w:rFonts w:ascii="Arial" w:hAnsi="Arial" w:cs="Arial"/>
          <w:bCs/>
        </w:rPr>
        <w:t xml:space="preserve"> Орган по сертифи</w:t>
      </w:r>
      <w:r w:rsidR="004847FF" w:rsidRPr="00B77BB9">
        <w:rPr>
          <w:rFonts w:ascii="Arial" w:hAnsi="Arial" w:cs="Arial"/>
          <w:bCs/>
        </w:rPr>
        <w:t>кации, уполномоченный на проведе</w:t>
      </w:r>
      <w:r w:rsidRPr="00B77BB9">
        <w:rPr>
          <w:rFonts w:ascii="Arial" w:hAnsi="Arial" w:cs="Arial"/>
          <w:bCs/>
        </w:rPr>
        <w:t>ние</w:t>
      </w:r>
      <w:r w:rsidR="004847FF" w:rsidRPr="00B77BB9">
        <w:rPr>
          <w:rFonts w:ascii="Arial" w:hAnsi="Arial" w:cs="Arial"/>
          <w:bCs/>
        </w:rPr>
        <w:t xml:space="preserve"> </w:t>
      </w:r>
      <w:r w:rsidRPr="00B77BB9">
        <w:rPr>
          <w:rFonts w:ascii="Arial" w:hAnsi="Arial" w:cs="Arial"/>
          <w:bCs/>
        </w:rPr>
        <w:t xml:space="preserve">сертификации </w:t>
      </w:r>
      <w:r w:rsidR="004847FF" w:rsidRPr="00B77BB9">
        <w:rPr>
          <w:rFonts w:ascii="Arial" w:hAnsi="Arial" w:cs="Arial"/>
          <w:bCs/>
        </w:rPr>
        <w:t xml:space="preserve">систем лесоуправления и лесопользования </w:t>
      </w:r>
      <w:r w:rsidRPr="00B77BB9">
        <w:rPr>
          <w:rFonts w:ascii="Arial" w:hAnsi="Arial" w:cs="Arial"/>
          <w:bCs/>
        </w:rPr>
        <w:t xml:space="preserve">по схеме </w:t>
      </w:r>
      <w:r w:rsidRPr="00B77BB9">
        <w:rPr>
          <w:rFonts w:ascii="Arial" w:hAnsi="Arial" w:cs="Arial"/>
          <w:lang w:val="en-US"/>
        </w:rPr>
        <w:t>PEF</w:t>
      </w:r>
      <w:r w:rsidRPr="00B77BB9">
        <w:rPr>
          <w:rFonts w:ascii="Arial" w:hAnsi="Arial" w:cs="Arial"/>
        </w:rPr>
        <w:t xml:space="preserve">С обязан контролировать применение </w:t>
      </w:r>
      <w:r w:rsidRPr="00B77BB9">
        <w:rPr>
          <w:rFonts w:ascii="Arial" w:hAnsi="Arial" w:cs="Arial"/>
          <w:bCs/>
        </w:rPr>
        <w:t xml:space="preserve">владельцем сертификата, членом группы логотипа </w:t>
      </w:r>
      <w:r w:rsidRPr="00B77BB9">
        <w:rPr>
          <w:rFonts w:ascii="Arial" w:hAnsi="Arial" w:cs="Arial"/>
          <w:lang w:val="en-US"/>
        </w:rPr>
        <w:t>PEF</w:t>
      </w:r>
      <w:r w:rsidRPr="00B77BB9">
        <w:rPr>
          <w:rFonts w:ascii="Arial" w:hAnsi="Arial" w:cs="Arial"/>
        </w:rPr>
        <w:t>С, заявления о происхождении.</w:t>
      </w:r>
    </w:p>
    <w:bookmarkEnd w:id="1"/>
    <w:p w:rsidR="006D1544" w:rsidRPr="00B77BB9" w:rsidRDefault="006D1544" w:rsidP="00E73A83">
      <w:pPr>
        <w:widowControl w:val="0"/>
        <w:spacing w:after="0" w:line="240" w:lineRule="auto"/>
        <w:ind w:firstLine="397"/>
        <w:jc w:val="both"/>
        <w:rPr>
          <w:rFonts w:ascii="Arial" w:hAnsi="Arial" w:cs="Arial"/>
          <w:sz w:val="20"/>
          <w:szCs w:val="20"/>
        </w:rPr>
      </w:pPr>
    </w:p>
    <w:p w:rsidR="004A2FCA" w:rsidRPr="00B77BB9" w:rsidRDefault="004A2FCA" w:rsidP="00E73A83">
      <w:pPr>
        <w:widowControl w:val="0"/>
        <w:spacing w:after="0" w:line="240" w:lineRule="auto"/>
        <w:ind w:firstLine="397"/>
        <w:jc w:val="both"/>
        <w:rPr>
          <w:rFonts w:ascii="Arial" w:hAnsi="Arial" w:cs="Arial"/>
          <w:b/>
        </w:rPr>
      </w:pPr>
      <w:r w:rsidRPr="00B77BB9">
        <w:rPr>
          <w:rFonts w:ascii="Arial" w:hAnsi="Arial" w:cs="Arial"/>
          <w:b/>
        </w:rPr>
        <w:t>1</w:t>
      </w:r>
      <w:r w:rsidR="003015D7" w:rsidRPr="00B77BB9">
        <w:rPr>
          <w:rFonts w:ascii="Arial" w:hAnsi="Arial" w:cs="Arial"/>
          <w:b/>
        </w:rPr>
        <w:t>1</w:t>
      </w:r>
      <w:r w:rsidRPr="00B77BB9">
        <w:rPr>
          <w:rFonts w:ascii="Arial" w:hAnsi="Arial" w:cs="Arial"/>
          <w:b/>
        </w:rPr>
        <w:t xml:space="preserve"> Процедура рассмотрения жалоб и апелляций</w:t>
      </w:r>
    </w:p>
    <w:p w:rsidR="00CA0FAB" w:rsidRPr="00B77BB9" w:rsidRDefault="00CA0FAB" w:rsidP="00E73A83">
      <w:pPr>
        <w:widowControl w:val="0"/>
        <w:spacing w:after="0" w:line="240" w:lineRule="auto"/>
        <w:ind w:firstLine="397"/>
        <w:jc w:val="both"/>
        <w:rPr>
          <w:rFonts w:ascii="Arial" w:hAnsi="Arial" w:cs="Arial"/>
          <w:b/>
        </w:rPr>
      </w:pPr>
    </w:p>
    <w:p w:rsidR="004A2FCA" w:rsidRPr="00B77BB9" w:rsidRDefault="004A2FCA" w:rsidP="00E73A83">
      <w:pPr>
        <w:widowControl w:val="0"/>
        <w:spacing w:after="0" w:line="240" w:lineRule="auto"/>
        <w:ind w:firstLine="397"/>
        <w:jc w:val="both"/>
        <w:rPr>
          <w:rFonts w:ascii="Arial" w:hAnsi="Arial" w:cs="Arial"/>
        </w:rPr>
      </w:pPr>
      <w:r w:rsidRPr="00B77BB9">
        <w:rPr>
          <w:rFonts w:ascii="Arial" w:hAnsi="Arial" w:cs="Arial"/>
          <w:b/>
        </w:rPr>
        <w:t>1</w:t>
      </w:r>
      <w:r w:rsidR="003015D7" w:rsidRPr="00B77BB9">
        <w:rPr>
          <w:rFonts w:ascii="Arial" w:hAnsi="Arial" w:cs="Arial"/>
          <w:b/>
        </w:rPr>
        <w:t>1</w:t>
      </w:r>
      <w:r w:rsidRPr="00B77BB9">
        <w:rPr>
          <w:rFonts w:ascii="Arial" w:hAnsi="Arial" w:cs="Arial"/>
          <w:b/>
        </w:rPr>
        <w:t xml:space="preserve">.1 </w:t>
      </w:r>
      <w:r w:rsidRPr="00B77BB9">
        <w:rPr>
          <w:rFonts w:ascii="Arial" w:hAnsi="Arial" w:cs="Arial"/>
        </w:rPr>
        <w:t xml:space="preserve">Рассмотрение жалоб органом по сертификации осуществляется в соответствии с </w:t>
      </w:r>
      <w:r w:rsidR="007602B4" w:rsidRPr="00B77BB9">
        <w:rPr>
          <w:rFonts w:ascii="Arial" w:hAnsi="Arial" w:cs="Arial"/>
        </w:rPr>
        <w:t xml:space="preserve">                   </w:t>
      </w:r>
      <w:r w:rsidR="00E73A83" w:rsidRPr="00B77BB9">
        <w:rPr>
          <w:rFonts w:ascii="Arial" w:hAnsi="Arial" w:cs="Arial"/>
        </w:rPr>
        <w:t xml:space="preserve">РК СМ </w:t>
      </w:r>
      <w:r w:rsidR="007602B4" w:rsidRPr="00B77BB9">
        <w:rPr>
          <w:rFonts w:ascii="Arial" w:hAnsi="Arial" w:cs="Arial"/>
        </w:rPr>
        <w:t>ОЛС СЛУЛП</w:t>
      </w:r>
      <w:r w:rsidRPr="00B77BB9">
        <w:rPr>
          <w:rFonts w:ascii="Arial" w:hAnsi="Arial" w:cs="Arial"/>
        </w:rPr>
        <w:t xml:space="preserve"> (подраздел 1</w:t>
      </w:r>
      <w:r w:rsidR="00E73A83" w:rsidRPr="00B77BB9">
        <w:rPr>
          <w:rFonts w:ascii="Arial" w:hAnsi="Arial" w:cs="Arial"/>
        </w:rPr>
        <w:t>0</w:t>
      </w:r>
      <w:r w:rsidRPr="00B77BB9">
        <w:rPr>
          <w:rFonts w:ascii="Arial" w:hAnsi="Arial" w:cs="Arial"/>
        </w:rPr>
        <w:t>.</w:t>
      </w:r>
      <w:r w:rsidR="00E73A83" w:rsidRPr="00B77BB9">
        <w:rPr>
          <w:rFonts w:ascii="Arial" w:hAnsi="Arial" w:cs="Arial"/>
        </w:rPr>
        <w:t>2</w:t>
      </w:r>
      <w:r w:rsidRPr="00B77BB9">
        <w:rPr>
          <w:rFonts w:ascii="Arial" w:hAnsi="Arial" w:cs="Arial"/>
        </w:rPr>
        <w:t>).</w:t>
      </w:r>
    </w:p>
    <w:p w:rsidR="00E73A83" w:rsidRPr="00B77BB9" w:rsidRDefault="004A2FCA" w:rsidP="00E73A83">
      <w:pPr>
        <w:widowControl w:val="0"/>
        <w:spacing w:after="0" w:line="240" w:lineRule="auto"/>
        <w:ind w:firstLine="397"/>
        <w:jc w:val="both"/>
        <w:rPr>
          <w:rFonts w:ascii="Arial" w:hAnsi="Arial" w:cs="Arial"/>
        </w:rPr>
      </w:pPr>
      <w:r w:rsidRPr="00B77BB9">
        <w:rPr>
          <w:rFonts w:ascii="Arial" w:hAnsi="Arial" w:cs="Arial"/>
          <w:b/>
        </w:rPr>
        <w:t>1</w:t>
      </w:r>
      <w:r w:rsidR="003015D7" w:rsidRPr="00B77BB9">
        <w:rPr>
          <w:rFonts w:ascii="Arial" w:hAnsi="Arial" w:cs="Arial"/>
          <w:b/>
        </w:rPr>
        <w:t>1</w:t>
      </w:r>
      <w:r w:rsidRPr="00B77BB9">
        <w:rPr>
          <w:rFonts w:ascii="Arial" w:hAnsi="Arial" w:cs="Arial"/>
          <w:b/>
        </w:rPr>
        <w:t xml:space="preserve">.2 </w:t>
      </w:r>
      <w:r w:rsidRPr="00B77BB9">
        <w:rPr>
          <w:rFonts w:ascii="Arial" w:hAnsi="Arial" w:cs="Arial"/>
        </w:rPr>
        <w:t xml:space="preserve">Рассмотрение апелляций на деятельность органа по сертификации осуществляется в соответствии с </w:t>
      </w:r>
      <w:r w:rsidR="00E73A83" w:rsidRPr="00B77BB9">
        <w:rPr>
          <w:rFonts w:ascii="Arial" w:hAnsi="Arial" w:cs="Arial"/>
        </w:rPr>
        <w:t xml:space="preserve">РК СМ </w:t>
      </w:r>
      <w:r w:rsidR="007602B4" w:rsidRPr="00B77BB9">
        <w:rPr>
          <w:rFonts w:ascii="Arial" w:hAnsi="Arial" w:cs="Arial"/>
        </w:rPr>
        <w:t xml:space="preserve">ОЛС СЛУЛП </w:t>
      </w:r>
      <w:r w:rsidR="00E73A83" w:rsidRPr="00B77BB9">
        <w:rPr>
          <w:rFonts w:ascii="Arial" w:hAnsi="Arial" w:cs="Arial"/>
        </w:rPr>
        <w:t>(подраздел 10.2).</w:t>
      </w:r>
    </w:p>
    <w:p w:rsidR="00530A76" w:rsidRPr="00B77BB9" w:rsidRDefault="00530A76" w:rsidP="00C55E9E">
      <w:pPr>
        <w:widowControl w:val="0"/>
        <w:spacing w:after="0" w:line="240" w:lineRule="auto"/>
        <w:ind w:firstLine="397"/>
        <w:jc w:val="both"/>
        <w:rPr>
          <w:rFonts w:ascii="Arial" w:hAnsi="Arial" w:cs="Arial"/>
          <w:b/>
        </w:rPr>
      </w:pPr>
    </w:p>
    <w:p w:rsidR="004A2FCA" w:rsidRPr="00B77BB9" w:rsidRDefault="004A2FCA" w:rsidP="00C55E9E">
      <w:pPr>
        <w:widowControl w:val="0"/>
        <w:spacing w:after="0" w:line="240" w:lineRule="auto"/>
        <w:ind w:firstLine="397"/>
        <w:jc w:val="both"/>
        <w:rPr>
          <w:rFonts w:ascii="Arial" w:hAnsi="Arial" w:cs="Arial"/>
          <w:b/>
        </w:rPr>
      </w:pPr>
      <w:r w:rsidRPr="00B77BB9">
        <w:rPr>
          <w:rFonts w:ascii="Arial" w:hAnsi="Arial" w:cs="Arial"/>
          <w:b/>
        </w:rPr>
        <w:t>1</w:t>
      </w:r>
      <w:r w:rsidR="00DD453B" w:rsidRPr="00B77BB9">
        <w:rPr>
          <w:rFonts w:ascii="Arial" w:hAnsi="Arial" w:cs="Arial"/>
          <w:b/>
        </w:rPr>
        <w:t>2</w:t>
      </w:r>
      <w:r w:rsidRPr="00B77BB9">
        <w:rPr>
          <w:rFonts w:ascii="Arial" w:hAnsi="Arial" w:cs="Arial"/>
          <w:b/>
        </w:rPr>
        <w:t> Оплата работ по сертификации системы лесоуправления и лесопользования, лесной продукции по признаку происхождения</w:t>
      </w:r>
    </w:p>
    <w:p w:rsidR="004A2FCA" w:rsidRPr="00B77BB9" w:rsidRDefault="004A2FCA" w:rsidP="00C55E9E">
      <w:pPr>
        <w:widowControl w:val="0"/>
        <w:spacing w:after="0" w:line="240" w:lineRule="auto"/>
        <w:ind w:firstLine="397"/>
        <w:jc w:val="both"/>
        <w:rPr>
          <w:rFonts w:ascii="Arial" w:hAnsi="Arial" w:cs="Arial"/>
          <w:sz w:val="16"/>
          <w:szCs w:val="16"/>
        </w:rPr>
      </w:pPr>
    </w:p>
    <w:p w:rsidR="004A2FCA" w:rsidRPr="00B77BB9" w:rsidRDefault="004A2FCA" w:rsidP="00C55E9E">
      <w:pPr>
        <w:widowControl w:val="0"/>
        <w:spacing w:after="0" w:line="240" w:lineRule="auto"/>
        <w:ind w:firstLine="397"/>
        <w:jc w:val="both"/>
        <w:rPr>
          <w:rFonts w:ascii="Arial" w:hAnsi="Arial" w:cs="Arial"/>
        </w:rPr>
      </w:pPr>
      <w:r w:rsidRPr="00B77BB9">
        <w:rPr>
          <w:rFonts w:ascii="Arial" w:hAnsi="Arial" w:cs="Arial"/>
          <w:b/>
        </w:rPr>
        <w:t>1</w:t>
      </w:r>
      <w:r w:rsidR="00DD453B" w:rsidRPr="00B77BB9">
        <w:rPr>
          <w:rFonts w:ascii="Arial" w:hAnsi="Arial" w:cs="Arial"/>
          <w:b/>
        </w:rPr>
        <w:t>2</w:t>
      </w:r>
      <w:r w:rsidRPr="00B77BB9">
        <w:rPr>
          <w:rFonts w:ascii="Arial" w:hAnsi="Arial" w:cs="Arial"/>
          <w:b/>
        </w:rPr>
        <w:t xml:space="preserve">.1 </w:t>
      </w:r>
      <w:r w:rsidRPr="00B77BB9">
        <w:rPr>
          <w:rFonts w:ascii="Arial" w:hAnsi="Arial" w:cs="Arial"/>
        </w:rPr>
        <w:t>Оплата работ по лесной сертификации осуществляется на договорной основе за счет средств организации-заявителя (членов группы) и состоит из оплаты работ по:</w:t>
      </w:r>
    </w:p>
    <w:p w:rsidR="004A2FCA" w:rsidRPr="00B77BB9" w:rsidRDefault="004A2FCA" w:rsidP="00C55E9E">
      <w:pPr>
        <w:widowControl w:val="0"/>
        <w:spacing w:after="0" w:line="240" w:lineRule="auto"/>
        <w:ind w:firstLine="397"/>
        <w:jc w:val="both"/>
        <w:rPr>
          <w:rFonts w:ascii="Arial" w:hAnsi="Arial" w:cs="Arial"/>
        </w:rPr>
      </w:pPr>
      <w:r w:rsidRPr="00B77BB9">
        <w:rPr>
          <w:rFonts w:ascii="Arial" w:hAnsi="Arial" w:cs="Arial"/>
        </w:rPr>
        <w:t>– сертификационному аудиту системы лесоуправления и лесопользования на первом этапе;</w:t>
      </w:r>
    </w:p>
    <w:p w:rsidR="004A2FCA" w:rsidRPr="00B77BB9" w:rsidRDefault="004A2FCA" w:rsidP="00C55E9E">
      <w:pPr>
        <w:widowControl w:val="0"/>
        <w:spacing w:after="0" w:line="240" w:lineRule="auto"/>
        <w:ind w:firstLine="397"/>
        <w:jc w:val="both"/>
        <w:rPr>
          <w:rFonts w:ascii="Arial" w:hAnsi="Arial" w:cs="Arial"/>
        </w:rPr>
      </w:pPr>
      <w:r w:rsidRPr="00B77BB9">
        <w:rPr>
          <w:rFonts w:ascii="Arial" w:hAnsi="Arial" w:cs="Arial"/>
        </w:rPr>
        <w:t>– сертификационному аудиту системы лесоуправления и лесопользования на втором этапе;</w:t>
      </w:r>
    </w:p>
    <w:p w:rsidR="004A2FCA" w:rsidRPr="00B77BB9" w:rsidRDefault="004A2FCA" w:rsidP="00C55E9E">
      <w:pPr>
        <w:widowControl w:val="0"/>
        <w:spacing w:after="0" w:line="240" w:lineRule="auto"/>
        <w:ind w:firstLine="397"/>
        <w:jc w:val="both"/>
        <w:rPr>
          <w:rFonts w:ascii="Arial" w:hAnsi="Arial" w:cs="Arial"/>
        </w:rPr>
      </w:pPr>
      <w:r w:rsidRPr="00B77BB9">
        <w:rPr>
          <w:rFonts w:ascii="Arial" w:hAnsi="Arial" w:cs="Arial"/>
        </w:rPr>
        <w:t>– сертификационному аудиту лесной продукции по признаку происхождения;</w:t>
      </w:r>
    </w:p>
    <w:p w:rsidR="004A2FCA" w:rsidRPr="00B77BB9" w:rsidRDefault="004A2FCA" w:rsidP="00C55E9E">
      <w:pPr>
        <w:widowControl w:val="0"/>
        <w:spacing w:after="0" w:line="240" w:lineRule="auto"/>
        <w:ind w:firstLine="397"/>
        <w:jc w:val="both"/>
        <w:rPr>
          <w:rFonts w:ascii="Arial" w:hAnsi="Arial" w:cs="Arial"/>
        </w:rPr>
      </w:pPr>
      <w:r w:rsidRPr="00B77BB9">
        <w:rPr>
          <w:rFonts w:ascii="Arial" w:hAnsi="Arial" w:cs="Arial"/>
        </w:rPr>
        <w:t>– планово</w:t>
      </w:r>
      <w:r w:rsidR="00621D45" w:rsidRPr="00B77BB9">
        <w:rPr>
          <w:rFonts w:ascii="Arial" w:hAnsi="Arial" w:cs="Arial"/>
        </w:rPr>
        <w:t xml:space="preserve">й </w:t>
      </w:r>
      <w:r w:rsidRPr="00B77BB9">
        <w:rPr>
          <w:rFonts w:ascii="Arial" w:hAnsi="Arial" w:cs="Arial"/>
        </w:rPr>
        <w:t>и внепланово</w:t>
      </w:r>
      <w:r w:rsidR="00621D45" w:rsidRPr="00B77BB9">
        <w:rPr>
          <w:rFonts w:ascii="Arial" w:hAnsi="Arial" w:cs="Arial"/>
        </w:rPr>
        <w:t>й</w:t>
      </w:r>
      <w:r w:rsidRPr="00B77BB9">
        <w:rPr>
          <w:rFonts w:ascii="Arial" w:hAnsi="Arial" w:cs="Arial"/>
        </w:rPr>
        <w:t xml:space="preserve"> </w:t>
      </w:r>
      <w:r w:rsidR="00621D45" w:rsidRPr="00B77BB9">
        <w:rPr>
          <w:rFonts w:ascii="Arial" w:hAnsi="Arial" w:cs="Arial"/>
        </w:rPr>
        <w:t>периодической оценке</w:t>
      </w:r>
      <w:r w:rsidRPr="00B77BB9">
        <w:rPr>
          <w:rFonts w:ascii="Arial" w:hAnsi="Arial" w:cs="Arial"/>
        </w:rPr>
        <w:t>;</w:t>
      </w:r>
    </w:p>
    <w:p w:rsidR="004A2FCA" w:rsidRPr="00B77BB9" w:rsidRDefault="004A2FCA" w:rsidP="00C55E9E">
      <w:pPr>
        <w:widowControl w:val="0"/>
        <w:spacing w:after="0" w:line="240" w:lineRule="auto"/>
        <w:ind w:firstLine="397"/>
        <w:jc w:val="both"/>
        <w:rPr>
          <w:rFonts w:ascii="Arial" w:hAnsi="Arial" w:cs="Arial"/>
        </w:rPr>
      </w:pPr>
      <w:r w:rsidRPr="00B77BB9">
        <w:rPr>
          <w:rFonts w:ascii="Arial" w:hAnsi="Arial" w:cs="Arial"/>
        </w:rPr>
        <w:t>– дополнительному аудиту;</w:t>
      </w:r>
    </w:p>
    <w:p w:rsidR="004A2FCA" w:rsidRPr="00B77BB9" w:rsidRDefault="004A2FCA" w:rsidP="00C55E9E">
      <w:pPr>
        <w:widowControl w:val="0"/>
        <w:spacing w:after="0" w:line="240" w:lineRule="auto"/>
        <w:ind w:firstLine="397"/>
        <w:jc w:val="both"/>
        <w:rPr>
          <w:rFonts w:ascii="Arial" w:hAnsi="Arial" w:cs="Arial"/>
        </w:rPr>
      </w:pPr>
      <w:r w:rsidRPr="00B77BB9">
        <w:rPr>
          <w:rFonts w:ascii="Arial" w:hAnsi="Arial" w:cs="Arial"/>
        </w:rPr>
        <w:t>– повторно</w:t>
      </w:r>
      <w:r w:rsidR="00621D45" w:rsidRPr="00B77BB9">
        <w:rPr>
          <w:rFonts w:ascii="Arial" w:hAnsi="Arial" w:cs="Arial"/>
        </w:rPr>
        <w:t>й</w:t>
      </w:r>
      <w:r w:rsidRPr="00B77BB9">
        <w:rPr>
          <w:rFonts w:ascii="Arial" w:hAnsi="Arial" w:cs="Arial"/>
        </w:rPr>
        <w:t xml:space="preserve"> сертификаци</w:t>
      </w:r>
      <w:r w:rsidR="00621D45" w:rsidRPr="00B77BB9">
        <w:rPr>
          <w:rFonts w:ascii="Arial" w:hAnsi="Arial" w:cs="Arial"/>
        </w:rPr>
        <w:t>и;</w:t>
      </w:r>
    </w:p>
    <w:p w:rsidR="00621D45" w:rsidRPr="00B77BB9" w:rsidRDefault="00621D45" w:rsidP="00621D45">
      <w:pPr>
        <w:widowControl w:val="0"/>
        <w:spacing w:after="0" w:line="240" w:lineRule="auto"/>
        <w:ind w:firstLine="397"/>
        <w:jc w:val="both"/>
        <w:rPr>
          <w:rFonts w:ascii="Arial" w:hAnsi="Arial" w:cs="Arial"/>
        </w:rPr>
      </w:pPr>
      <w:r w:rsidRPr="00B77BB9">
        <w:rPr>
          <w:rFonts w:ascii="Arial" w:hAnsi="Arial" w:cs="Arial"/>
        </w:rPr>
        <w:t>– оформлению копий сертификата соответствия.</w:t>
      </w:r>
    </w:p>
    <w:p w:rsidR="004A2FCA" w:rsidRPr="00B77BB9" w:rsidRDefault="00621D45" w:rsidP="00C55E9E">
      <w:pPr>
        <w:widowControl w:val="0"/>
        <w:spacing w:after="0" w:line="240" w:lineRule="auto"/>
        <w:ind w:firstLine="397"/>
        <w:jc w:val="both"/>
        <w:rPr>
          <w:rFonts w:ascii="Arial" w:hAnsi="Arial" w:cs="Arial"/>
        </w:rPr>
      </w:pPr>
      <w:r w:rsidRPr="00B77BB9">
        <w:rPr>
          <w:rFonts w:ascii="Arial" w:hAnsi="Arial" w:cs="Arial"/>
        </w:rPr>
        <w:t>З</w:t>
      </w:r>
      <w:r w:rsidR="004A2FCA" w:rsidRPr="00B77BB9">
        <w:rPr>
          <w:rFonts w:ascii="Arial" w:hAnsi="Arial" w:cs="Arial"/>
        </w:rPr>
        <w:t>аявитель (члены группы) оплачивает все расходы по проведению работ по сертификации независимо от результатов сертификации.</w:t>
      </w:r>
    </w:p>
    <w:p w:rsidR="004A2FCA" w:rsidRPr="00B77BB9" w:rsidRDefault="004A2FCA" w:rsidP="00C55E9E">
      <w:pPr>
        <w:widowControl w:val="0"/>
        <w:spacing w:after="0" w:line="240" w:lineRule="auto"/>
        <w:ind w:firstLine="397"/>
        <w:jc w:val="both"/>
        <w:rPr>
          <w:rFonts w:ascii="Arial" w:hAnsi="Arial" w:cs="Arial"/>
        </w:rPr>
      </w:pPr>
      <w:r w:rsidRPr="00B77BB9">
        <w:rPr>
          <w:rFonts w:ascii="Arial" w:hAnsi="Arial" w:cs="Arial"/>
        </w:rPr>
        <w:t>Трудоемкость работ по лесной сертификации устанавливается органом по сертификации</w:t>
      </w:r>
      <w:r w:rsidR="00A71DB2" w:rsidRPr="00B77BB9">
        <w:rPr>
          <w:rFonts w:ascii="Arial" w:hAnsi="Arial" w:cs="Arial"/>
        </w:rPr>
        <w:t xml:space="preserve"> в соответствии с </w:t>
      </w:r>
      <w:r w:rsidR="00741A9C" w:rsidRPr="00B77BB9">
        <w:rPr>
          <w:rFonts w:ascii="Arial" w:hAnsi="Arial" w:cs="Arial"/>
          <w:lang w:val="en-US"/>
        </w:rPr>
        <w:t>IAF</w:t>
      </w:r>
      <w:r w:rsidR="00741A9C" w:rsidRPr="00B77BB9">
        <w:rPr>
          <w:rFonts w:ascii="Arial" w:hAnsi="Arial" w:cs="Arial"/>
        </w:rPr>
        <w:t xml:space="preserve"> </w:t>
      </w:r>
      <w:r w:rsidR="00741A9C" w:rsidRPr="00B77BB9">
        <w:rPr>
          <w:rFonts w:ascii="Arial" w:hAnsi="Arial" w:cs="Arial"/>
          <w:lang w:val="en-US"/>
        </w:rPr>
        <w:t>MD</w:t>
      </w:r>
      <w:r w:rsidR="00741A9C" w:rsidRPr="00B77BB9">
        <w:rPr>
          <w:rFonts w:ascii="Arial" w:hAnsi="Arial" w:cs="Arial"/>
        </w:rPr>
        <w:t xml:space="preserve"> 1:20</w:t>
      </w:r>
      <w:r w:rsidR="007602B4" w:rsidRPr="00B77BB9">
        <w:rPr>
          <w:rFonts w:ascii="Arial" w:hAnsi="Arial" w:cs="Arial"/>
        </w:rPr>
        <w:t>23</w:t>
      </w:r>
      <w:r w:rsidR="00741A9C" w:rsidRPr="00B77BB9">
        <w:rPr>
          <w:rFonts w:ascii="Arial" w:hAnsi="Arial" w:cs="Arial"/>
        </w:rPr>
        <w:t xml:space="preserve">, </w:t>
      </w:r>
      <w:r w:rsidR="00A71DB2" w:rsidRPr="00B77BB9">
        <w:rPr>
          <w:rFonts w:ascii="Arial" w:hAnsi="Arial" w:cs="Arial"/>
          <w:lang w:val="en-US"/>
        </w:rPr>
        <w:t>IAF</w:t>
      </w:r>
      <w:r w:rsidR="00A71DB2" w:rsidRPr="00B77BB9">
        <w:rPr>
          <w:rFonts w:ascii="Arial" w:hAnsi="Arial" w:cs="Arial"/>
        </w:rPr>
        <w:t xml:space="preserve"> </w:t>
      </w:r>
      <w:r w:rsidR="00A71DB2" w:rsidRPr="00B77BB9">
        <w:rPr>
          <w:rFonts w:ascii="Arial" w:hAnsi="Arial" w:cs="Arial"/>
          <w:lang w:val="en-US"/>
        </w:rPr>
        <w:t>MD</w:t>
      </w:r>
      <w:r w:rsidR="00A71DB2" w:rsidRPr="00B77BB9">
        <w:rPr>
          <w:rFonts w:ascii="Arial" w:hAnsi="Arial" w:cs="Arial"/>
        </w:rPr>
        <w:t xml:space="preserve"> 5:201</w:t>
      </w:r>
      <w:r w:rsidR="00741A9C" w:rsidRPr="00B77BB9">
        <w:rPr>
          <w:rFonts w:ascii="Arial" w:hAnsi="Arial" w:cs="Arial"/>
        </w:rPr>
        <w:t>9</w:t>
      </w:r>
      <w:r w:rsidR="00530A76" w:rsidRPr="00B77BB9">
        <w:rPr>
          <w:rFonts w:ascii="Arial" w:hAnsi="Arial" w:cs="Arial"/>
        </w:rPr>
        <w:t xml:space="preserve"> с </w:t>
      </w:r>
      <w:r w:rsidR="00A71DB2" w:rsidRPr="00B77BB9">
        <w:rPr>
          <w:rFonts w:ascii="Arial" w:hAnsi="Arial" w:cs="Arial"/>
        </w:rPr>
        <w:t>и временными предельными нормами трудоемкости работ по сертификации систем лесоуправления и лесопользования.</w:t>
      </w:r>
    </w:p>
    <w:p w:rsidR="004A2FCA" w:rsidRPr="00B77BB9" w:rsidRDefault="004A2FCA" w:rsidP="004A2FCA">
      <w:pPr>
        <w:widowControl w:val="0"/>
        <w:ind w:firstLine="709"/>
        <w:jc w:val="both"/>
        <w:rPr>
          <w:rFonts w:ascii="Arial" w:hAnsi="Arial" w:cs="Arial"/>
        </w:rPr>
      </w:pPr>
    </w:p>
    <w:p w:rsidR="004A2FCA" w:rsidRPr="00B77BB9" w:rsidRDefault="004A2FCA" w:rsidP="00C021F6">
      <w:pPr>
        <w:pStyle w:val="2"/>
        <w:keepNext w:val="0"/>
        <w:ind w:firstLine="0"/>
        <w:jc w:val="right"/>
        <w:rPr>
          <w:rFonts w:ascii="Arial" w:hAnsi="Arial"/>
          <w:sz w:val="22"/>
          <w:szCs w:val="22"/>
        </w:rPr>
      </w:pPr>
      <w:r w:rsidRPr="00B77BB9">
        <w:rPr>
          <w:rFonts w:ascii="Arial" w:hAnsi="Arial" w:cs="Arial"/>
          <w:sz w:val="22"/>
          <w:szCs w:val="22"/>
        </w:rPr>
        <w:br w:type="page"/>
      </w:r>
      <w:r w:rsidRPr="00B77BB9">
        <w:rPr>
          <w:rFonts w:ascii="Arial" w:hAnsi="Arial"/>
          <w:sz w:val="22"/>
          <w:szCs w:val="22"/>
        </w:rPr>
        <w:t xml:space="preserve">Приложение </w:t>
      </w:r>
      <w:r w:rsidR="00811B43" w:rsidRPr="00B77BB9">
        <w:rPr>
          <w:rFonts w:ascii="Arial" w:hAnsi="Arial"/>
          <w:sz w:val="22"/>
          <w:szCs w:val="22"/>
        </w:rPr>
        <w:t>1</w:t>
      </w:r>
    </w:p>
    <w:p w:rsidR="0004395F" w:rsidRPr="00B77BB9" w:rsidRDefault="0004395F" w:rsidP="0004395F">
      <w:pPr>
        <w:pStyle w:val="2"/>
        <w:ind w:firstLine="709"/>
        <w:rPr>
          <w:rFonts w:ascii="Arial" w:hAnsi="Arial"/>
          <w:sz w:val="22"/>
        </w:rPr>
      </w:pPr>
      <w:r w:rsidRPr="00B77BB9">
        <w:rPr>
          <w:rFonts w:ascii="Arial" w:hAnsi="Arial"/>
          <w:sz w:val="22"/>
        </w:rPr>
        <w:t>Форма заявки на проведение сертификации системы</w:t>
      </w:r>
    </w:p>
    <w:p w:rsidR="0004395F" w:rsidRPr="00B77BB9" w:rsidRDefault="0004395F" w:rsidP="0004395F">
      <w:pPr>
        <w:pStyle w:val="2"/>
        <w:ind w:firstLine="709"/>
        <w:rPr>
          <w:rFonts w:ascii="Arial" w:hAnsi="Arial"/>
          <w:sz w:val="22"/>
        </w:rPr>
      </w:pPr>
      <w:r w:rsidRPr="00B77BB9">
        <w:rPr>
          <w:rFonts w:ascii="Arial" w:hAnsi="Arial"/>
          <w:sz w:val="22"/>
        </w:rPr>
        <w:t>лесоуправления и лесопользования</w:t>
      </w:r>
    </w:p>
    <w:p w:rsidR="0004395F" w:rsidRPr="00B77BB9" w:rsidRDefault="0004395F" w:rsidP="0004395F">
      <w:pPr>
        <w:ind w:firstLine="709"/>
        <w:rPr>
          <w:rFonts w:ascii="Arial" w:hAnsi="Arial"/>
        </w:rPr>
      </w:pPr>
    </w:p>
    <w:p w:rsidR="0004395F" w:rsidRPr="00B77BB9" w:rsidRDefault="0004395F" w:rsidP="0004395F">
      <w:pPr>
        <w:spacing w:after="0" w:line="240" w:lineRule="auto"/>
        <w:jc w:val="right"/>
        <w:rPr>
          <w:rFonts w:ascii="Arial" w:hAnsi="Arial"/>
        </w:rPr>
      </w:pPr>
      <w:r w:rsidRPr="00B77BB9">
        <w:rPr>
          <w:rFonts w:ascii="Arial" w:hAnsi="Arial"/>
        </w:rPr>
        <w:t>_______________________________________</w:t>
      </w:r>
    </w:p>
    <w:p w:rsidR="0004395F" w:rsidRPr="00B77BB9" w:rsidRDefault="0004395F" w:rsidP="0004395F">
      <w:pPr>
        <w:spacing w:after="0" w:line="240" w:lineRule="auto"/>
        <w:jc w:val="center"/>
        <w:rPr>
          <w:rFonts w:ascii="Arial" w:hAnsi="Arial"/>
          <w:sz w:val="18"/>
        </w:rPr>
      </w:pPr>
      <w:r w:rsidRPr="00B77BB9">
        <w:rPr>
          <w:rFonts w:ascii="Arial" w:hAnsi="Arial"/>
          <w:sz w:val="18"/>
        </w:rPr>
        <w:t xml:space="preserve">                                                                                                                (</w:t>
      </w:r>
      <w:r w:rsidRPr="00B77BB9">
        <w:rPr>
          <w:rFonts w:ascii="Arial" w:hAnsi="Arial"/>
          <w:sz w:val="16"/>
          <w:szCs w:val="16"/>
        </w:rPr>
        <w:t>полное наименование органа по сертификации,</w:t>
      </w:r>
    </w:p>
    <w:p w:rsidR="0004395F" w:rsidRPr="00B77BB9" w:rsidRDefault="0004395F" w:rsidP="0004395F">
      <w:pPr>
        <w:spacing w:after="0" w:line="240" w:lineRule="auto"/>
        <w:jc w:val="center"/>
        <w:rPr>
          <w:rFonts w:ascii="Arial" w:hAnsi="Arial"/>
        </w:rPr>
      </w:pPr>
      <w:r w:rsidRPr="00B77BB9">
        <w:rPr>
          <w:rFonts w:ascii="Arial" w:hAnsi="Arial"/>
        </w:rPr>
        <w:t xml:space="preserve">                                                                                        _______________________________________</w:t>
      </w:r>
    </w:p>
    <w:p w:rsidR="0004395F" w:rsidRPr="00B77BB9" w:rsidRDefault="0004395F" w:rsidP="0004395F">
      <w:pPr>
        <w:spacing w:after="0" w:line="240" w:lineRule="auto"/>
        <w:jc w:val="right"/>
        <w:rPr>
          <w:rFonts w:ascii="Arial" w:hAnsi="Arial"/>
          <w:sz w:val="16"/>
          <w:szCs w:val="16"/>
        </w:rPr>
      </w:pPr>
      <w:r w:rsidRPr="00B77BB9">
        <w:rPr>
          <w:rFonts w:ascii="Arial" w:hAnsi="Arial"/>
          <w:sz w:val="16"/>
          <w:szCs w:val="16"/>
        </w:rPr>
        <w:t>его место нахождения и адрес (адреса) места осуществления</w:t>
      </w:r>
    </w:p>
    <w:p w:rsidR="0004395F" w:rsidRPr="00B77BB9" w:rsidRDefault="0004395F" w:rsidP="0004395F">
      <w:pPr>
        <w:spacing w:after="0" w:line="240" w:lineRule="auto"/>
        <w:jc w:val="right"/>
        <w:rPr>
          <w:rFonts w:ascii="Arial" w:hAnsi="Arial"/>
        </w:rPr>
      </w:pPr>
      <w:r w:rsidRPr="00B77BB9">
        <w:rPr>
          <w:rFonts w:ascii="Arial" w:hAnsi="Arial"/>
        </w:rPr>
        <w:t>_______________________________________</w:t>
      </w:r>
    </w:p>
    <w:p w:rsidR="0004395F" w:rsidRPr="00B77BB9" w:rsidRDefault="0004395F" w:rsidP="0004395F">
      <w:pPr>
        <w:spacing w:after="0" w:line="240" w:lineRule="auto"/>
        <w:jc w:val="center"/>
        <w:rPr>
          <w:rFonts w:ascii="Arial" w:hAnsi="Arial"/>
          <w:sz w:val="16"/>
          <w:szCs w:val="16"/>
        </w:rPr>
      </w:pPr>
      <w:r w:rsidRPr="00B77BB9">
        <w:rPr>
          <w:rFonts w:ascii="Arial" w:hAnsi="Arial"/>
          <w:sz w:val="16"/>
          <w:szCs w:val="16"/>
        </w:rPr>
        <w:t xml:space="preserve">                                                                                                       деятельности (в случае если адреса различаются))</w:t>
      </w:r>
    </w:p>
    <w:p w:rsidR="0004395F" w:rsidRPr="00B77BB9" w:rsidRDefault="0004395F" w:rsidP="0004395F">
      <w:pPr>
        <w:spacing w:after="0" w:line="240" w:lineRule="auto"/>
        <w:ind w:firstLine="5103"/>
        <w:jc w:val="right"/>
        <w:rPr>
          <w:rFonts w:ascii="Arial" w:hAnsi="Arial"/>
          <w:szCs w:val="20"/>
        </w:rPr>
      </w:pPr>
    </w:p>
    <w:p w:rsidR="0004395F" w:rsidRPr="00B77BB9" w:rsidRDefault="0004395F" w:rsidP="0004395F">
      <w:pPr>
        <w:spacing w:after="0" w:line="240" w:lineRule="auto"/>
        <w:ind w:firstLine="709"/>
        <w:jc w:val="center"/>
        <w:rPr>
          <w:rFonts w:ascii="Arial" w:hAnsi="Arial"/>
        </w:rPr>
      </w:pPr>
    </w:p>
    <w:p w:rsidR="0004395F" w:rsidRPr="00B77BB9" w:rsidRDefault="0004395F" w:rsidP="0004395F">
      <w:pPr>
        <w:pStyle w:val="1"/>
        <w:ind w:firstLine="709"/>
        <w:rPr>
          <w:rFonts w:ascii="Arial" w:hAnsi="Arial"/>
          <w:caps/>
          <w:sz w:val="22"/>
        </w:rPr>
      </w:pPr>
      <w:r w:rsidRPr="00B77BB9">
        <w:rPr>
          <w:rFonts w:ascii="Arial" w:hAnsi="Arial"/>
          <w:caps/>
          <w:sz w:val="22"/>
        </w:rPr>
        <w:t>Заявка</w:t>
      </w:r>
      <w:r w:rsidRPr="00B77BB9">
        <w:rPr>
          <w:rFonts w:ascii="Arial" w:hAnsi="Arial"/>
          <w:caps/>
          <w:sz w:val="22"/>
          <w:vertAlign w:val="superscript"/>
        </w:rPr>
        <w:t>1</w:t>
      </w:r>
    </w:p>
    <w:p w:rsidR="0004395F" w:rsidRPr="00B77BB9" w:rsidRDefault="0004395F" w:rsidP="0004395F">
      <w:pPr>
        <w:ind w:firstLine="709"/>
        <w:jc w:val="center"/>
        <w:rPr>
          <w:rFonts w:ascii="Arial" w:hAnsi="Arial"/>
          <w:b/>
        </w:rPr>
      </w:pPr>
      <w:r w:rsidRPr="00B77BB9">
        <w:rPr>
          <w:rFonts w:ascii="Arial" w:hAnsi="Arial"/>
          <w:b/>
        </w:rPr>
        <w:t>на проведение работ по сертификации системы лесоуправления и лесопользования</w:t>
      </w:r>
    </w:p>
    <w:p w:rsidR="0004395F" w:rsidRPr="00B77BB9" w:rsidRDefault="0004395F" w:rsidP="0004395F">
      <w:pPr>
        <w:spacing w:after="0" w:line="240" w:lineRule="auto"/>
        <w:rPr>
          <w:rFonts w:ascii="Arial" w:hAnsi="Arial"/>
        </w:rPr>
      </w:pPr>
      <w:r w:rsidRPr="00B77BB9">
        <w:rPr>
          <w:rFonts w:ascii="Arial" w:hAnsi="Arial"/>
          <w:b/>
        </w:rPr>
        <w:t>1</w:t>
      </w:r>
      <w:r w:rsidRPr="00B77BB9">
        <w:rPr>
          <w:rFonts w:ascii="Arial" w:hAnsi="Arial"/>
        </w:rPr>
        <w:t xml:space="preserve"> _________________________________________________________________________________</w:t>
      </w:r>
    </w:p>
    <w:p w:rsidR="0004395F" w:rsidRPr="00B77BB9" w:rsidRDefault="0004395F" w:rsidP="0004395F">
      <w:pPr>
        <w:spacing w:after="0" w:line="240" w:lineRule="auto"/>
        <w:rPr>
          <w:rFonts w:ascii="Arial" w:hAnsi="Arial"/>
          <w:sz w:val="18"/>
        </w:rPr>
      </w:pPr>
      <w:r w:rsidRPr="00B77BB9">
        <w:rPr>
          <w:rFonts w:ascii="Arial" w:hAnsi="Arial"/>
          <w:sz w:val="18"/>
        </w:rPr>
        <w:t xml:space="preserve">(полное наименование заявителя на проведение сертификации, </w:t>
      </w:r>
      <w:r w:rsidRPr="00B77BB9">
        <w:rPr>
          <w:rFonts w:ascii="Arial" w:hAnsi="Arial"/>
          <w:sz w:val="18"/>
          <w:szCs w:val="18"/>
        </w:rPr>
        <w:t>его место нахождения и адрес (адреса) места</w:t>
      </w:r>
    </w:p>
    <w:p w:rsidR="0004395F" w:rsidRPr="00B77BB9" w:rsidRDefault="0004395F" w:rsidP="0004395F">
      <w:pPr>
        <w:spacing w:after="0" w:line="240" w:lineRule="auto"/>
        <w:rPr>
          <w:rFonts w:ascii="Arial" w:hAnsi="Arial"/>
        </w:rPr>
      </w:pPr>
      <w:r w:rsidRPr="00B77BB9">
        <w:rPr>
          <w:rFonts w:ascii="Arial" w:hAnsi="Arial"/>
        </w:rPr>
        <w:t>___________________________________________________________________________________</w:t>
      </w:r>
    </w:p>
    <w:p w:rsidR="0004395F" w:rsidRPr="00B77BB9" w:rsidRDefault="0004395F" w:rsidP="0004395F">
      <w:pPr>
        <w:spacing w:after="0" w:line="240" w:lineRule="auto"/>
        <w:jc w:val="center"/>
        <w:rPr>
          <w:rFonts w:ascii="Arial" w:hAnsi="Arial"/>
          <w:sz w:val="18"/>
          <w:szCs w:val="18"/>
        </w:rPr>
      </w:pPr>
      <w:r w:rsidRPr="00B77BB9">
        <w:rPr>
          <w:rFonts w:ascii="Arial" w:hAnsi="Arial"/>
          <w:sz w:val="18"/>
          <w:szCs w:val="18"/>
        </w:rPr>
        <w:t>осуществления деятельности (в случае если адреса различаются), включая наименование страны)</w:t>
      </w:r>
    </w:p>
    <w:p w:rsidR="0004395F" w:rsidRPr="00B77BB9" w:rsidRDefault="0004395F" w:rsidP="0004395F">
      <w:pPr>
        <w:spacing w:after="0" w:line="240" w:lineRule="auto"/>
        <w:rPr>
          <w:rFonts w:ascii="Arial" w:hAnsi="Arial"/>
          <w:szCs w:val="20"/>
        </w:rPr>
      </w:pPr>
      <w:r w:rsidRPr="00B77BB9">
        <w:rPr>
          <w:rFonts w:ascii="Arial" w:hAnsi="Arial"/>
        </w:rPr>
        <w:t>___________________________________________________________________________________</w:t>
      </w:r>
    </w:p>
    <w:p w:rsidR="0004395F" w:rsidRPr="00B77BB9" w:rsidRDefault="0004395F" w:rsidP="0004395F">
      <w:pPr>
        <w:spacing w:after="0" w:line="240" w:lineRule="auto"/>
        <w:rPr>
          <w:rFonts w:ascii="Arial" w:hAnsi="Arial"/>
        </w:rPr>
      </w:pPr>
      <w:r w:rsidRPr="00B77BB9">
        <w:rPr>
          <w:rFonts w:ascii="Arial" w:hAnsi="Arial"/>
        </w:rPr>
        <w:t>банковские реквизиты ________________________________________________________________</w:t>
      </w:r>
    </w:p>
    <w:p w:rsidR="0004395F" w:rsidRPr="00B77BB9" w:rsidRDefault="0004395F" w:rsidP="0004395F">
      <w:pPr>
        <w:spacing w:after="0" w:line="240" w:lineRule="auto"/>
        <w:rPr>
          <w:rFonts w:ascii="Arial" w:hAnsi="Arial"/>
        </w:rPr>
      </w:pPr>
      <w:r w:rsidRPr="00B77BB9">
        <w:rPr>
          <w:rFonts w:ascii="Arial" w:hAnsi="Arial"/>
        </w:rPr>
        <w:t>___________________________________________________________________________________</w:t>
      </w:r>
    </w:p>
    <w:p w:rsidR="0004395F" w:rsidRPr="00B77BB9" w:rsidRDefault="0004395F" w:rsidP="0004395F">
      <w:pPr>
        <w:spacing w:after="0" w:line="240" w:lineRule="auto"/>
        <w:rPr>
          <w:rFonts w:ascii="Arial" w:hAnsi="Arial"/>
          <w:szCs w:val="20"/>
        </w:rPr>
      </w:pPr>
      <w:r w:rsidRPr="00B77BB9">
        <w:rPr>
          <w:rFonts w:ascii="Arial" w:hAnsi="Arial"/>
        </w:rPr>
        <w:t>Регистрационный номер в ЕГР</w:t>
      </w:r>
      <w:r w:rsidRPr="00B77BB9">
        <w:rPr>
          <w:rFonts w:ascii="Arial" w:hAnsi="Arial"/>
          <w:vertAlign w:val="superscript"/>
        </w:rPr>
        <w:t>2</w:t>
      </w:r>
      <w:r w:rsidRPr="00B77BB9">
        <w:rPr>
          <w:rFonts w:ascii="Arial" w:hAnsi="Arial"/>
        </w:rPr>
        <w:t xml:space="preserve"> ___________, номер телефона ___________, адрес электронной почты _____________________________________________________________________________,</w:t>
      </w:r>
    </w:p>
    <w:p w:rsidR="0004395F" w:rsidRPr="00B77BB9" w:rsidRDefault="0004395F" w:rsidP="0004395F">
      <w:pPr>
        <w:spacing w:after="0" w:line="240" w:lineRule="auto"/>
        <w:rPr>
          <w:rFonts w:ascii="Arial" w:hAnsi="Arial"/>
        </w:rPr>
      </w:pPr>
      <w:r w:rsidRPr="00B77BB9">
        <w:rPr>
          <w:rFonts w:ascii="Arial" w:hAnsi="Arial"/>
        </w:rPr>
        <w:t xml:space="preserve">в лице ____________________________________________________________________________ </w:t>
      </w:r>
    </w:p>
    <w:p w:rsidR="0004395F" w:rsidRPr="00B77BB9" w:rsidRDefault="0004395F" w:rsidP="0004395F">
      <w:pPr>
        <w:spacing w:after="0" w:line="240" w:lineRule="auto"/>
        <w:jc w:val="center"/>
        <w:rPr>
          <w:rFonts w:ascii="Arial" w:hAnsi="Arial"/>
          <w:sz w:val="18"/>
        </w:rPr>
      </w:pPr>
      <w:r w:rsidRPr="00B77BB9">
        <w:rPr>
          <w:rFonts w:ascii="Arial" w:hAnsi="Arial"/>
          <w:sz w:val="18"/>
        </w:rPr>
        <w:t xml:space="preserve">(должность служащего, фамилия, собственное имя, отчество (если таковое имеется) руководителя </w:t>
      </w:r>
    </w:p>
    <w:p w:rsidR="0004395F" w:rsidRPr="00B77BB9" w:rsidRDefault="0004395F" w:rsidP="0004395F">
      <w:pPr>
        <w:spacing w:after="0" w:line="240" w:lineRule="auto"/>
        <w:rPr>
          <w:rFonts w:ascii="Arial" w:hAnsi="Arial"/>
        </w:rPr>
      </w:pPr>
      <w:r w:rsidRPr="00B77BB9">
        <w:rPr>
          <w:rFonts w:ascii="Arial" w:hAnsi="Arial"/>
        </w:rPr>
        <w:t xml:space="preserve">___________________________________________________________________________________ </w:t>
      </w:r>
    </w:p>
    <w:p w:rsidR="0004395F" w:rsidRPr="00B77BB9" w:rsidRDefault="0004395F" w:rsidP="0004395F">
      <w:pPr>
        <w:spacing w:after="0" w:line="240" w:lineRule="auto"/>
        <w:jc w:val="center"/>
        <w:rPr>
          <w:rFonts w:ascii="Arial" w:hAnsi="Arial"/>
          <w:sz w:val="18"/>
          <w:szCs w:val="20"/>
        </w:rPr>
      </w:pPr>
      <w:r w:rsidRPr="00B77BB9">
        <w:rPr>
          <w:rFonts w:ascii="Arial" w:hAnsi="Arial"/>
          <w:sz w:val="18"/>
        </w:rPr>
        <w:t xml:space="preserve">(уполномоченного руководителем должностного лица) заявителя на проведение сертификации) </w:t>
      </w:r>
    </w:p>
    <w:p w:rsidR="0004395F" w:rsidRPr="00B77BB9" w:rsidRDefault="0004395F" w:rsidP="0004395F">
      <w:pPr>
        <w:spacing w:after="0" w:line="240" w:lineRule="auto"/>
        <w:jc w:val="both"/>
        <w:rPr>
          <w:rFonts w:ascii="Arial" w:hAnsi="Arial"/>
        </w:rPr>
      </w:pPr>
    </w:p>
    <w:p w:rsidR="0004395F" w:rsidRPr="00B77BB9" w:rsidRDefault="0004395F" w:rsidP="0004395F">
      <w:pPr>
        <w:spacing w:after="0" w:line="240" w:lineRule="auto"/>
        <w:rPr>
          <w:rFonts w:ascii="Arial" w:hAnsi="Arial"/>
        </w:rPr>
      </w:pPr>
      <w:r w:rsidRPr="00B77BB9">
        <w:rPr>
          <w:rFonts w:ascii="Arial" w:hAnsi="Arial"/>
        </w:rPr>
        <w:t>заявляю, что в организации внедрена ___________________________________________________________________________________</w:t>
      </w:r>
    </w:p>
    <w:p w:rsidR="0004395F" w:rsidRPr="00B77BB9" w:rsidRDefault="0004395F" w:rsidP="0004395F">
      <w:pPr>
        <w:spacing w:after="0" w:line="240" w:lineRule="auto"/>
        <w:ind w:firstLine="2835"/>
        <w:rPr>
          <w:rFonts w:ascii="Arial" w:hAnsi="Arial"/>
          <w:sz w:val="18"/>
        </w:rPr>
      </w:pPr>
      <w:r w:rsidRPr="00B77BB9">
        <w:rPr>
          <w:rFonts w:ascii="Arial" w:hAnsi="Arial"/>
          <w:sz w:val="18"/>
        </w:rPr>
        <w:t xml:space="preserve">(наименование системы управления (менеджмента) </w:t>
      </w:r>
    </w:p>
    <w:p w:rsidR="0004395F" w:rsidRPr="00B77BB9" w:rsidRDefault="0004395F" w:rsidP="0004395F">
      <w:pPr>
        <w:spacing w:after="0" w:line="240" w:lineRule="auto"/>
        <w:rPr>
          <w:rFonts w:ascii="Arial" w:hAnsi="Arial"/>
        </w:rPr>
      </w:pPr>
      <w:r w:rsidRPr="00B77BB9">
        <w:rPr>
          <w:rFonts w:ascii="Arial" w:hAnsi="Arial"/>
        </w:rPr>
        <w:t>соответствующая требованиям ________________________________________________________</w:t>
      </w:r>
    </w:p>
    <w:p w:rsidR="0004395F" w:rsidRPr="00B77BB9" w:rsidRDefault="0004395F" w:rsidP="0004395F">
      <w:pPr>
        <w:tabs>
          <w:tab w:val="left" w:pos="3779"/>
        </w:tabs>
        <w:spacing w:after="0" w:line="240" w:lineRule="auto"/>
        <w:rPr>
          <w:rFonts w:ascii="Arial" w:hAnsi="Arial"/>
          <w:sz w:val="18"/>
          <w:szCs w:val="18"/>
        </w:rPr>
      </w:pPr>
      <w:r w:rsidRPr="00B77BB9">
        <w:rPr>
          <w:rFonts w:ascii="Arial" w:hAnsi="Arial"/>
        </w:rPr>
        <w:t xml:space="preserve">                                                        </w:t>
      </w:r>
      <w:r w:rsidRPr="00B77BB9">
        <w:rPr>
          <w:rFonts w:ascii="Arial" w:hAnsi="Arial"/>
          <w:sz w:val="18"/>
          <w:szCs w:val="18"/>
        </w:rPr>
        <w:t>(обозначение документа (документов), устанавливающего (устанавливающих)</w:t>
      </w:r>
    </w:p>
    <w:p w:rsidR="0004395F" w:rsidRPr="00B77BB9" w:rsidRDefault="0004395F" w:rsidP="0004395F">
      <w:pPr>
        <w:spacing w:after="0" w:line="240" w:lineRule="auto"/>
        <w:rPr>
          <w:rFonts w:ascii="Arial" w:hAnsi="Arial"/>
        </w:rPr>
      </w:pPr>
      <w:r w:rsidRPr="00B77BB9">
        <w:rPr>
          <w:rFonts w:ascii="Arial" w:hAnsi="Arial"/>
        </w:rPr>
        <w:t>___________________________________________________________________________________</w:t>
      </w:r>
    </w:p>
    <w:p w:rsidR="0004395F" w:rsidRPr="00B77BB9" w:rsidRDefault="0004395F" w:rsidP="0004395F">
      <w:pPr>
        <w:spacing w:after="0" w:line="240" w:lineRule="auto"/>
        <w:rPr>
          <w:rFonts w:ascii="Arial" w:hAnsi="Arial"/>
          <w:sz w:val="18"/>
          <w:szCs w:val="20"/>
        </w:rPr>
      </w:pPr>
      <w:r w:rsidRPr="00B77BB9">
        <w:rPr>
          <w:rFonts w:ascii="Arial" w:hAnsi="Arial"/>
          <w:sz w:val="18"/>
          <w:szCs w:val="18"/>
        </w:rPr>
        <w:t xml:space="preserve">               технические требования, на соответствие которому (которым) планируется провести сертификацию</w:t>
      </w:r>
      <w:r w:rsidRPr="00B77BB9">
        <w:rPr>
          <w:rFonts w:ascii="Arial" w:hAnsi="Arial"/>
          <w:sz w:val="18"/>
        </w:rPr>
        <w:t>)</w:t>
      </w:r>
    </w:p>
    <w:p w:rsidR="0004395F" w:rsidRPr="00B77BB9" w:rsidRDefault="0004395F" w:rsidP="0004395F">
      <w:pPr>
        <w:spacing w:after="0" w:line="240" w:lineRule="auto"/>
        <w:jc w:val="both"/>
        <w:rPr>
          <w:rFonts w:ascii="Arial" w:hAnsi="Arial"/>
        </w:rPr>
      </w:pPr>
      <w:r w:rsidRPr="00B77BB9">
        <w:rPr>
          <w:rFonts w:ascii="Arial" w:hAnsi="Arial"/>
        </w:rPr>
        <w:t xml:space="preserve">с допустимыми исключениями_________________________________________________________ </w:t>
      </w:r>
    </w:p>
    <w:p w:rsidR="0004395F" w:rsidRPr="00B77BB9" w:rsidRDefault="0004395F" w:rsidP="0004395F">
      <w:pPr>
        <w:spacing w:after="0" w:line="240" w:lineRule="auto"/>
        <w:jc w:val="both"/>
        <w:rPr>
          <w:rFonts w:ascii="Arial" w:hAnsi="Arial"/>
        </w:rPr>
      </w:pPr>
      <w:r w:rsidRPr="00B77BB9">
        <w:rPr>
          <w:rFonts w:ascii="Arial" w:hAnsi="Arial"/>
        </w:rPr>
        <w:t>Прошу провести сертификацию ________________________________________________________</w:t>
      </w:r>
    </w:p>
    <w:p w:rsidR="0004395F" w:rsidRPr="00B77BB9" w:rsidRDefault="0004395F" w:rsidP="0004395F">
      <w:pPr>
        <w:tabs>
          <w:tab w:val="left" w:pos="3341"/>
        </w:tabs>
        <w:spacing w:after="0" w:line="240" w:lineRule="auto"/>
        <w:ind w:firstLine="709"/>
        <w:jc w:val="both"/>
        <w:rPr>
          <w:rFonts w:ascii="Arial" w:hAnsi="Arial"/>
          <w:sz w:val="18"/>
          <w:szCs w:val="18"/>
        </w:rPr>
      </w:pPr>
      <w:r w:rsidRPr="00B77BB9">
        <w:rPr>
          <w:rFonts w:ascii="Arial" w:hAnsi="Arial"/>
        </w:rPr>
        <w:tab/>
      </w:r>
      <w:r w:rsidRPr="00B77BB9">
        <w:rPr>
          <w:rFonts w:ascii="Arial" w:hAnsi="Arial"/>
          <w:sz w:val="18"/>
          <w:szCs w:val="18"/>
        </w:rPr>
        <w:t>(наименование системы управления (менеджмента))</w:t>
      </w:r>
    </w:p>
    <w:p w:rsidR="0004395F" w:rsidRPr="00B77BB9" w:rsidRDefault="0004395F" w:rsidP="0004395F">
      <w:pPr>
        <w:spacing w:after="0" w:line="240" w:lineRule="auto"/>
        <w:jc w:val="both"/>
        <w:rPr>
          <w:rFonts w:ascii="Arial" w:hAnsi="Arial"/>
        </w:rPr>
      </w:pPr>
      <w:r w:rsidRPr="00B77BB9">
        <w:rPr>
          <w:rFonts w:ascii="Arial" w:hAnsi="Arial"/>
          <w:b/>
        </w:rPr>
        <w:t xml:space="preserve">2 </w:t>
      </w:r>
      <w:r w:rsidRPr="00B77BB9">
        <w:rPr>
          <w:rFonts w:ascii="Arial" w:hAnsi="Arial"/>
        </w:rPr>
        <w:t xml:space="preserve">Сведения о системе управления (менеджмента) и о производстве продукции (выполнении работ, оказании услуг): </w:t>
      </w:r>
    </w:p>
    <w:p w:rsidR="0004395F" w:rsidRPr="00B77BB9" w:rsidRDefault="0004395F" w:rsidP="0004395F">
      <w:pPr>
        <w:spacing w:after="0" w:line="240" w:lineRule="auto"/>
        <w:rPr>
          <w:rFonts w:ascii="Arial" w:hAnsi="Arial"/>
        </w:rPr>
      </w:pPr>
      <w:r w:rsidRPr="00B77BB9">
        <w:rPr>
          <w:rFonts w:ascii="Arial" w:hAnsi="Arial"/>
        </w:rPr>
        <w:t xml:space="preserve">2.1 год внедрения системы управления (менеджмента)____________________________________ </w:t>
      </w:r>
    </w:p>
    <w:p w:rsidR="0004395F" w:rsidRPr="00B77BB9" w:rsidRDefault="0004395F" w:rsidP="0004395F">
      <w:pPr>
        <w:spacing w:after="0" w:line="240" w:lineRule="auto"/>
        <w:rPr>
          <w:rFonts w:ascii="Arial" w:hAnsi="Arial"/>
        </w:rPr>
      </w:pPr>
      <w:r w:rsidRPr="00B77BB9">
        <w:rPr>
          <w:rFonts w:ascii="Arial" w:hAnsi="Arial"/>
        </w:rPr>
        <w:t xml:space="preserve">__________________________________________________________________________________ </w:t>
      </w:r>
    </w:p>
    <w:p w:rsidR="0004395F" w:rsidRPr="00B77BB9" w:rsidRDefault="0004395F" w:rsidP="0004395F">
      <w:pPr>
        <w:spacing w:after="0" w:line="240" w:lineRule="auto"/>
        <w:rPr>
          <w:rFonts w:ascii="Arial" w:hAnsi="Arial"/>
        </w:rPr>
      </w:pPr>
      <w:r w:rsidRPr="00B77BB9">
        <w:rPr>
          <w:rFonts w:ascii="Arial" w:hAnsi="Arial"/>
        </w:rPr>
        <w:t>2.2 область применения системы управления (менеджмента)_______________________________</w:t>
      </w:r>
    </w:p>
    <w:p w:rsidR="0004395F" w:rsidRPr="00B77BB9" w:rsidRDefault="0004395F" w:rsidP="0004395F">
      <w:pPr>
        <w:spacing w:after="0" w:line="240" w:lineRule="auto"/>
        <w:rPr>
          <w:rFonts w:ascii="Arial" w:hAnsi="Arial"/>
        </w:rPr>
      </w:pPr>
      <w:r w:rsidRPr="00B77BB9">
        <w:rPr>
          <w:rFonts w:ascii="Arial" w:hAnsi="Arial"/>
        </w:rPr>
        <w:t>__________________________________________________________________________________</w:t>
      </w:r>
    </w:p>
    <w:p w:rsidR="0004395F" w:rsidRPr="00B77BB9" w:rsidRDefault="0004395F" w:rsidP="0004395F">
      <w:pPr>
        <w:spacing w:after="0" w:line="240" w:lineRule="auto"/>
        <w:rPr>
          <w:rFonts w:ascii="Arial" w:hAnsi="Arial"/>
        </w:rPr>
      </w:pPr>
      <w:r w:rsidRPr="00B77BB9">
        <w:rPr>
          <w:rFonts w:ascii="Arial" w:hAnsi="Arial"/>
        </w:rPr>
        <w:t>2.3 консультирование по системе управления (менеджмента) проводил</w:t>
      </w:r>
      <w:r w:rsidRPr="00B77BB9">
        <w:rPr>
          <w:rFonts w:ascii="Arial" w:hAnsi="Arial"/>
          <w:vertAlign w:val="superscript"/>
        </w:rPr>
        <w:t>3</w:t>
      </w:r>
      <w:r w:rsidRPr="00B77BB9">
        <w:rPr>
          <w:rFonts w:ascii="Arial" w:hAnsi="Arial"/>
        </w:rPr>
        <w:t>______________________ ___________________________________________________________________________________</w:t>
      </w:r>
    </w:p>
    <w:p w:rsidR="0004395F" w:rsidRPr="00B77BB9" w:rsidRDefault="0004395F" w:rsidP="0004395F">
      <w:pPr>
        <w:spacing w:after="0" w:line="240" w:lineRule="auto"/>
        <w:rPr>
          <w:rFonts w:ascii="Arial" w:hAnsi="Arial"/>
          <w:sz w:val="18"/>
          <w:szCs w:val="18"/>
        </w:rPr>
      </w:pPr>
      <w:r w:rsidRPr="00B77BB9">
        <w:rPr>
          <w:rFonts w:ascii="Arial" w:hAnsi="Arial"/>
          <w:sz w:val="18"/>
          <w:szCs w:val="18"/>
        </w:rPr>
        <w:t xml:space="preserve">                                                              (наименование консультировавшей организации)</w:t>
      </w:r>
    </w:p>
    <w:p w:rsidR="0004395F" w:rsidRPr="00B77BB9" w:rsidRDefault="0004395F" w:rsidP="0004395F">
      <w:pPr>
        <w:spacing w:after="0" w:line="240" w:lineRule="auto"/>
        <w:rPr>
          <w:rFonts w:ascii="Arial" w:hAnsi="Arial"/>
          <w:sz w:val="16"/>
          <w:szCs w:val="16"/>
        </w:rPr>
      </w:pPr>
    </w:p>
    <w:p w:rsidR="0004395F" w:rsidRPr="00B77BB9" w:rsidRDefault="0004395F" w:rsidP="0004395F">
      <w:pPr>
        <w:spacing w:after="0" w:line="240" w:lineRule="auto"/>
        <w:rPr>
          <w:rFonts w:ascii="Arial" w:hAnsi="Arial"/>
        </w:rPr>
      </w:pPr>
      <w:r w:rsidRPr="00B77BB9">
        <w:rPr>
          <w:rFonts w:ascii="Arial" w:hAnsi="Arial"/>
        </w:rPr>
        <w:t>2.4 обозначение документов, в соответствии с которыми изготавливается продукция (выполняется работа, оказывается услуга)</w:t>
      </w:r>
      <w:r w:rsidRPr="00B77BB9">
        <w:rPr>
          <w:rFonts w:ascii="Arial" w:hAnsi="Arial"/>
          <w:vertAlign w:val="superscript"/>
        </w:rPr>
        <w:t>4</w:t>
      </w:r>
      <w:r w:rsidRPr="00B77BB9">
        <w:rPr>
          <w:rFonts w:ascii="Arial" w:hAnsi="Arial"/>
        </w:rPr>
        <w:t>______________________________________________</w:t>
      </w:r>
    </w:p>
    <w:p w:rsidR="0004395F" w:rsidRPr="00B77BB9" w:rsidRDefault="0004395F" w:rsidP="0004395F">
      <w:pPr>
        <w:widowControl w:val="0"/>
        <w:spacing w:after="0" w:line="240" w:lineRule="auto"/>
        <w:jc w:val="both"/>
        <w:rPr>
          <w:rFonts w:ascii="Arial" w:hAnsi="Arial"/>
        </w:rPr>
      </w:pPr>
      <w:r w:rsidRPr="00B77BB9">
        <w:rPr>
          <w:rFonts w:ascii="Arial" w:hAnsi="Arial"/>
        </w:rPr>
        <w:t>___________________________________________________________________________________</w:t>
      </w:r>
    </w:p>
    <w:p w:rsidR="0004395F" w:rsidRPr="00B77BB9" w:rsidRDefault="0004395F" w:rsidP="0004395F">
      <w:pPr>
        <w:widowControl w:val="0"/>
        <w:spacing w:after="0" w:line="240" w:lineRule="auto"/>
        <w:jc w:val="both"/>
        <w:rPr>
          <w:rFonts w:ascii="Arial" w:hAnsi="Arial"/>
          <w:szCs w:val="20"/>
        </w:rPr>
      </w:pPr>
      <w:r w:rsidRPr="00B77BB9">
        <w:rPr>
          <w:rFonts w:ascii="Arial" w:hAnsi="Arial"/>
        </w:rPr>
        <w:t xml:space="preserve">2.5 наличие обособленных структурных подразделений и объектов выполнения работ, оказания услуг______________________________________________________________________________ </w:t>
      </w:r>
    </w:p>
    <w:p w:rsidR="0004395F" w:rsidRPr="00B77BB9" w:rsidRDefault="0004395F" w:rsidP="0004395F">
      <w:pPr>
        <w:spacing w:after="0" w:line="240" w:lineRule="auto"/>
        <w:jc w:val="both"/>
        <w:rPr>
          <w:rFonts w:ascii="Arial" w:hAnsi="Arial"/>
          <w:szCs w:val="20"/>
        </w:rPr>
      </w:pPr>
      <w:r w:rsidRPr="00B77BB9">
        <w:rPr>
          <w:rFonts w:ascii="Arial" w:hAnsi="Arial"/>
        </w:rPr>
        <w:t>2.6 количество работников, задействованных в системе управления (менеджмента)________ чел.;</w:t>
      </w:r>
    </w:p>
    <w:p w:rsidR="0004395F" w:rsidRPr="00B77BB9" w:rsidRDefault="0004395F" w:rsidP="0004395F">
      <w:pPr>
        <w:spacing w:after="0" w:line="240" w:lineRule="auto"/>
        <w:jc w:val="both"/>
        <w:rPr>
          <w:rFonts w:ascii="Arial" w:hAnsi="Arial"/>
        </w:rPr>
      </w:pPr>
      <w:r w:rsidRPr="00B77BB9">
        <w:rPr>
          <w:rFonts w:ascii="Arial" w:hAnsi="Arial"/>
        </w:rPr>
        <w:t>2.7 номер и год регистрации сертификата соответствия на систему управления (менеджмента) и наименование органа по сертификации (заполняется, если заявитель на проведение сертификации ранее имел сертификат соответствия на систему управления (менеджмента) __________________________________________________________________________________;</w:t>
      </w:r>
    </w:p>
    <w:p w:rsidR="0004395F" w:rsidRPr="00B77BB9" w:rsidRDefault="0004395F" w:rsidP="0004395F">
      <w:pPr>
        <w:spacing w:after="0" w:line="240" w:lineRule="auto"/>
        <w:jc w:val="both"/>
        <w:rPr>
          <w:rFonts w:ascii="Arial" w:hAnsi="Arial"/>
        </w:rPr>
      </w:pPr>
      <w:r w:rsidRPr="00B77BB9">
        <w:rPr>
          <w:rFonts w:ascii="Arial" w:hAnsi="Arial"/>
        </w:rPr>
        <w:t xml:space="preserve">представитель руководства по системе управления (менеджмента), (руководитель группы по обеспечению безопасности) ___________________________________________________________________________________ </w:t>
      </w:r>
    </w:p>
    <w:p w:rsidR="0004395F" w:rsidRPr="00B77BB9" w:rsidRDefault="0004395F" w:rsidP="0004395F">
      <w:pPr>
        <w:spacing w:after="0" w:line="240" w:lineRule="auto"/>
        <w:ind w:firstLine="709"/>
        <w:jc w:val="center"/>
        <w:rPr>
          <w:rFonts w:ascii="Arial" w:hAnsi="Arial"/>
          <w:sz w:val="18"/>
          <w:szCs w:val="18"/>
        </w:rPr>
      </w:pPr>
      <w:r w:rsidRPr="00B77BB9">
        <w:rPr>
          <w:rFonts w:ascii="Arial" w:hAnsi="Arial"/>
          <w:sz w:val="18"/>
          <w:szCs w:val="18"/>
        </w:rPr>
        <w:t xml:space="preserve">          (должность служащего, </w:t>
      </w:r>
      <w:r w:rsidRPr="00B77BB9">
        <w:rPr>
          <w:rFonts w:ascii="Arial" w:hAnsi="Arial"/>
          <w:sz w:val="18"/>
        </w:rPr>
        <w:t>фамилия, собственное имя, отчество (если таковое имеется))</w:t>
      </w:r>
    </w:p>
    <w:p w:rsidR="0004395F" w:rsidRPr="00B77BB9" w:rsidRDefault="0004395F" w:rsidP="0004395F">
      <w:pPr>
        <w:spacing w:after="0" w:line="240" w:lineRule="auto"/>
        <w:jc w:val="both"/>
        <w:rPr>
          <w:rFonts w:ascii="Arial" w:hAnsi="Arial"/>
          <w:szCs w:val="20"/>
        </w:rPr>
      </w:pPr>
      <w:r w:rsidRPr="00B77BB9">
        <w:rPr>
          <w:rFonts w:ascii="Arial" w:hAnsi="Arial"/>
        </w:rPr>
        <w:t>контактные данные __________________________________________________________________</w:t>
      </w:r>
    </w:p>
    <w:p w:rsidR="0004395F" w:rsidRPr="00B77BB9" w:rsidRDefault="0004395F" w:rsidP="0004395F">
      <w:pPr>
        <w:spacing w:after="0" w:line="240" w:lineRule="auto"/>
        <w:ind w:firstLine="709"/>
        <w:jc w:val="both"/>
        <w:rPr>
          <w:rFonts w:ascii="Arial" w:hAnsi="Arial"/>
          <w:b/>
        </w:rPr>
      </w:pPr>
    </w:p>
    <w:p w:rsidR="0004395F" w:rsidRPr="00B77BB9" w:rsidRDefault="0004395F" w:rsidP="0004395F">
      <w:pPr>
        <w:spacing w:after="0" w:line="240" w:lineRule="auto"/>
        <w:ind w:firstLine="709"/>
        <w:jc w:val="both"/>
        <w:rPr>
          <w:rFonts w:ascii="Arial" w:hAnsi="Arial"/>
        </w:rPr>
      </w:pPr>
      <w:r w:rsidRPr="00B77BB9">
        <w:rPr>
          <w:rFonts w:ascii="Arial" w:hAnsi="Arial"/>
          <w:b/>
        </w:rPr>
        <w:t>3</w:t>
      </w:r>
      <w:r w:rsidRPr="00B77BB9">
        <w:rPr>
          <w:rFonts w:ascii="Arial" w:hAnsi="Arial"/>
        </w:rPr>
        <w:t xml:space="preserve"> Обязуюсь:</w:t>
      </w:r>
    </w:p>
    <w:p w:rsidR="0004395F" w:rsidRPr="00B77BB9" w:rsidRDefault="0004395F" w:rsidP="0004395F">
      <w:pPr>
        <w:spacing w:after="0" w:line="240" w:lineRule="auto"/>
        <w:ind w:firstLine="709"/>
        <w:jc w:val="both"/>
        <w:rPr>
          <w:rFonts w:ascii="Arial" w:hAnsi="Arial"/>
        </w:rPr>
      </w:pPr>
      <w:r w:rsidRPr="00B77BB9">
        <w:rPr>
          <w:rFonts w:ascii="Arial" w:hAnsi="Arial"/>
        </w:rPr>
        <w:t>выполнять все условия сертификации системы управления (менеджмента);</w:t>
      </w:r>
    </w:p>
    <w:p w:rsidR="0004395F" w:rsidRPr="00B77BB9" w:rsidRDefault="0004395F" w:rsidP="0004395F">
      <w:pPr>
        <w:spacing w:after="0" w:line="240" w:lineRule="auto"/>
        <w:ind w:firstLine="709"/>
        <w:jc w:val="both"/>
        <w:rPr>
          <w:rFonts w:ascii="Arial" w:hAnsi="Arial"/>
        </w:rPr>
      </w:pPr>
    </w:p>
    <w:p w:rsidR="0004395F" w:rsidRPr="00B77BB9" w:rsidRDefault="0004395F" w:rsidP="0004395F">
      <w:pPr>
        <w:spacing w:after="0" w:line="240" w:lineRule="auto"/>
        <w:ind w:firstLine="709"/>
        <w:jc w:val="both"/>
        <w:rPr>
          <w:rFonts w:ascii="Arial" w:hAnsi="Arial"/>
        </w:rPr>
      </w:pPr>
      <w:r w:rsidRPr="00B77BB9">
        <w:rPr>
          <w:rFonts w:ascii="Arial" w:hAnsi="Arial"/>
        </w:rPr>
        <w:t>обеспечивать соответствие сертифицированной системы управления (менеджмента) требованиям документов, устанавливающих технические требования, указанных в сертификате соответствия;</w:t>
      </w:r>
    </w:p>
    <w:p w:rsidR="0004395F" w:rsidRPr="00B77BB9" w:rsidRDefault="0004395F" w:rsidP="0004395F">
      <w:pPr>
        <w:spacing w:after="0" w:line="240" w:lineRule="auto"/>
        <w:ind w:firstLine="709"/>
        <w:jc w:val="both"/>
        <w:rPr>
          <w:rFonts w:ascii="Arial" w:hAnsi="Arial"/>
        </w:rPr>
      </w:pPr>
    </w:p>
    <w:p w:rsidR="0004395F" w:rsidRPr="00B77BB9" w:rsidRDefault="0004395F" w:rsidP="0004395F">
      <w:pPr>
        <w:spacing w:after="0" w:line="240" w:lineRule="auto"/>
        <w:ind w:firstLine="709"/>
        <w:jc w:val="both"/>
        <w:rPr>
          <w:rFonts w:ascii="Arial" w:hAnsi="Arial"/>
        </w:rPr>
      </w:pPr>
      <w:r w:rsidRPr="00B77BB9">
        <w:rPr>
          <w:rFonts w:ascii="Arial" w:hAnsi="Arial"/>
        </w:rPr>
        <w:t>оплатить все расходы по проведению сертификации.</w:t>
      </w:r>
    </w:p>
    <w:p w:rsidR="0004395F" w:rsidRPr="00B77BB9" w:rsidRDefault="0004395F" w:rsidP="0004395F">
      <w:pPr>
        <w:spacing w:after="0" w:line="240" w:lineRule="auto"/>
        <w:ind w:firstLine="709"/>
        <w:jc w:val="both"/>
        <w:rPr>
          <w:rFonts w:ascii="Arial" w:hAnsi="Arial"/>
        </w:rPr>
      </w:pPr>
    </w:p>
    <w:p w:rsidR="0004395F" w:rsidRPr="00B77BB9" w:rsidRDefault="0004395F" w:rsidP="0004395F">
      <w:pPr>
        <w:spacing w:after="0" w:line="240" w:lineRule="auto"/>
        <w:ind w:firstLine="709"/>
        <w:jc w:val="both"/>
        <w:rPr>
          <w:rFonts w:ascii="Arial" w:hAnsi="Arial"/>
        </w:rPr>
      </w:pPr>
      <w:r w:rsidRPr="00B77BB9">
        <w:rPr>
          <w:rFonts w:ascii="Arial" w:hAnsi="Arial"/>
        </w:rPr>
        <w:t>Приложение: _______________________________________________________________________________</w:t>
      </w:r>
    </w:p>
    <w:p w:rsidR="0004395F" w:rsidRPr="00B77BB9" w:rsidRDefault="0004395F" w:rsidP="0004395F">
      <w:pPr>
        <w:spacing w:after="0" w:line="240" w:lineRule="auto"/>
        <w:ind w:firstLine="709"/>
        <w:jc w:val="center"/>
        <w:rPr>
          <w:rFonts w:ascii="Arial" w:hAnsi="Arial"/>
          <w:sz w:val="18"/>
          <w:szCs w:val="18"/>
        </w:rPr>
      </w:pPr>
      <w:r w:rsidRPr="00B77BB9">
        <w:rPr>
          <w:rFonts w:ascii="Arial" w:hAnsi="Arial"/>
          <w:sz w:val="18"/>
          <w:szCs w:val="18"/>
        </w:rPr>
        <w:t>(перечень обозначений и наименований прилагаемых документов)</w:t>
      </w:r>
    </w:p>
    <w:p w:rsidR="0004395F" w:rsidRPr="00B77BB9" w:rsidRDefault="0004395F" w:rsidP="0004395F">
      <w:pPr>
        <w:spacing w:after="0" w:line="240" w:lineRule="auto"/>
        <w:ind w:firstLine="709"/>
        <w:rPr>
          <w:rFonts w:ascii="Arial" w:hAnsi="Arial"/>
          <w:szCs w:val="20"/>
        </w:rPr>
      </w:pPr>
    </w:p>
    <w:p w:rsidR="0004395F" w:rsidRPr="00B77BB9" w:rsidRDefault="0004395F" w:rsidP="0004395F">
      <w:pPr>
        <w:spacing w:after="0" w:line="240" w:lineRule="auto"/>
        <w:ind w:firstLine="709"/>
        <w:rPr>
          <w:rFonts w:ascii="Arial" w:hAnsi="Arial"/>
        </w:rPr>
      </w:pPr>
      <w:r w:rsidRPr="00B77BB9">
        <w:rPr>
          <w:rFonts w:ascii="Arial" w:hAnsi="Arial"/>
        </w:rPr>
        <w:t>Руководитель (уполномоченное</w:t>
      </w:r>
    </w:p>
    <w:p w:rsidR="0004395F" w:rsidRPr="00B77BB9" w:rsidRDefault="0004395F" w:rsidP="0004395F">
      <w:pPr>
        <w:spacing w:after="0" w:line="240" w:lineRule="auto"/>
        <w:ind w:firstLine="709"/>
        <w:rPr>
          <w:rFonts w:ascii="Arial" w:hAnsi="Arial"/>
        </w:rPr>
      </w:pPr>
      <w:r w:rsidRPr="00B77BB9">
        <w:rPr>
          <w:rFonts w:ascii="Arial" w:hAnsi="Arial"/>
        </w:rPr>
        <w:t xml:space="preserve">руководителем должностное лицо) </w:t>
      </w:r>
    </w:p>
    <w:p w:rsidR="0004395F" w:rsidRPr="00B77BB9" w:rsidRDefault="0004395F" w:rsidP="0004395F">
      <w:pPr>
        <w:spacing w:after="0" w:line="240" w:lineRule="auto"/>
        <w:ind w:firstLine="709"/>
        <w:rPr>
          <w:rFonts w:ascii="Arial" w:hAnsi="Arial"/>
        </w:rPr>
      </w:pPr>
      <w:r w:rsidRPr="00B77BB9">
        <w:rPr>
          <w:rFonts w:ascii="Arial" w:hAnsi="Arial"/>
        </w:rPr>
        <w:t xml:space="preserve">или индивидуальный предприниматель _________   ________________ __ _____20___г. </w:t>
      </w:r>
    </w:p>
    <w:p w:rsidR="0004395F" w:rsidRPr="00B77BB9" w:rsidRDefault="0004395F" w:rsidP="0004395F">
      <w:pPr>
        <w:tabs>
          <w:tab w:val="left" w:pos="5103"/>
        </w:tabs>
        <w:spacing w:after="0" w:line="240" w:lineRule="auto"/>
        <w:ind w:firstLine="709"/>
        <w:rPr>
          <w:rFonts w:ascii="Arial" w:hAnsi="Arial"/>
        </w:rPr>
      </w:pPr>
      <w:r w:rsidRPr="00B77BB9">
        <w:rPr>
          <w:rFonts w:ascii="Arial" w:hAnsi="Arial"/>
        </w:rPr>
        <w:t xml:space="preserve">                                                                      </w:t>
      </w:r>
      <w:r w:rsidRPr="00B77BB9">
        <w:rPr>
          <w:rFonts w:ascii="Arial" w:hAnsi="Arial"/>
          <w:sz w:val="18"/>
          <w:szCs w:val="18"/>
        </w:rPr>
        <w:t>(подпись)        (инициалы, фамилия)</w:t>
      </w:r>
    </w:p>
    <w:p w:rsidR="0004395F" w:rsidRPr="00B77BB9" w:rsidRDefault="0004395F" w:rsidP="0004395F">
      <w:pPr>
        <w:spacing w:after="0" w:line="240" w:lineRule="auto"/>
        <w:ind w:firstLine="709"/>
        <w:rPr>
          <w:rFonts w:ascii="Arial" w:hAnsi="Arial"/>
        </w:rPr>
      </w:pPr>
    </w:p>
    <w:p w:rsidR="0004395F" w:rsidRPr="00B77BB9" w:rsidRDefault="0004395F" w:rsidP="0004395F">
      <w:pPr>
        <w:spacing w:after="0" w:line="240" w:lineRule="auto"/>
        <w:ind w:firstLine="709"/>
        <w:rPr>
          <w:rFonts w:ascii="Arial" w:hAnsi="Arial"/>
        </w:rPr>
      </w:pPr>
      <w:r w:rsidRPr="00B77BB9">
        <w:rPr>
          <w:rFonts w:ascii="Arial" w:hAnsi="Arial"/>
        </w:rPr>
        <w:t xml:space="preserve">Главный бухгалтер </w:t>
      </w:r>
    </w:p>
    <w:p w:rsidR="0004395F" w:rsidRPr="00B77BB9" w:rsidRDefault="0004395F" w:rsidP="0004395F">
      <w:pPr>
        <w:spacing w:after="0" w:line="240" w:lineRule="auto"/>
        <w:ind w:firstLine="709"/>
        <w:rPr>
          <w:rFonts w:ascii="Arial" w:hAnsi="Arial"/>
        </w:rPr>
      </w:pPr>
      <w:r w:rsidRPr="00B77BB9">
        <w:rPr>
          <w:rFonts w:ascii="Arial" w:hAnsi="Arial"/>
        </w:rPr>
        <w:t xml:space="preserve">(иное должностное лицо, </w:t>
      </w:r>
    </w:p>
    <w:p w:rsidR="0004395F" w:rsidRPr="00B77BB9" w:rsidRDefault="0004395F" w:rsidP="0004395F">
      <w:pPr>
        <w:spacing w:after="0" w:line="240" w:lineRule="auto"/>
        <w:ind w:firstLine="709"/>
        <w:rPr>
          <w:rFonts w:ascii="Arial" w:hAnsi="Arial"/>
        </w:rPr>
      </w:pPr>
      <w:r w:rsidRPr="00B77BB9">
        <w:rPr>
          <w:rFonts w:ascii="Arial" w:hAnsi="Arial"/>
        </w:rPr>
        <w:t xml:space="preserve">уполномоченное на выделение </w:t>
      </w:r>
    </w:p>
    <w:p w:rsidR="0004395F" w:rsidRPr="00B77BB9" w:rsidRDefault="0004395F" w:rsidP="0004395F">
      <w:pPr>
        <w:spacing w:after="0" w:line="240" w:lineRule="auto"/>
        <w:ind w:firstLine="709"/>
        <w:rPr>
          <w:rFonts w:ascii="Arial" w:hAnsi="Arial"/>
        </w:rPr>
      </w:pPr>
      <w:r w:rsidRPr="00B77BB9">
        <w:rPr>
          <w:rFonts w:ascii="Arial" w:hAnsi="Arial"/>
        </w:rPr>
        <w:t xml:space="preserve">финансовых средств                                _______   ______________      ____ _______20___г. </w:t>
      </w:r>
    </w:p>
    <w:p w:rsidR="0004395F" w:rsidRPr="00B77BB9" w:rsidRDefault="0004395F" w:rsidP="0004395F">
      <w:pPr>
        <w:tabs>
          <w:tab w:val="left" w:pos="4678"/>
          <w:tab w:val="left" w:pos="4820"/>
        </w:tabs>
        <w:spacing w:after="0" w:line="240" w:lineRule="auto"/>
        <w:ind w:firstLine="709"/>
        <w:rPr>
          <w:rFonts w:ascii="Arial" w:hAnsi="Arial"/>
        </w:rPr>
      </w:pPr>
      <w:r w:rsidRPr="00B77BB9">
        <w:rPr>
          <w:rFonts w:ascii="Arial" w:hAnsi="Arial"/>
        </w:rPr>
        <w:t xml:space="preserve">                                                                     </w:t>
      </w:r>
      <w:r w:rsidRPr="00B77BB9">
        <w:rPr>
          <w:rFonts w:ascii="Arial" w:hAnsi="Arial"/>
          <w:sz w:val="18"/>
          <w:szCs w:val="18"/>
        </w:rPr>
        <w:t>(подпись)       (инициалы, фамилия)</w:t>
      </w:r>
    </w:p>
    <w:p w:rsidR="0004395F" w:rsidRPr="00B77BB9" w:rsidRDefault="0004395F" w:rsidP="0004395F">
      <w:pPr>
        <w:spacing w:after="0" w:line="240" w:lineRule="auto"/>
        <w:ind w:firstLine="709"/>
        <w:rPr>
          <w:rFonts w:ascii="Arial" w:hAnsi="Arial"/>
        </w:rPr>
      </w:pPr>
    </w:p>
    <w:p w:rsidR="0004395F" w:rsidRPr="00B77BB9" w:rsidRDefault="0004395F" w:rsidP="0004395F">
      <w:pPr>
        <w:spacing w:after="0" w:line="240" w:lineRule="auto"/>
        <w:ind w:firstLine="709"/>
        <w:rPr>
          <w:rFonts w:ascii="Arial" w:hAnsi="Arial"/>
        </w:rPr>
      </w:pPr>
      <w:r w:rsidRPr="00B77BB9">
        <w:rPr>
          <w:rFonts w:ascii="Arial" w:hAnsi="Arial"/>
        </w:rPr>
        <w:t>______________________________</w:t>
      </w:r>
    </w:p>
    <w:p w:rsidR="0004395F" w:rsidRPr="00B77BB9" w:rsidRDefault="0004395F" w:rsidP="0004395F">
      <w:pPr>
        <w:spacing w:after="0" w:line="240" w:lineRule="auto"/>
        <w:ind w:firstLine="709"/>
        <w:jc w:val="both"/>
        <w:rPr>
          <w:rFonts w:ascii="Arial" w:hAnsi="Arial"/>
          <w:sz w:val="20"/>
          <w:szCs w:val="20"/>
        </w:rPr>
      </w:pPr>
      <w:r w:rsidRPr="00B77BB9">
        <w:rPr>
          <w:rFonts w:ascii="Arial" w:hAnsi="Arial"/>
          <w:sz w:val="20"/>
          <w:szCs w:val="20"/>
          <w:vertAlign w:val="superscript"/>
        </w:rPr>
        <w:t>1</w:t>
      </w:r>
      <w:r w:rsidRPr="00B77BB9">
        <w:rPr>
          <w:rFonts w:ascii="Arial" w:hAnsi="Arial"/>
          <w:sz w:val="20"/>
          <w:szCs w:val="20"/>
        </w:rPr>
        <w:t xml:space="preserve"> Количество строк для внесения информации не ограничено. </w:t>
      </w:r>
    </w:p>
    <w:p w:rsidR="0004395F" w:rsidRPr="00B77BB9" w:rsidRDefault="0004395F" w:rsidP="0004395F">
      <w:pPr>
        <w:spacing w:after="0" w:line="240" w:lineRule="auto"/>
        <w:ind w:firstLine="709"/>
        <w:jc w:val="both"/>
        <w:rPr>
          <w:rFonts w:ascii="Arial" w:hAnsi="Arial"/>
          <w:sz w:val="20"/>
          <w:szCs w:val="20"/>
        </w:rPr>
      </w:pPr>
      <w:r w:rsidRPr="00B77BB9">
        <w:rPr>
          <w:rFonts w:ascii="Arial" w:hAnsi="Arial"/>
          <w:sz w:val="20"/>
          <w:szCs w:val="20"/>
          <w:vertAlign w:val="superscript"/>
        </w:rPr>
        <w:t>2</w:t>
      </w:r>
      <w:r w:rsidRPr="00B77BB9">
        <w:rPr>
          <w:rFonts w:ascii="Arial" w:hAnsi="Arial"/>
          <w:sz w:val="20"/>
          <w:szCs w:val="20"/>
        </w:rPr>
        <w:t xml:space="preserve"> 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rsidR="0004395F" w:rsidRPr="00B77BB9" w:rsidRDefault="0004395F" w:rsidP="0004395F">
      <w:pPr>
        <w:spacing w:after="0" w:line="240" w:lineRule="auto"/>
        <w:ind w:firstLine="709"/>
        <w:jc w:val="both"/>
        <w:rPr>
          <w:rFonts w:ascii="Arial" w:hAnsi="Arial"/>
          <w:sz w:val="20"/>
          <w:szCs w:val="20"/>
        </w:rPr>
      </w:pPr>
      <w:r w:rsidRPr="00B77BB9">
        <w:rPr>
          <w:rFonts w:ascii="Arial" w:hAnsi="Arial"/>
          <w:sz w:val="20"/>
          <w:szCs w:val="20"/>
          <w:vertAlign w:val="superscript"/>
        </w:rPr>
        <w:t>3</w:t>
      </w:r>
      <w:r w:rsidRPr="00B77BB9">
        <w:rPr>
          <w:rFonts w:ascii="Arial" w:hAnsi="Arial"/>
          <w:sz w:val="20"/>
          <w:szCs w:val="20"/>
        </w:rPr>
        <w:t xml:space="preserve"> В случае самостоятельной разработки и внедрения заявителем на проведении сертификации управления (менеджмента)не указывается.</w:t>
      </w:r>
    </w:p>
    <w:p w:rsidR="0004395F" w:rsidRPr="00B77BB9" w:rsidRDefault="0004395F" w:rsidP="0004395F">
      <w:pPr>
        <w:spacing w:after="0" w:line="240" w:lineRule="auto"/>
        <w:ind w:firstLine="709"/>
        <w:jc w:val="both"/>
        <w:rPr>
          <w:rFonts w:ascii="Arial" w:hAnsi="Arial"/>
          <w:sz w:val="20"/>
          <w:szCs w:val="20"/>
        </w:rPr>
      </w:pPr>
      <w:r w:rsidRPr="00B77BB9">
        <w:rPr>
          <w:rFonts w:ascii="Arial" w:hAnsi="Arial"/>
          <w:sz w:val="20"/>
          <w:szCs w:val="20"/>
          <w:vertAlign w:val="superscript"/>
        </w:rPr>
        <w:t>4</w:t>
      </w:r>
      <w:r w:rsidRPr="00B77BB9">
        <w:rPr>
          <w:rFonts w:ascii="Arial" w:hAnsi="Arial"/>
          <w:sz w:val="20"/>
          <w:szCs w:val="20"/>
        </w:rPr>
        <w:t xml:space="preserve"> Для СУОС не указывается.</w:t>
      </w:r>
    </w:p>
    <w:p w:rsidR="0004395F" w:rsidRPr="00B77BB9" w:rsidRDefault="0004395F" w:rsidP="0004395F">
      <w:pPr>
        <w:spacing w:after="0" w:line="240" w:lineRule="auto"/>
        <w:ind w:firstLine="709"/>
        <w:rPr>
          <w:rFonts w:ascii="Arial" w:hAnsi="Arial"/>
          <w:b/>
        </w:rPr>
      </w:pPr>
    </w:p>
    <w:p w:rsidR="0004395F" w:rsidRPr="00B77BB9" w:rsidRDefault="0004395F" w:rsidP="0004395F">
      <w:pPr>
        <w:spacing w:after="0" w:line="240" w:lineRule="auto"/>
        <w:ind w:firstLine="709"/>
        <w:rPr>
          <w:rFonts w:ascii="Arial" w:hAnsi="Arial"/>
          <w:b/>
        </w:rPr>
      </w:pPr>
    </w:p>
    <w:p w:rsidR="0004395F" w:rsidRPr="00B77BB9" w:rsidRDefault="0004395F" w:rsidP="0004395F">
      <w:pPr>
        <w:spacing w:after="0" w:line="240" w:lineRule="auto"/>
        <w:ind w:firstLine="709"/>
        <w:rPr>
          <w:rFonts w:ascii="Arial" w:hAnsi="Arial"/>
          <w:b/>
        </w:rPr>
      </w:pPr>
    </w:p>
    <w:p w:rsidR="0004395F" w:rsidRPr="00B77BB9" w:rsidRDefault="0004395F" w:rsidP="0004395F">
      <w:pPr>
        <w:spacing w:after="0" w:line="240" w:lineRule="auto"/>
        <w:ind w:firstLine="709"/>
        <w:rPr>
          <w:rFonts w:ascii="Arial" w:hAnsi="Arial"/>
          <w:b/>
        </w:rPr>
      </w:pPr>
    </w:p>
    <w:p w:rsidR="0004395F" w:rsidRPr="00B77BB9" w:rsidRDefault="0004395F" w:rsidP="0004395F">
      <w:pPr>
        <w:spacing w:after="0" w:line="240" w:lineRule="auto"/>
        <w:ind w:firstLine="709"/>
        <w:rPr>
          <w:rFonts w:ascii="Arial" w:hAnsi="Arial"/>
          <w:b/>
        </w:rPr>
      </w:pPr>
    </w:p>
    <w:p w:rsidR="0004395F" w:rsidRPr="00B77BB9" w:rsidRDefault="0004395F" w:rsidP="0004395F">
      <w:pPr>
        <w:spacing w:after="0" w:line="240" w:lineRule="auto"/>
        <w:ind w:firstLine="709"/>
        <w:rPr>
          <w:rFonts w:ascii="Arial" w:hAnsi="Arial"/>
          <w:b/>
        </w:rPr>
      </w:pPr>
    </w:p>
    <w:p w:rsidR="0004395F" w:rsidRPr="00B77BB9" w:rsidRDefault="0004395F" w:rsidP="0004395F">
      <w:pPr>
        <w:spacing w:after="0" w:line="240" w:lineRule="auto"/>
        <w:ind w:firstLine="709"/>
        <w:rPr>
          <w:rFonts w:ascii="Arial" w:hAnsi="Arial"/>
          <w:b/>
        </w:rPr>
      </w:pPr>
    </w:p>
    <w:p w:rsidR="0004395F" w:rsidRPr="00B77BB9" w:rsidRDefault="0004395F" w:rsidP="0004395F">
      <w:pPr>
        <w:spacing w:after="0" w:line="240" w:lineRule="auto"/>
        <w:ind w:firstLine="709"/>
        <w:rPr>
          <w:rFonts w:ascii="Arial" w:hAnsi="Arial"/>
          <w:b/>
        </w:rPr>
      </w:pPr>
    </w:p>
    <w:p w:rsidR="0004395F" w:rsidRPr="00B77BB9" w:rsidRDefault="0004395F" w:rsidP="0004395F">
      <w:pPr>
        <w:spacing w:after="0" w:line="240" w:lineRule="auto"/>
        <w:ind w:firstLine="709"/>
        <w:rPr>
          <w:rFonts w:ascii="Arial" w:hAnsi="Arial"/>
          <w:b/>
        </w:rPr>
      </w:pPr>
    </w:p>
    <w:p w:rsidR="0004395F" w:rsidRPr="00B77BB9" w:rsidRDefault="0004395F" w:rsidP="0004395F">
      <w:pPr>
        <w:spacing w:after="0" w:line="240" w:lineRule="auto"/>
        <w:ind w:firstLine="709"/>
        <w:rPr>
          <w:rFonts w:ascii="Arial" w:hAnsi="Arial"/>
          <w:b/>
        </w:rPr>
      </w:pPr>
    </w:p>
    <w:p w:rsidR="0004395F" w:rsidRPr="00B77BB9" w:rsidRDefault="0004395F" w:rsidP="0004395F">
      <w:pPr>
        <w:spacing w:after="0" w:line="240" w:lineRule="auto"/>
        <w:ind w:firstLine="709"/>
        <w:rPr>
          <w:rFonts w:ascii="Arial" w:hAnsi="Arial"/>
          <w:b/>
        </w:rPr>
      </w:pPr>
    </w:p>
    <w:p w:rsidR="0004395F" w:rsidRPr="00B77BB9" w:rsidRDefault="0004395F" w:rsidP="0004395F">
      <w:pPr>
        <w:spacing w:after="0" w:line="240" w:lineRule="auto"/>
        <w:ind w:firstLine="709"/>
        <w:rPr>
          <w:rFonts w:ascii="Arial" w:hAnsi="Arial"/>
          <w:b/>
        </w:rPr>
      </w:pPr>
    </w:p>
    <w:p w:rsidR="004A2FCA" w:rsidRPr="00B77BB9" w:rsidRDefault="004A2FCA" w:rsidP="00A629A7">
      <w:pPr>
        <w:widowControl w:val="0"/>
        <w:ind w:firstLine="397"/>
        <w:jc w:val="both"/>
        <w:rPr>
          <w:rFonts w:ascii="Arial" w:hAnsi="Arial"/>
          <w:sz w:val="20"/>
        </w:rPr>
      </w:pPr>
      <w:r w:rsidRPr="00B77BB9">
        <w:rPr>
          <w:rFonts w:ascii="Arial" w:hAnsi="Arial"/>
          <w:b/>
        </w:rPr>
        <w:br w:type="page"/>
      </w:r>
    </w:p>
    <w:p w:rsidR="004A2FCA" w:rsidRPr="00B77BB9" w:rsidRDefault="004A2FCA" w:rsidP="00C021F6">
      <w:pPr>
        <w:pStyle w:val="a8"/>
        <w:widowControl w:val="0"/>
        <w:jc w:val="right"/>
        <w:rPr>
          <w:rFonts w:ascii="Arial" w:hAnsi="Arial"/>
          <w:b/>
          <w:sz w:val="22"/>
          <w:szCs w:val="22"/>
        </w:rPr>
      </w:pPr>
      <w:r w:rsidRPr="00B77BB9">
        <w:rPr>
          <w:rFonts w:ascii="Arial" w:hAnsi="Arial"/>
          <w:b/>
          <w:sz w:val="22"/>
          <w:szCs w:val="22"/>
        </w:rPr>
        <w:t>Приложение</w:t>
      </w:r>
      <w:r w:rsidR="00C021F6" w:rsidRPr="00B77BB9">
        <w:rPr>
          <w:rFonts w:ascii="Arial" w:hAnsi="Arial"/>
          <w:b/>
          <w:sz w:val="22"/>
          <w:szCs w:val="22"/>
        </w:rPr>
        <w:t xml:space="preserve"> 2</w:t>
      </w:r>
    </w:p>
    <w:p w:rsidR="004A2FCA" w:rsidRPr="00B77BB9" w:rsidRDefault="004A2FCA" w:rsidP="004A2FCA">
      <w:pPr>
        <w:pStyle w:val="8"/>
        <w:keepNext w:val="0"/>
        <w:spacing w:line="240" w:lineRule="auto"/>
        <w:ind w:right="0"/>
        <w:jc w:val="center"/>
        <w:rPr>
          <w:rFonts w:ascii="Arial" w:hAnsi="Arial"/>
          <w:sz w:val="22"/>
          <w:szCs w:val="22"/>
        </w:rPr>
      </w:pPr>
      <w:r w:rsidRPr="00B77BB9">
        <w:rPr>
          <w:rFonts w:ascii="Arial" w:hAnsi="Arial"/>
          <w:sz w:val="22"/>
          <w:szCs w:val="22"/>
        </w:rPr>
        <w:t>Состав исходной информации</w:t>
      </w:r>
    </w:p>
    <w:p w:rsidR="004A2FCA" w:rsidRPr="00B77BB9" w:rsidRDefault="004A2FCA" w:rsidP="004A2FCA">
      <w:pPr>
        <w:pStyle w:val="8"/>
        <w:keepNext w:val="0"/>
        <w:spacing w:line="240" w:lineRule="auto"/>
        <w:ind w:right="0"/>
        <w:jc w:val="center"/>
        <w:rPr>
          <w:rFonts w:ascii="Arial" w:hAnsi="Arial"/>
          <w:sz w:val="22"/>
          <w:szCs w:val="22"/>
        </w:rPr>
      </w:pPr>
      <w:r w:rsidRPr="00B77BB9">
        <w:rPr>
          <w:rFonts w:ascii="Arial" w:hAnsi="Arial"/>
          <w:sz w:val="22"/>
          <w:szCs w:val="22"/>
        </w:rPr>
        <w:t>для сертификации системы лесоуправления и лесопользования</w:t>
      </w:r>
    </w:p>
    <w:p w:rsidR="004A2FCA" w:rsidRPr="00B77BB9" w:rsidRDefault="004A2FCA" w:rsidP="004A2FCA">
      <w:pPr>
        <w:widowControl w:val="0"/>
        <w:jc w:val="center"/>
        <w:rPr>
          <w:rFonts w:ascii="Arial" w:hAnsi="Arial"/>
        </w:rPr>
      </w:pPr>
    </w:p>
    <w:p w:rsidR="004A2FCA" w:rsidRPr="00B77BB9" w:rsidRDefault="004A2FCA" w:rsidP="00C021F6">
      <w:pPr>
        <w:widowControl w:val="0"/>
        <w:spacing w:after="0" w:line="240" w:lineRule="auto"/>
        <w:ind w:firstLine="397"/>
        <w:jc w:val="both"/>
        <w:rPr>
          <w:rFonts w:ascii="Arial" w:hAnsi="Arial"/>
        </w:rPr>
      </w:pPr>
      <w:r w:rsidRPr="00B77BB9">
        <w:rPr>
          <w:rFonts w:ascii="Arial" w:hAnsi="Arial"/>
          <w:b/>
        </w:rPr>
        <w:t>1</w:t>
      </w:r>
      <w:r w:rsidRPr="00B77BB9">
        <w:rPr>
          <w:rFonts w:ascii="Arial" w:hAnsi="Arial"/>
        </w:rPr>
        <w:t xml:space="preserve"> Сведения о производстве:</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перечень организаций – участниц групповой/региональной сертификации;</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территориальное расположение;</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структура организации (количество лесничеств, цехов и др.);</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общая площадь организации, в том числе покрытая лесом площадь;</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характеристика лесного фонда;</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ежегодный объем выполняемых работ, в том числе по видам работ, за 5 лет;</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ежегодный объем заготавливаемой древесины, в том числе по видам рубок, за 5 лет;</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объем экспортных поставок, в том числе перечень стран, в которые осуществляются поставки;</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основные виды производимой продукции;</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численность работающих;</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перечень особо охраняемых природных территорий;</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взаимодействие с местными органами власти, природоохранными организациями, общественными организациями и объединениями (перечислить);</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w:t>
      </w:r>
      <w:r w:rsidRPr="00B77BB9">
        <w:rPr>
          <w:rFonts w:ascii="Arial" w:hAnsi="Arial"/>
          <w:spacing w:val="-4"/>
        </w:rPr>
        <w:t>перечень общественных организаций, функционирующих в организации (профсоюзы, БРСМ и др.).</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b/>
        </w:rPr>
        <w:t>2</w:t>
      </w:r>
      <w:r w:rsidRPr="00B77BB9">
        <w:rPr>
          <w:rFonts w:ascii="Arial" w:hAnsi="Arial"/>
        </w:rPr>
        <w:t xml:space="preserve"> Техническая документация:</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информация о проекте организации и ведения лесного хозяйства (базовый).</w:t>
      </w:r>
    </w:p>
    <w:p w:rsidR="004A2FCA" w:rsidRPr="00B77BB9" w:rsidRDefault="00741A9C" w:rsidP="00C021F6">
      <w:pPr>
        <w:widowControl w:val="0"/>
        <w:spacing w:after="0" w:line="240" w:lineRule="auto"/>
        <w:ind w:firstLine="397"/>
        <w:jc w:val="both"/>
        <w:rPr>
          <w:rFonts w:ascii="Arial" w:hAnsi="Arial"/>
        </w:rPr>
      </w:pPr>
      <w:r w:rsidRPr="00B77BB9">
        <w:rPr>
          <w:rFonts w:ascii="Arial" w:hAnsi="Arial"/>
          <w:b/>
        </w:rPr>
        <w:t>3</w:t>
      </w:r>
      <w:r w:rsidR="004A2FCA" w:rsidRPr="00B77BB9">
        <w:rPr>
          <w:rFonts w:ascii="Arial" w:hAnsi="Arial"/>
        </w:rPr>
        <w:t xml:space="preserve"> Перечень ТНПА, регламентирующих деятельность организации в области ведения лесного хозяйства.</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b/>
        </w:rPr>
        <w:t>4</w:t>
      </w:r>
      <w:r w:rsidRPr="00B77BB9">
        <w:rPr>
          <w:rFonts w:ascii="Arial" w:hAnsi="Arial"/>
        </w:rPr>
        <w:t xml:space="preserve"> Информация об осуществляемом лесоуправлении и лесопользовании заявителя за последние 5 лет:</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годовые отчеты о деятельности организации-заявителя;</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результаты проверок надзорных (контролирующих) органов;</w:t>
      </w:r>
    </w:p>
    <w:p w:rsidR="004A2FCA" w:rsidRPr="00B77BB9" w:rsidRDefault="004A2FCA" w:rsidP="00C021F6">
      <w:pPr>
        <w:widowControl w:val="0"/>
        <w:spacing w:after="0" w:line="240" w:lineRule="auto"/>
        <w:ind w:firstLine="397"/>
        <w:jc w:val="both"/>
        <w:rPr>
          <w:rFonts w:ascii="Arial" w:hAnsi="Arial"/>
        </w:rPr>
      </w:pPr>
      <w:r w:rsidRPr="00B77BB9">
        <w:rPr>
          <w:rFonts w:ascii="Arial" w:hAnsi="Arial" w:cs="Arial"/>
        </w:rPr>
        <w:t>–</w:t>
      </w:r>
      <w:r w:rsidRPr="00B77BB9">
        <w:rPr>
          <w:rFonts w:ascii="Arial" w:hAnsi="Arial"/>
        </w:rPr>
        <w:t xml:space="preserve"> мероприятия по устранению недостатков, указанных в актах ведомственных и вневедомственных проверок, с указанием причин их появления, сроков проведения.</w:t>
      </w:r>
    </w:p>
    <w:p w:rsidR="004A2FCA" w:rsidRPr="00B77BB9" w:rsidRDefault="004A2FCA" w:rsidP="00C021F6">
      <w:pPr>
        <w:widowControl w:val="0"/>
        <w:spacing w:after="0" w:line="240" w:lineRule="auto"/>
        <w:ind w:firstLine="397"/>
        <w:jc w:val="both"/>
        <w:rPr>
          <w:rFonts w:ascii="Arial" w:hAnsi="Arial"/>
          <w:sz w:val="4"/>
          <w:szCs w:val="4"/>
        </w:rPr>
      </w:pPr>
    </w:p>
    <w:p w:rsidR="004A2FCA" w:rsidRPr="00B77BB9" w:rsidRDefault="004A2FCA" w:rsidP="00C021F6">
      <w:pPr>
        <w:widowControl w:val="0"/>
        <w:spacing w:after="0" w:line="240" w:lineRule="auto"/>
        <w:ind w:left="397"/>
        <w:jc w:val="both"/>
        <w:rPr>
          <w:rFonts w:ascii="Arial" w:hAnsi="Arial"/>
          <w:sz w:val="18"/>
        </w:rPr>
      </w:pPr>
      <w:r w:rsidRPr="00B77BB9">
        <w:rPr>
          <w:rFonts w:ascii="Arial" w:hAnsi="Arial"/>
          <w:sz w:val="18"/>
        </w:rPr>
        <w:t>Примечание – Состав представляемых документов, характеризующих систему лесоуправления и лесопользования, уточняется органом по сертификации.</w:t>
      </w:r>
    </w:p>
    <w:p w:rsidR="004A2FCA" w:rsidRPr="00B77BB9" w:rsidRDefault="004A2FCA" w:rsidP="004A2FCA">
      <w:pPr>
        <w:widowControl w:val="0"/>
        <w:jc w:val="both"/>
        <w:rPr>
          <w:rFonts w:ascii="Arial" w:hAnsi="Arial"/>
        </w:rPr>
      </w:pPr>
    </w:p>
    <w:p w:rsidR="00073087" w:rsidRPr="00B77BB9" w:rsidRDefault="004A2FCA" w:rsidP="00073087">
      <w:pPr>
        <w:pStyle w:val="2"/>
        <w:keepNext w:val="0"/>
        <w:ind w:firstLine="0"/>
        <w:jc w:val="left"/>
        <w:rPr>
          <w:rFonts w:ascii="Arial" w:hAnsi="Arial" w:cs="Arial"/>
          <w:b w:val="0"/>
          <w:sz w:val="22"/>
          <w:szCs w:val="22"/>
        </w:rPr>
      </w:pPr>
      <w:r w:rsidRPr="00B77BB9">
        <w:rPr>
          <w:b w:val="0"/>
          <w:sz w:val="22"/>
        </w:rPr>
        <w:br w:type="page"/>
      </w:r>
    </w:p>
    <w:p w:rsidR="004A2FCA" w:rsidRPr="00B77BB9" w:rsidRDefault="004A2FCA" w:rsidP="005B0804">
      <w:pPr>
        <w:pStyle w:val="a8"/>
        <w:widowControl w:val="0"/>
        <w:jc w:val="right"/>
        <w:rPr>
          <w:rFonts w:ascii="Arial" w:hAnsi="Arial" w:cs="Arial"/>
          <w:b/>
          <w:sz w:val="22"/>
          <w:szCs w:val="22"/>
        </w:rPr>
      </w:pPr>
      <w:r w:rsidRPr="00B77BB9">
        <w:rPr>
          <w:rFonts w:ascii="Arial" w:hAnsi="Arial" w:cs="Arial"/>
          <w:b/>
          <w:sz w:val="22"/>
          <w:szCs w:val="22"/>
        </w:rPr>
        <w:t xml:space="preserve">Приложение </w:t>
      </w:r>
      <w:r w:rsidR="00073087" w:rsidRPr="00B77BB9">
        <w:rPr>
          <w:rFonts w:ascii="Arial" w:hAnsi="Arial" w:cs="Arial"/>
          <w:b/>
          <w:sz w:val="22"/>
          <w:szCs w:val="22"/>
        </w:rPr>
        <w:t>3</w:t>
      </w:r>
    </w:p>
    <w:p w:rsidR="005B0804" w:rsidRPr="00B77BB9" w:rsidRDefault="005B0804" w:rsidP="005B0804">
      <w:pPr>
        <w:pStyle w:val="a8"/>
        <w:widowControl w:val="0"/>
        <w:jc w:val="right"/>
        <w:rPr>
          <w:rFonts w:ascii="Arial" w:hAnsi="Arial" w:cs="Arial"/>
          <w:b/>
          <w:sz w:val="22"/>
          <w:szCs w:val="22"/>
        </w:rPr>
      </w:pPr>
    </w:p>
    <w:p w:rsidR="004A2FCA" w:rsidRPr="00B77BB9" w:rsidRDefault="004A2FCA" w:rsidP="004A2FCA">
      <w:pPr>
        <w:pStyle w:val="8"/>
        <w:keepNext w:val="0"/>
        <w:spacing w:line="240" w:lineRule="auto"/>
        <w:ind w:right="0"/>
        <w:jc w:val="center"/>
        <w:rPr>
          <w:rFonts w:ascii="Arial" w:hAnsi="Arial" w:cs="Arial"/>
          <w:sz w:val="22"/>
          <w:szCs w:val="22"/>
        </w:rPr>
      </w:pPr>
      <w:r w:rsidRPr="00B77BB9">
        <w:rPr>
          <w:rFonts w:ascii="Arial" w:hAnsi="Arial" w:cs="Arial"/>
          <w:sz w:val="22"/>
          <w:szCs w:val="22"/>
        </w:rPr>
        <w:t>Форма программы аудитов системы лесоуправления и лесопользования</w:t>
      </w:r>
    </w:p>
    <w:p w:rsidR="00C021F6" w:rsidRPr="00B77BB9" w:rsidRDefault="00C021F6" w:rsidP="00C021F6">
      <w:pPr>
        <w:spacing w:after="0" w:line="240" w:lineRule="auto"/>
        <w:rPr>
          <w:rFonts w:ascii="Arial" w:hAnsi="Arial" w:cs="Arial"/>
        </w:rPr>
      </w:pPr>
    </w:p>
    <w:tbl>
      <w:tblPr>
        <w:tblW w:w="0" w:type="auto"/>
        <w:tblLayout w:type="fixed"/>
        <w:tblLook w:val="04A0" w:firstRow="1" w:lastRow="0" w:firstColumn="1" w:lastColumn="0" w:noHBand="0" w:noVBand="1"/>
      </w:tblPr>
      <w:tblGrid>
        <w:gridCol w:w="5211"/>
        <w:gridCol w:w="5204"/>
      </w:tblGrid>
      <w:tr w:rsidR="00C021F6" w:rsidRPr="00B77BB9" w:rsidTr="00E07C35">
        <w:tc>
          <w:tcPr>
            <w:tcW w:w="5211" w:type="dxa"/>
          </w:tcPr>
          <w:p w:rsidR="00C021F6" w:rsidRPr="00B77BB9" w:rsidRDefault="00C021F6" w:rsidP="00C021F6">
            <w:pPr>
              <w:spacing w:after="0" w:line="240" w:lineRule="auto"/>
              <w:rPr>
                <w:rFonts w:ascii="Arial" w:hAnsi="Arial" w:cs="Arial"/>
                <w:caps/>
              </w:rPr>
            </w:pPr>
            <w:r w:rsidRPr="00B77BB9">
              <w:rPr>
                <w:rFonts w:ascii="Arial" w:hAnsi="Arial" w:cs="Arial"/>
                <w:caps/>
              </w:rPr>
              <w:t xml:space="preserve">Согласовано </w:t>
            </w:r>
          </w:p>
          <w:p w:rsidR="00C021F6" w:rsidRPr="00B77BB9" w:rsidRDefault="00C021F6" w:rsidP="00C021F6">
            <w:pPr>
              <w:spacing w:after="0" w:line="240" w:lineRule="auto"/>
              <w:ind w:firstLine="34"/>
              <w:rPr>
                <w:rFonts w:ascii="Arial" w:hAnsi="Arial" w:cs="Arial"/>
              </w:rPr>
            </w:pPr>
          </w:p>
          <w:p w:rsidR="00C021F6" w:rsidRPr="00B77BB9" w:rsidRDefault="00C021F6" w:rsidP="00C021F6">
            <w:pPr>
              <w:spacing w:after="0" w:line="240" w:lineRule="auto"/>
              <w:ind w:firstLine="34"/>
              <w:rPr>
                <w:rFonts w:ascii="Arial" w:hAnsi="Arial" w:cs="Arial"/>
              </w:rPr>
            </w:pPr>
            <w:r w:rsidRPr="00B77BB9">
              <w:rPr>
                <w:rFonts w:ascii="Arial" w:hAnsi="Arial" w:cs="Arial"/>
              </w:rPr>
              <w:t>Руководитель организации-заявителя</w:t>
            </w:r>
          </w:p>
          <w:p w:rsidR="00C021F6" w:rsidRPr="00B77BB9" w:rsidRDefault="00C021F6" w:rsidP="00C021F6">
            <w:pPr>
              <w:spacing w:after="0" w:line="240" w:lineRule="auto"/>
              <w:ind w:firstLine="34"/>
              <w:rPr>
                <w:rFonts w:ascii="Arial" w:hAnsi="Arial" w:cs="Arial"/>
              </w:rPr>
            </w:pPr>
            <w:r w:rsidRPr="00B77BB9">
              <w:rPr>
                <w:rFonts w:ascii="Arial" w:hAnsi="Arial" w:cs="Arial"/>
              </w:rPr>
              <w:t>________________________________________</w:t>
            </w:r>
          </w:p>
          <w:p w:rsidR="00C021F6" w:rsidRPr="00B77BB9" w:rsidRDefault="00C021F6" w:rsidP="00C021F6">
            <w:pPr>
              <w:spacing w:after="0" w:line="240" w:lineRule="auto"/>
              <w:ind w:firstLine="34"/>
              <w:jc w:val="center"/>
              <w:rPr>
                <w:rFonts w:ascii="Arial" w:hAnsi="Arial" w:cs="Arial"/>
                <w:sz w:val="16"/>
                <w:szCs w:val="16"/>
              </w:rPr>
            </w:pPr>
            <w:r w:rsidRPr="00B77BB9">
              <w:rPr>
                <w:rFonts w:ascii="Arial" w:hAnsi="Arial" w:cs="Arial"/>
                <w:sz w:val="16"/>
                <w:szCs w:val="16"/>
              </w:rPr>
              <w:t>подпись, инициалы, фамилия</w:t>
            </w:r>
          </w:p>
          <w:p w:rsidR="00C021F6" w:rsidRPr="00B77BB9" w:rsidRDefault="00C021F6" w:rsidP="00C021F6">
            <w:pPr>
              <w:spacing w:after="0" w:line="240" w:lineRule="auto"/>
              <w:rPr>
                <w:rFonts w:ascii="Arial" w:hAnsi="Arial" w:cs="Arial"/>
                <w:caps/>
              </w:rPr>
            </w:pPr>
            <w:r w:rsidRPr="00B77BB9">
              <w:rPr>
                <w:rFonts w:ascii="Arial" w:hAnsi="Arial" w:cs="Arial"/>
              </w:rPr>
              <w:t>«_____» ______________ 20___ г</w:t>
            </w:r>
          </w:p>
        </w:tc>
        <w:tc>
          <w:tcPr>
            <w:tcW w:w="5204" w:type="dxa"/>
          </w:tcPr>
          <w:p w:rsidR="00C021F6" w:rsidRPr="00B77BB9" w:rsidRDefault="00C021F6" w:rsidP="00C021F6">
            <w:pPr>
              <w:spacing w:after="0" w:line="240" w:lineRule="auto"/>
              <w:ind w:firstLine="34"/>
              <w:rPr>
                <w:rFonts w:ascii="Arial" w:hAnsi="Arial" w:cs="Arial"/>
              </w:rPr>
            </w:pPr>
            <w:r w:rsidRPr="00B77BB9">
              <w:rPr>
                <w:rFonts w:ascii="Arial" w:hAnsi="Arial" w:cs="Arial"/>
              </w:rPr>
              <w:t xml:space="preserve">УТВЕРЖДАЮ </w:t>
            </w:r>
          </w:p>
          <w:p w:rsidR="00C021F6" w:rsidRPr="00B77BB9" w:rsidRDefault="00C021F6" w:rsidP="00C021F6">
            <w:pPr>
              <w:spacing w:after="0" w:line="240" w:lineRule="auto"/>
              <w:ind w:firstLine="34"/>
              <w:rPr>
                <w:rFonts w:ascii="Arial" w:hAnsi="Arial" w:cs="Arial"/>
              </w:rPr>
            </w:pPr>
          </w:p>
          <w:p w:rsidR="00C021F6" w:rsidRPr="00B77BB9" w:rsidRDefault="00C021F6" w:rsidP="00C021F6">
            <w:pPr>
              <w:spacing w:after="0" w:line="240" w:lineRule="auto"/>
              <w:ind w:firstLine="34"/>
              <w:rPr>
                <w:rFonts w:ascii="Arial" w:hAnsi="Arial" w:cs="Arial"/>
              </w:rPr>
            </w:pPr>
            <w:r w:rsidRPr="00B77BB9">
              <w:rPr>
                <w:rFonts w:ascii="Arial" w:hAnsi="Arial" w:cs="Arial"/>
              </w:rPr>
              <w:t>Руководитель органа по сертификации</w:t>
            </w:r>
          </w:p>
          <w:p w:rsidR="00C021F6" w:rsidRPr="00B77BB9" w:rsidRDefault="00C021F6" w:rsidP="00C021F6">
            <w:pPr>
              <w:spacing w:after="0" w:line="240" w:lineRule="auto"/>
              <w:ind w:firstLine="34"/>
              <w:rPr>
                <w:rFonts w:ascii="Arial" w:hAnsi="Arial" w:cs="Arial"/>
              </w:rPr>
            </w:pPr>
            <w:r w:rsidRPr="00B77BB9">
              <w:rPr>
                <w:rFonts w:ascii="Arial" w:hAnsi="Arial" w:cs="Arial"/>
              </w:rPr>
              <w:t>________________________________________</w:t>
            </w:r>
          </w:p>
          <w:p w:rsidR="00C021F6" w:rsidRPr="00B77BB9" w:rsidRDefault="00C021F6" w:rsidP="00C021F6">
            <w:pPr>
              <w:spacing w:after="0" w:line="240" w:lineRule="auto"/>
              <w:ind w:firstLine="34"/>
              <w:jc w:val="center"/>
              <w:rPr>
                <w:rFonts w:ascii="Arial" w:hAnsi="Arial" w:cs="Arial"/>
                <w:sz w:val="16"/>
                <w:szCs w:val="16"/>
              </w:rPr>
            </w:pPr>
            <w:r w:rsidRPr="00B77BB9">
              <w:rPr>
                <w:rFonts w:ascii="Arial" w:hAnsi="Arial" w:cs="Arial"/>
                <w:sz w:val="16"/>
                <w:szCs w:val="16"/>
              </w:rPr>
              <w:t>подпись, инициалы, фамилия</w:t>
            </w:r>
          </w:p>
          <w:p w:rsidR="00C021F6" w:rsidRPr="00B77BB9" w:rsidRDefault="00C021F6" w:rsidP="00C021F6">
            <w:pPr>
              <w:spacing w:after="0" w:line="240" w:lineRule="auto"/>
              <w:ind w:firstLine="34"/>
              <w:rPr>
                <w:rFonts w:ascii="Arial" w:hAnsi="Arial" w:cs="Arial"/>
              </w:rPr>
            </w:pPr>
            <w:r w:rsidRPr="00B77BB9">
              <w:rPr>
                <w:rFonts w:ascii="Arial" w:hAnsi="Arial" w:cs="Arial"/>
              </w:rPr>
              <w:t>«_____» ______________ 20___ г</w:t>
            </w:r>
          </w:p>
        </w:tc>
      </w:tr>
    </w:tbl>
    <w:p w:rsidR="00C021F6" w:rsidRPr="00B77BB9" w:rsidRDefault="00C021F6" w:rsidP="00C021F6">
      <w:pPr>
        <w:spacing w:after="0" w:line="240" w:lineRule="auto"/>
        <w:jc w:val="center"/>
        <w:rPr>
          <w:rFonts w:ascii="Arial" w:hAnsi="Arial" w:cs="Arial"/>
        </w:rPr>
      </w:pPr>
    </w:p>
    <w:p w:rsidR="00C021F6" w:rsidRPr="00B77BB9" w:rsidRDefault="00C021F6" w:rsidP="00C021F6">
      <w:pPr>
        <w:spacing w:after="0" w:line="240" w:lineRule="auto"/>
        <w:jc w:val="center"/>
        <w:rPr>
          <w:rFonts w:ascii="Arial" w:hAnsi="Arial" w:cs="Arial"/>
        </w:rPr>
      </w:pPr>
    </w:p>
    <w:p w:rsidR="00C021F6" w:rsidRPr="00B77BB9" w:rsidRDefault="00C021F6" w:rsidP="00C021F6">
      <w:pPr>
        <w:spacing w:after="0" w:line="240" w:lineRule="auto"/>
        <w:jc w:val="center"/>
        <w:rPr>
          <w:rFonts w:ascii="Arial" w:hAnsi="Arial" w:cs="Arial"/>
        </w:rPr>
      </w:pPr>
    </w:p>
    <w:p w:rsidR="00C021F6" w:rsidRPr="00B77BB9" w:rsidRDefault="00C021F6" w:rsidP="00C021F6">
      <w:pPr>
        <w:spacing w:after="0" w:line="240" w:lineRule="auto"/>
        <w:jc w:val="center"/>
        <w:rPr>
          <w:rFonts w:ascii="Arial" w:hAnsi="Arial" w:cs="Arial"/>
          <w:b/>
        </w:rPr>
      </w:pPr>
      <w:r w:rsidRPr="00B77BB9">
        <w:rPr>
          <w:rFonts w:ascii="Arial" w:hAnsi="Arial" w:cs="Arial"/>
          <w:b/>
        </w:rPr>
        <w:t>Программа аудитов системы лесоуправления и лесопользования</w:t>
      </w:r>
    </w:p>
    <w:p w:rsidR="00C021F6" w:rsidRPr="00B77BB9" w:rsidRDefault="00C021F6" w:rsidP="00C021F6">
      <w:pPr>
        <w:spacing w:after="0" w:line="240" w:lineRule="auto"/>
        <w:jc w:val="center"/>
        <w:rPr>
          <w:rFonts w:ascii="Arial" w:hAnsi="Arial" w:cs="Arial"/>
        </w:rPr>
      </w:pPr>
      <w:r w:rsidRPr="00B77BB9">
        <w:rPr>
          <w:rFonts w:ascii="Arial" w:hAnsi="Arial" w:cs="Arial"/>
        </w:rPr>
        <w:t xml:space="preserve">_______________________________________________________________________ </w:t>
      </w:r>
    </w:p>
    <w:p w:rsidR="00C021F6" w:rsidRPr="00B77BB9" w:rsidRDefault="00C021F6" w:rsidP="00C021F6">
      <w:pPr>
        <w:spacing w:after="0" w:line="240" w:lineRule="auto"/>
        <w:jc w:val="center"/>
        <w:rPr>
          <w:rFonts w:ascii="Arial" w:hAnsi="Arial" w:cs="Arial"/>
        </w:rPr>
      </w:pPr>
      <w:r w:rsidRPr="00B77BB9">
        <w:rPr>
          <w:rFonts w:ascii="Arial" w:hAnsi="Arial" w:cs="Arial"/>
        </w:rPr>
        <w:t>наименование организации-заявителя</w:t>
      </w:r>
    </w:p>
    <w:p w:rsidR="00C021F6" w:rsidRPr="00B77BB9" w:rsidRDefault="00C021F6" w:rsidP="00C021F6">
      <w:pPr>
        <w:spacing w:after="0" w:line="240" w:lineRule="auto"/>
        <w:jc w:val="center"/>
        <w:rPr>
          <w:rFonts w:ascii="Arial" w:hAnsi="Arial" w:cs="Arial"/>
        </w:rPr>
      </w:pPr>
      <w:r w:rsidRPr="00B77BB9">
        <w:rPr>
          <w:rFonts w:ascii="Arial" w:hAnsi="Arial" w:cs="Arial"/>
        </w:rPr>
        <w:t>на ____________ годы</w:t>
      </w:r>
    </w:p>
    <w:p w:rsidR="00C021F6" w:rsidRPr="00B77BB9" w:rsidRDefault="00C021F6" w:rsidP="00C021F6">
      <w:pPr>
        <w:spacing w:after="0" w:line="240" w:lineRule="auto"/>
        <w:jc w:val="both"/>
        <w:rPr>
          <w:rFonts w:ascii="Arial" w:hAnsi="Arial" w:cs="Arial"/>
        </w:rPr>
      </w:pPr>
    </w:p>
    <w:p w:rsidR="00C021F6" w:rsidRPr="00B77BB9" w:rsidRDefault="00C021F6" w:rsidP="00C021F6">
      <w:pPr>
        <w:spacing w:after="0" w:line="240" w:lineRule="auto"/>
        <w:jc w:val="both"/>
        <w:rPr>
          <w:rFonts w:ascii="Arial" w:hAnsi="Arial" w:cs="Arial"/>
        </w:rPr>
      </w:pPr>
      <w:r w:rsidRPr="00B77BB9">
        <w:rPr>
          <w:rFonts w:ascii="Arial" w:hAnsi="Arial" w:cs="Arial"/>
        </w:rPr>
        <w:t xml:space="preserve">Объект оценки __________________________________________________________________ </w:t>
      </w:r>
    </w:p>
    <w:p w:rsidR="00C021F6" w:rsidRPr="00B77BB9" w:rsidRDefault="00C021F6" w:rsidP="00C021F6">
      <w:pPr>
        <w:spacing w:after="0" w:line="240" w:lineRule="auto"/>
        <w:jc w:val="both"/>
        <w:rPr>
          <w:rFonts w:ascii="Arial" w:hAnsi="Arial" w:cs="Arial"/>
        </w:rPr>
      </w:pPr>
      <w:r w:rsidRPr="00B77BB9">
        <w:rPr>
          <w:rFonts w:ascii="Arial" w:hAnsi="Arial" w:cs="Arial"/>
        </w:rPr>
        <w:t>Юридический адрес ______________________________________________________________</w:t>
      </w:r>
    </w:p>
    <w:p w:rsidR="00C021F6" w:rsidRPr="00B77BB9" w:rsidRDefault="00C021F6" w:rsidP="00C021F6">
      <w:pPr>
        <w:spacing w:after="0" w:line="24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993"/>
        <w:gridCol w:w="1134"/>
        <w:gridCol w:w="1559"/>
        <w:gridCol w:w="1559"/>
        <w:gridCol w:w="1660"/>
      </w:tblGrid>
      <w:tr w:rsidR="00C021F6" w:rsidRPr="00B77BB9" w:rsidTr="00E07C35">
        <w:tc>
          <w:tcPr>
            <w:tcW w:w="3510" w:type="dxa"/>
            <w:vMerge w:val="restart"/>
          </w:tcPr>
          <w:p w:rsidR="00C021F6" w:rsidRPr="00B77BB9" w:rsidRDefault="00C021F6" w:rsidP="00C021F6">
            <w:pPr>
              <w:spacing w:after="0" w:line="240" w:lineRule="auto"/>
              <w:jc w:val="center"/>
              <w:rPr>
                <w:rFonts w:ascii="Arial" w:hAnsi="Arial" w:cs="Arial"/>
              </w:rPr>
            </w:pPr>
          </w:p>
        </w:tc>
        <w:tc>
          <w:tcPr>
            <w:tcW w:w="2127" w:type="dxa"/>
            <w:gridSpan w:val="2"/>
          </w:tcPr>
          <w:p w:rsidR="00C021F6" w:rsidRPr="00B77BB9" w:rsidRDefault="00C021F6" w:rsidP="00C021F6">
            <w:pPr>
              <w:spacing w:after="0" w:line="240" w:lineRule="auto"/>
              <w:jc w:val="center"/>
              <w:rPr>
                <w:rFonts w:ascii="Arial" w:hAnsi="Arial" w:cs="Arial"/>
              </w:rPr>
            </w:pPr>
            <w:r w:rsidRPr="00B77BB9">
              <w:rPr>
                <w:rFonts w:ascii="Arial" w:hAnsi="Arial" w:cs="Arial"/>
              </w:rPr>
              <w:t>Первичный сертификационный аудит</w:t>
            </w:r>
          </w:p>
        </w:tc>
        <w:tc>
          <w:tcPr>
            <w:tcW w:w="1559" w:type="dxa"/>
            <w:vMerge w:val="restart"/>
          </w:tcPr>
          <w:p w:rsidR="00C021F6" w:rsidRPr="00B77BB9" w:rsidRDefault="00C021F6" w:rsidP="00C021F6">
            <w:pPr>
              <w:spacing w:after="0" w:line="240" w:lineRule="auto"/>
              <w:jc w:val="center"/>
              <w:rPr>
                <w:rFonts w:ascii="Arial" w:hAnsi="Arial" w:cs="Arial"/>
              </w:rPr>
            </w:pPr>
            <w:r w:rsidRPr="00B77BB9">
              <w:rPr>
                <w:rFonts w:ascii="Arial" w:hAnsi="Arial" w:cs="Arial"/>
              </w:rPr>
              <w:t>Периодическая оценка первого года</w:t>
            </w:r>
          </w:p>
        </w:tc>
        <w:tc>
          <w:tcPr>
            <w:tcW w:w="1559" w:type="dxa"/>
            <w:vMerge w:val="restart"/>
          </w:tcPr>
          <w:p w:rsidR="00C021F6" w:rsidRPr="00B77BB9" w:rsidRDefault="00C021F6" w:rsidP="00C021F6">
            <w:pPr>
              <w:spacing w:after="0" w:line="240" w:lineRule="auto"/>
              <w:jc w:val="center"/>
              <w:rPr>
                <w:rFonts w:ascii="Arial" w:hAnsi="Arial" w:cs="Arial"/>
              </w:rPr>
            </w:pPr>
            <w:r w:rsidRPr="00B77BB9">
              <w:rPr>
                <w:rFonts w:ascii="Arial" w:hAnsi="Arial" w:cs="Arial"/>
              </w:rPr>
              <w:t>Периодическая оценка второго года</w:t>
            </w:r>
          </w:p>
        </w:tc>
        <w:tc>
          <w:tcPr>
            <w:tcW w:w="1660" w:type="dxa"/>
            <w:vMerge w:val="restart"/>
          </w:tcPr>
          <w:p w:rsidR="00C021F6" w:rsidRPr="00B77BB9" w:rsidRDefault="00C021F6" w:rsidP="00C021F6">
            <w:pPr>
              <w:spacing w:after="0" w:line="240" w:lineRule="auto"/>
              <w:jc w:val="center"/>
              <w:rPr>
                <w:rFonts w:ascii="Arial" w:hAnsi="Arial" w:cs="Arial"/>
              </w:rPr>
            </w:pPr>
            <w:r w:rsidRPr="00B77BB9">
              <w:rPr>
                <w:rFonts w:ascii="Arial" w:hAnsi="Arial" w:cs="Arial"/>
              </w:rPr>
              <w:t>Повторный сертификационный аудит</w:t>
            </w:r>
          </w:p>
        </w:tc>
      </w:tr>
      <w:tr w:rsidR="00C021F6" w:rsidRPr="00B77BB9" w:rsidTr="00E07C35">
        <w:tc>
          <w:tcPr>
            <w:tcW w:w="3510" w:type="dxa"/>
            <w:vMerge/>
          </w:tcPr>
          <w:p w:rsidR="00C021F6" w:rsidRPr="00B77BB9" w:rsidRDefault="00C021F6" w:rsidP="00C021F6">
            <w:pPr>
              <w:spacing w:after="0" w:line="240" w:lineRule="auto"/>
              <w:jc w:val="center"/>
              <w:rPr>
                <w:rFonts w:ascii="Arial" w:hAnsi="Arial" w:cs="Arial"/>
              </w:rPr>
            </w:pPr>
          </w:p>
        </w:tc>
        <w:tc>
          <w:tcPr>
            <w:tcW w:w="993" w:type="dxa"/>
          </w:tcPr>
          <w:p w:rsidR="00C021F6" w:rsidRPr="00B77BB9" w:rsidRDefault="00C021F6" w:rsidP="00C021F6">
            <w:pPr>
              <w:spacing w:after="0" w:line="240" w:lineRule="auto"/>
              <w:jc w:val="center"/>
              <w:rPr>
                <w:rFonts w:ascii="Arial" w:hAnsi="Arial" w:cs="Arial"/>
              </w:rPr>
            </w:pPr>
            <w:r w:rsidRPr="00B77BB9">
              <w:rPr>
                <w:rFonts w:ascii="Arial" w:hAnsi="Arial" w:cs="Arial"/>
              </w:rPr>
              <w:t>первый этап</w:t>
            </w:r>
          </w:p>
        </w:tc>
        <w:tc>
          <w:tcPr>
            <w:tcW w:w="1134" w:type="dxa"/>
          </w:tcPr>
          <w:p w:rsidR="00C021F6" w:rsidRPr="00B77BB9" w:rsidRDefault="00C021F6" w:rsidP="00C021F6">
            <w:pPr>
              <w:spacing w:after="0" w:line="240" w:lineRule="auto"/>
              <w:jc w:val="center"/>
              <w:rPr>
                <w:rFonts w:ascii="Arial" w:hAnsi="Arial" w:cs="Arial"/>
              </w:rPr>
            </w:pPr>
            <w:r w:rsidRPr="00B77BB9">
              <w:rPr>
                <w:rFonts w:ascii="Arial" w:hAnsi="Arial" w:cs="Arial"/>
              </w:rPr>
              <w:t>второй этап</w:t>
            </w:r>
          </w:p>
        </w:tc>
        <w:tc>
          <w:tcPr>
            <w:tcW w:w="1559" w:type="dxa"/>
            <w:vMerge/>
          </w:tcPr>
          <w:p w:rsidR="00C021F6" w:rsidRPr="00B77BB9" w:rsidRDefault="00C021F6" w:rsidP="00C021F6">
            <w:pPr>
              <w:spacing w:after="0" w:line="240" w:lineRule="auto"/>
              <w:jc w:val="center"/>
              <w:rPr>
                <w:rFonts w:ascii="Arial" w:hAnsi="Arial" w:cs="Arial"/>
              </w:rPr>
            </w:pPr>
          </w:p>
        </w:tc>
        <w:tc>
          <w:tcPr>
            <w:tcW w:w="1559" w:type="dxa"/>
            <w:vMerge/>
          </w:tcPr>
          <w:p w:rsidR="00C021F6" w:rsidRPr="00B77BB9" w:rsidRDefault="00C021F6" w:rsidP="00C021F6">
            <w:pPr>
              <w:spacing w:after="0" w:line="240" w:lineRule="auto"/>
              <w:jc w:val="center"/>
              <w:rPr>
                <w:rFonts w:ascii="Arial" w:hAnsi="Arial" w:cs="Arial"/>
              </w:rPr>
            </w:pPr>
          </w:p>
        </w:tc>
        <w:tc>
          <w:tcPr>
            <w:tcW w:w="1660" w:type="dxa"/>
            <w:vMerge/>
          </w:tcPr>
          <w:p w:rsidR="00C021F6" w:rsidRPr="00B77BB9" w:rsidRDefault="00C021F6" w:rsidP="00C021F6">
            <w:pPr>
              <w:spacing w:after="0" w:line="240" w:lineRule="auto"/>
              <w:jc w:val="center"/>
              <w:rPr>
                <w:rFonts w:ascii="Arial" w:hAnsi="Arial" w:cs="Arial"/>
              </w:rPr>
            </w:pPr>
          </w:p>
        </w:tc>
      </w:tr>
      <w:tr w:rsidR="00C021F6" w:rsidRPr="00B77BB9" w:rsidTr="00E07C35">
        <w:tc>
          <w:tcPr>
            <w:tcW w:w="3510" w:type="dxa"/>
          </w:tcPr>
          <w:p w:rsidR="00C021F6" w:rsidRPr="00B77BB9" w:rsidRDefault="00C021F6" w:rsidP="00C021F6">
            <w:pPr>
              <w:spacing w:after="0" w:line="240" w:lineRule="auto"/>
              <w:jc w:val="both"/>
              <w:rPr>
                <w:rFonts w:ascii="Arial" w:hAnsi="Arial" w:cs="Arial"/>
              </w:rPr>
            </w:pPr>
            <w:r w:rsidRPr="00B77BB9">
              <w:rPr>
                <w:rFonts w:ascii="Arial" w:hAnsi="Arial" w:cs="Arial"/>
              </w:rPr>
              <w:t>Основание для проведения оценки</w:t>
            </w:r>
          </w:p>
        </w:tc>
        <w:tc>
          <w:tcPr>
            <w:tcW w:w="993" w:type="dxa"/>
          </w:tcPr>
          <w:p w:rsidR="00C021F6" w:rsidRPr="00B77BB9" w:rsidRDefault="00C021F6" w:rsidP="00C021F6">
            <w:pPr>
              <w:spacing w:after="0" w:line="240" w:lineRule="auto"/>
              <w:jc w:val="center"/>
              <w:rPr>
                <w:rFonts w:ascii="Arial" w:hAnsi="Arial" w:cs="Arial"/>
              </w:rPr>
            </w:pPr>
          </w:p>
        </w:tc>
        <w:tc>
          <w:tcPr>
            <w:tcW w:w="1134"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660" w:type="dxa"/>
          </w:tcPr>
          <w:p w:rsidR="00C021F6" w:rsidRPr="00B77BB9" w:rsidRDefault="00C021F6" w:rsidP="00C021F6">
            <w:pPr>
              <w:spacing w:after="0" w:line="240" w:lineRule="auto"/>
              <w:jc w:val="center"/>
              <w:rPr>
                <w:rFonts w:ascii="Arial" w:hAnsi="Arial" w:cs="Arial"/>
              </w:rPr>
            </w:pPr>
          </w:p>
        </w:tc>
      </w:tr>
      <w:tr w:rsidR="00C021F6" w:rsidRPr="00B77BB9" w:rsidTr="00E07C35">
        <w:tc>
          <w:tcPr>
            <w:tcW w:w="3510" w:type="dxa"/>
          </w:tcPr>
          <w:p w:rsidR="00C021F6" w:rsidRPr="00B77BB9" w:rsidRDefault="00C021F6" w:rsidP="00C021F6">
            <w:pPr>
              <w:spacing w:after="0" w:line="240" w:lineRule="auto"/>
              <w:jc w:val="both"/>
              <w:rPr>
                <w:rFonts w:ascii="Arial" w:hAnsi="Arial" w:cs="Arial"/>
              </w:rPr>
            </w:pPr>
            <w:r w:rsidRPr="00B77BB9">
              <w:rPr>
                <w:rFonts w:ascii="Arial" w:hAnsi="Arial" w:cs="Arial"/>
              </w:rPr>
              <w:t>Цели аудита</w:t>
            </w:r>
          </w:p>
        </w:tc>
        <w:tc>
          <w:tcPr>
            <w:tcW w:w="993" w:type="dxa"/>
          </w:tcPr>
          <w:p w:rsidR="00C021F6" w:rsidRPr="00B77BB9" w:rsidRDefault="00C021F6" w:rsidP="00C021F6">
            <w:pPr>
              <w:spacing w:after="0" w:line="240" w:lineRule="auto"/>
              <w:jc w:val="center"/>
              <w:rPr>
                <w:rFonts w:ascii="Arial" w:hAnsi="Arial" w:cs="Arial"/>
              </w:rPr>
            </w:pPr>
          </w:p>
        </w:tc>
        <w:tc>
          <w:tcPr>
            <w:tcW w:w="1134"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660" w:type="dxa"/>
          </w:tcPr>
          <w:p w:rsidR="00C021F6" w:rsidRPr="00B77BB9" w:rsidRDefault="00C021F6" w:rsidP="00C021F6">
            <w:pPr>
              <w:spacing w:after="0" w:line="240" w:lineRule="auto"/>
              <w:jc w:val="center"/>
              <w:rPr>
                <w:rFonts w:ascii="Arial" w:hAnsi="Arial" w:cs="Arial"/>
              </w:rPr>
            </w:pPr>
          </w:p>
        </w:tc>
      </w:tr>
      <w:tr w:rsidR="00C021F6" w:rsidRPr="00B77BB9" w:rsidTr="00E07C35">
        <w:tc>
          <w:tcPr>
            <w:tcW w:w="3510" w:type="dxa"/>
          </w:tcPr>
          <w:p w:rsidR="00C021F6" w:rsidRPr="00B77BB9" w:rsidRDefault="00C021F6" w:rsidP="00C021F6">
            <w:pPr>
              <w:spacing w:after="0" w:line="240" w:lineRule="auto"/>
              <w:jc w:val="both"/>
              <w:rPr>
                <w:rFonts w:ascii="Arial" w:hAnsi="Arial" w:cs="Arial"/>
              </w:rPr>
            </w:pPr>
            <w:r w:rsidRPr="00B77BB9">
              <w:rPr>
                <w:rFonts w:ascii="Arial" w:hAnsi="Arial" w:cs="Arial"/>
              </w:rPr>
              <w:t>Задачи аудита</w:t>
            </w:r>
          </w:p>
        </w:tc>
        <w:tc>
          <w:tcPr>
            <w:tcW w:w="993" w:type="dxa"/>
          </w:tcPr>
          <w:p w:rsidR="00C021F6" w:rsidRPr="00B77BB9" w:rsidRDefault="00C021F6" w:rsidP="00C021F6">
            <w:pPr>
              <w:spacing w:after="0" w:line="240" w:lineRule="auto"/>
              <w:jc w:val="center"/>
              <w:rPr>
                <w:rFonts w:ascii="Arial" w:hAnsi="Arial" w:cs="Arial"/>
              </w:rPr>
            </w:pPr>
          </w:p>
        </w:tc>
        <w:tc>
          <w:tcPr>
            <w:tcW w:w="1134"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660" w:type="dxa"/>
          </w:tcPr>
          <w:p w:rsidR="00C021F6" w:rsidRPr="00B77BB9" w:rsidRDefault="00C021F6" w:rsidP="00C021F6">
            <w:pPr>
              <w:spacing w:after="0" w:line="240" w:lineRule="auto"/>
              <w:jc w:val="center"/>
              <w:rPr>
                <w:rFonts w:ascii="Arial" w:hAnsi="Arial" w:cs="Arial"/>
              </w:rPr>
            </w:pPr>
          </w:p>
        </w:tc>
      </w:tr>
      <w:tr w:rsidR="00C021F6" w:rsidRPr="00B77BB9" w:rsidTr="00E07C35">
        <w:tc>
          <w:tcPr>
            <w:tcW w:w="3510" w:type="dxa"/>
          </w:tcPr>
          <w:p w:rsidR="00C021F6" w:rsidRPr="00B77BB9" w:rsidRDefault="00C021F6" w:rsidP="00C021F6">
            <w:pPr>
              <w:spacing w:after="0" w:line="240" w:lineRule="auto"/>
              <w:jc w:val="both"/>
              <w:rPr>
                <w:rFonts w:ascii="Arial" w:hAnsi="Arial" w:cs="Arial"/>
              </w:rPr>
            </w:pPr>
            <w:r w:rsidRPr="00B77BB9">
              <w:rPr>
                <w:rFonts w:ascii="Arial" w:hAnsi="Arial" w:cs="Arial"/>
              </w:rPr>
              <w:t>Дата проведения аудита</w:t>
            </w:r>
          </w:p>
        </w:tc>
        <w:tc>
          <w:tcPr>
            <w:tcW w:w="993" w:type="dxa"/>
          </w:tcPr>
          <w:p w:rsidR="00C021F6" w:rsidRPr="00B77BB9" w:rsidRDefault="00C021F6" w:rsidP="00C021F6">
            <w:pPr>
              <w:spacing w:after="0" w:line="240" w:lineRule="auto"/>
              <w:jc w:val="center"/>
              <w:rPr>
                <w:rFonts w:ascii="Arial" w:hAnsi="Arial" w:cs="Arial"/>
              </w:rPr>
            </w:pPr>
          </w:p>
        </w:tc>
        <w:tc>
          <w:tcPr>
            <w:tcW w:w="1134"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660" w:type="dxa"/>
          </w:tcPr>
          <w:p w:rsidR="00C021F6" w:rsidRPr="00B77BB9" w:rsidRDefault="00C021F6" w:rsidP="00C021F6">
            <w:pPr>
              <w:spacing w:after="0" w:line="240" w:lineRule="auto"/>
              <w:jc w:val="center"/>
              <w:rPr>
                <w:rFonts w:ascii="Arial" w:hAnsi="Arial" w:cs="Arial"/>
              </w:rPr>
            </w:pPr>
          </w:p>
        </w:tc>
      </w:tr>
      <w:tr w:rsidR="00C021F6" w:rsidRPr="00B77BB9" w:rsidTr="00E07C35">
        <w:tc>
          <w:tcPr>
            <w:tcW w:w="3510" w:type="dxa"/>
          </w:tcPr>
          <w:p w:rsidR="00C021F6" w:rsidRPr="00B77BB9" w:rsidRDefault="00C021F6" w:rsidP="00C021F6">
            <w:pPr>
              <w:spacing w:after="0" w:line="240" w:lineRule="auto"/>
              <w:jc w:val="both"/>
              <w:rPr>
                <w:rFonts w:ascii="Arial" w:hAnsi="Arial" w:cs="Arial"/>
              </w:rPr>
            </w:pPr>
            <w:r w:rsidRPr="00B77BB9">
              <w:rPr>
                <w:rFonts w:ascii="Arial" w:hAnsi="Arial" w:cs="Arial"/>
              </w:rPr>
              <w:t>Место проведения аудита</w:t>
            </w:r>
          </w:p>
        </w:tc>
        <w:tc>
          <w:tcPr>
            <w:tcW w:w="993" w:type="dxa"/>
          </w:tcPr>
          <w:p w:rsidR="00C021F6" w:rsidRPr="00B77BB9" w:rsidRDefault="00C021F6" w:rsidP="00C021F6">
            <w:pPr>
              <w:spacing w:after="0" w:line="240" w:lineRule="auto"/>
              <w:jc w:val="center"/>
              <w:rPr>
                <w:rFonts w:ascii="Arial" w:hAnsi="Arial" w:cs="Arial"/>
              </w:rPr>
            </w:pPr>
          </w:p>
        </w:tc>
        <w:tc>
          <w:tcPr>
            <w:tcW w:w="1134"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660" w:type="dxa"/>
          </w:tcPr>
          <w:p w:rsidR="00C021F6" w:rsidRPr="00B77BB9" w:rsidRDefault="00C021F6" w:rsidP="00C021F6">
            <w:pPr>
              <w:spacing w:after="0" w:line="240" w:lineRule="auto"/>
              <w:jc w:val="center"/>
              <w:rPr>
                <w:rFonts w:ascii="Arial" w:hAnsi="Arial" w:cs="Arial"/>
              </w:rPr>
            </w:pPr>
          </w:p>
        </w:tc>
      </w:tr>
      <w:tr w:rsidR="00C021F6" w:rsidRPr="00B77BB9" w:rsidTr="00E07C35">
        <w:tc>
          <w:tcPr>
            <w:tcW w:w="3510" w:type="dxa"/>
          </w:tcPr>
          <w:p w:rsidR="00C021F6" w:rsidRPr="00B77BB9" w:rsidRDefault="00C021F6" w:rsidP="00C021F6">
            <w:pPr>
              <w:spacing w:after="0" w:line="240" w:lineRule="auto"/>
              <w:jc w:val="both"/>
              <w:rPr>
                <w:rFonts w:ascii="Arial" w:hAnsi="Arial" w:cs="Arial"/>
              </w:rPr>
            </w:pPr>
            <w:r w:rsidRPr="00B77BB9">
              <w:rPr>
                <w:rFonts w:ascii="Arial" w:hAnsi="Arial" w:cs="Arial"/>
              </w:rPr>
              <w:t>Методы оценки</w:t>
            </w:r>
          </w:p>
        </w:tc>
        <w:tc>
          <w:tcPr>
            <w:tcW w:w="993" w:type="dxa"/>
          </w:tcPr>
          <w:p w:rsidR="00C021F6" w:rsidRPr="00B77BB9" w:rsidRDefault="00C021F6" w:rsidP="00C021F6">
            <w:pPr>
              <w:spacing w:after="0" w:line="240" w:lineRule="auto"/>
              <w:jc w:val="center"/>
              <w:rPr>
                <w:rFonts w:ascii="Arial" w:hAnsi="Arial" w:cs="Arial"/>
              </w:rPr>
            </w:pPr>
          </w:p>
        </w:tc>
        <w:tc>
          <w:tcPr>
            <w:tcW w:w="1134"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660" w:type="dxa"/>
          </w:tcPr>
          <w:p w:rsidR="00C021F6" w:rsidRPr="00B77BB9" w:rsidRDefault="00C021F6" w:rsidP="00C021F6">
            <w:pPr>
              <w:spacing w:after="0" w:line="240" w:lineRule="auto"/>
              <w:jc w:val="center"/>
              <w:rPr>
                <w:rFonts w:ascii="Arial" w:hAnsi="Arial" w:cs="Arial"/>
              </w:rPr>
            </w:pPr>
          </w:p>
        </w:tc>
      </w:tr>
      <w:tr w:rsidR="00C021F6" w:rsidRPr="00B77BB9" w:rsidTr="00E07C35">
        <w:tc>
          <w:tcPr>
            <w:tcW w:w="3510" w:type="dxa"/>
          </w:tcPr>
          <w:p w:rsidR="00C021F6" w:rsidRPr="00B77BB9" w:rsidRDefault="00C021F6" w:rsidP="00C021F6">
            <w:pPr>
              <w:spacing w:after="0" w:line="240" w:lineRule="auto"/>
              <w:jc w:val="both"/>
              <w:rPr>
                <w:rFonts w:ascii="Arial" w:hAnsi="Arial" w:cs="Arial"/>
              </w:rPr>
            </w:pPr>
            <w:r w:rsidRPr="00B77BB9">
              <w:rPr>
                <w:rFonts w:ascii="Arial" w:hAnsi="Arial" w:cs="Arial"/>
              </w:rPr>
              <w:t>Документы, регламентирующие критерии оценки</w:t>
            </w:r>
          </w:p>
        </w:tc>
        <w:tc>
          <w:tcPr>
            <w:tcW w:w="993" w:type="dxa"/>
          </w:tcPr>
          <w:p w:rsidR="00C021F6" w:rsidRPr="00B77BB9" w:rsidRDefault="00C021F6" w:rsidP="00C021F6">
            <w:pPr>
              <w:spacing w:after="0" w:line="240" w:lineRule="auto"/>
              <w:jc w:val="center"/>
              <w:rPr>
                <w:rFonts w:ascii="Arial" w:hAnsi="Arial" w:cs="Arial"/>
              </w:rPr>
            </w:pPr>
          </w:p>
        </w:tc>
        <w:tc>
          <w:tcPr>
            <w:tcW w:w="1134"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660" w:type="dxa"/>
          </w:tcPr>
          <w:p w:rsidR="00C021F6" w:rsidRPr="00B77BB9" w:rsidRDefault="00C021F6" w:rsidP="00C021F6">
            <w:pPr>
              <w:spacing w:after="0" w:line="240" w:lineRule="auto"/>
              <w:jc w:val="center"/>
              <w:rPr>
                <w:rFonts w:ascii="Arial" w:hAnsi="Arial" w:cs="Arial"/>
              </w:rPr>
            </w:pPr>
          </w:p>
        </w:tc>
      </w:tr>
      <w:tr w:rsidR="00C021F6" w:rsidRPr="00B77BB9" w:rsidTr="00E07C35">
        <w:tc>
          <w:tcPr>
            <w:tcW w:w="3510" w:type="dxa"/>
          </w:tcPr>
          <w:p w:rsidR="00C021F6" w:rsidRPr="00B77BB9" w:rsidRDefault="00C021F6" w:rsidP="00C021F6">
            <w:pPr>
              <w:spacing w:after="0" w:line="240" w:lineRule="auto"/>
              <w:jc w:val="both"/>
              <w:rPr>
                <w:rFonts w:ascii="Arial" w:hAnsi="Arial" w:cs="Arial"/>
              </w:rPr>
            </w:pPr>
            <w:r w:rsidRPr="00B77BB9">
              <w:rPr>
                <w:rFonts w:ascii="Arial" w:hAnsi="Arial" w:cs="Arial"/>
              </w:rPr>
              <w:t>Критерии аудита по СТБ 1708</w:t>
            </w:r>
          </w:p>
        </w:tc>
        <w:tc>
          <w:tcPr>
            <w:tcW w:w="993" w:type="dxa"/>
          </w:tcPr>
          <w:p w:rsidR="00C021F6" w:rsidRPr="00B77BB9" w:rsidRDefault="00C021F6" w:rsidP="00C021F6">
            <w:pPr>
              <w:spacing w:after="0" w:line="240" w:lineRule="auto"/>
              <w:jc w:val="center"/>
              <w:rPr>
                <w:rFonts w:ascii="Arial" w:hAnsi="Arial" w:cs="Arial"/>
              </w:rPr>
            </w:pPr>
          </w:p>
        </w:tc>
        <w:tc>
          <w:tcPr>
            <w:tcW w:w="1134"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660" w:type="dxa"/>
          </w:tcPr>
          <w:p w:rsidR="00C021F6" w:rsidRPr="00B77BB9" w:rsidRDefault="00C021F6" w:rsidP="00C021F6">
            <w:pPr>
              <w:spacing w:after="0" w:line="240" w:lineRule="auto"/>
              <w:jc w:val="center"/>
              <w:rPr>
                <w:rFonts w:ascii="Arial" w:hAnsi="Arial" w:cs="Arial"/>
              </w:rPr>
            </w:pPr>
          </w:p>
        </w:tc>
      </w:tr>
      <w:tr w:rsidR="00C021F6" w:rsidRPr="00B77BB9" w:rsidTr="00E07C35">
        <w:tc>
          <w:tcPr>
            <w:tcW w:w="3510" w:type="dxa"/>
          </w:tcPr>
          <w:p w:rsidR="00C021F6" w:rsidRPr="00B77BB9" w:rsidRDefault="00C021F6" w:rsidP="00C021F6">
            <w:pPr>
              <w:spacing w:after="0" w:line="240" w:lineRule="auto"/>
              <w:jc w:val="both"/>
              <w:rPr>
                <w:rFonts w:ascii="Arial" w:hAnsi="Arial" w:cs="Arial"/>
              </w:rPr>
            </w:pPr>
            <w:r w:rsidRPr="00B77BB9">
              <w:rPr>
                <w:rFonts w:ascii="Arial" w:hAnsi="Arial" w:cs="Arial"/>
              </w:rPr>
              <w:t>Объекты сертификации системы лесоуправления и лесопользования</w:t>
            </w:r>
          </w:p>
        </w:tc>
        <w:tc>
          <w:tcPr>
            <w:tcW w:w="993" w:type="dxa"/>
          </w:tcPr>
          <w:p w:rsidR="00C021F6" w:rsidRPr="00B77BB9" w:rsidRDefault="00C021F6" w:rsidP="00C021F6">
            <w:pPr>
              <w:spacing w:after="0" w:line="240" w:lineRule="auto"/>
              <w:jc w:val="center"/>
              <w:rPr>
                <w:rFonts w:ascii="Arial" w:hAnsi="Arial" w:cs="Arial"/>
              </w:rPr>
            </w:pPr>
          </w:p>
        </w:tc>
        <w:tc>
          <w:tcPr>
            <w:tcW w:w="1134"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660" w:type="dxa"/>
          </w:tcPr>
          <w:p w:rsidR="00C021F6" w:rsidRPr="00B77BB9" w:rsidRDefault="00C021F6" w:rsidP="00C021F6">
            <w:pPr>
              <w:spacing w:after="0" w:line="240" w:lineRule="auto"/>
              <w:jc w:val="center"/>
              <w:rPr>
                <w:rFonts w:ascii="Arial" w:hAnsi="Arial" w:cs="Arial"/>
              </w:rPr>
            </w:pPr>
          </w:p>
        </w:tc>
      </w:tr>
      <w:tr w:rsidR="00C021F6" w:rsidRPr="00B77BB9" w:rsidTr="00E07C35">
        <w:tc>
          <w:tcPr>
            <w:tcW w:w="3510" w:type="dxa"/>
          </w:tcPr>
          <w:p w:rsidR="00C021F6" w:rsidRPr="00B77BB9" w:rsidRDefault="00C021F6" w:rsidP="00C021F6">
            <w:pPr>
              <w:spacing w:after="0" w:line="240" w:lineRule="auto"/>
              <w:jc w:val="both"/>
              <w:rPr>
                <w:rFonts w:ascii="Arial" w:hAnsi="Arial" w:cs="Arial"/>
              </w:rPr>
            </w:pPr>
            <w:r w:rsidRPr="00B77BB9">
              <w:rPr>
                <w:rFonts w:ascii="Arial" w:hAnsi="Arial" w:cs="Arial"/>
              </w:rPr>
              <w:t>Представляемые по итогам аудита документы</w:t>
            </w:r>
          </w:p>
        </w:tc>
        <w:tc>
          <w:tcPr>
            <w:tcW w:w="993" w:type="dxa"/>
          </w:tcPr>
          <w:p w:rsidR="00C021F6" w:rsidRPr="00B77BB9" w:rsidRDefault="00C021F6" w:rsidP="00C021F6">
            <w:pPr>
              <w:spacing w:after="0" w:line="240" w:lineRule="auto"/>
              <w:jc w:val="center"/>
              <w:rPr>
                <w:rFonts w:ascii="Arial" w:hAnsi="Arial" w:cs="Arial"/>
              </w:rPr>
            </w:pPr>
          </w:p>
        </w:tc>
        <w:tc>
          <w:tcPr>
            <w:tcW w:w="1134"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559" w:type="dxa"/>
          </w:tcPr>
          <w:p w:rsidR="00C021F6" w:rsidRPr="00B77BB9" w:rsidRDefault="00C021F6" w:rsidP="00C021F6">
            <w:pPr>
              <w:spacing w:after="0" w:line="240" w:lineRule="auto"/>
              <w:jc w:val="center"/>
              <w:rPr>
                <w:rFonts w:ascii="Arial" w:hAnsi="Arial" w:cs="Arial"/>
              </w:rPr>
            </w:pPr>
          </w:p>
        </w:tc>
        <w:tc>
          <w:tcPr>
            <w:tcW w:w="1660" w:type="dxa"/>
          </w:tcPr>
          <w:p w:rsidR="00C021F6" w:rsidRPr="00B77BB9" w:rsidRDefault="00C021F6" w:rsidP="00C021F6">
            <w:pPr>
              <w:spacing w:after="0" w:line="240" w:lineRule="auto"/>
              <w:jc w:val="center"/>
              <w:rPr>
                <w:rFonts w:ascii="Arial" w:hAnsi="Arial" w:cs="Arial"/>
              </w:rPr>
            </w:pPr>
          </w:p>
        </w:tc>
      </w:tr>
    </w:tbl>
    <w:p w:rsidR="00C021F6" w:rsidRPr="00B77BB9" w:rsidRDefault="00C021F6" w:rsidP="00C021F6">
      <w:pPr>
        <w:spacing w:after="0" w:line="240" w:lineRule="auto"/>
        <w:ind w:firstLine="709"/>
        <w:jc w:val="both"/>
        <w:rPr>
          <w:rFonts w:ascii="Arial" w:hAnsi="Arial" w:cs="Arial"/>
        </w:rPr>
      </w:pPr>
    </w:p>
    <w:p w:rsidR="00C021F6" w:rsidRPr="00B77BB9" w:rsidRDefault="00C021F6" w:rsidP="00C021F6">
      <w:pPr>
        <w:spacing w:after="0" w:line="240" w:lineRule="auto"/>
        <w:ind w:firstLine="709"/>
        <w:jc w:val="both"/>
        <w:rPr>
          <w:rFonts w:ascii="Arial" w:hAnsi="Arial" w:cs="Arial"/>
        </w:rPr>
      </w:pPr>
      <w:r w:rsidRPr="00B77BB9">
        <w:rPr>
          <w:rFonts w:ascii="Arial" w:hAnsi="Arial" w:cs="Arial"/>
        </w:rPr>
        <w:t>Сведения, полученные при проведении оценки, выявленные несоответствия и замечания являются конфиденциальными и не подлежат разглашению.</w:t>
      </w:r>
    </w:p>
    <w:p w:rsidR="00C021F6" w:rsidRPr="00B77BB9" w:rsidRDefault="00C021F6" w:rsidP="00C021F6">
      <w:pPr>
        <w:tabs>
          <w:tab w:val="left" w:pos="6804"/>
        </w:tabs>
        <w:spacing w:after="0" w:line="240" w:lineRule="auto"/>
        <w:ind w:firstLine="709"/>
        <w:jc w:val="both"/>
        <w:rPr>
          <w:rFonts w:ascii="Arial" w:hAnsi="Arial" w:cs="Arial"/>
        </w:rPr>
      </w:pPr>
      <w:r w:rsidRPr="00B77BB9">
        <w:rPr>
          <w:rFonts w:ascii="Arial" w:hAnsi="Arial" w:cs="Arial"/>
        </w:rPr>
        <w:t xml:space="preserve">Если не поступит обоснованных возражений против программы аудитов до начала </w:t>
      </w:r>
      <w:r w:rsidRPr="00B77BB9">
        <w:rPr>
          <w:rFonts w:ascii="Arial" w:hAnsi="Arial" w:cs="Arial"/>
          <w:color w:val="000000"/>
        </w:rPr>
        <w:t xml:space="preserve">первого этапа </w:t>
      </w:r>
      <w:r w:rsidRPr="00B77BB9">
        <w:rPr>
          <w:rFonts w:ascii="Arial" w:hAnsi="Arial" w:cs="Arial"/>
        </w:rPr>
        <w:t>аудита, программа считается согласованной.</w:t>
      </w:r>
    </w:p>
    <w:p w:rsidR="00C021F6" w:rsidRPr="00B77BB9" w:rsidRDefault="00C021F6" w:rsidP="00C021F6">
      <w:pPr>
        <w:spacing w:after="0" w:line="240" w:lineRule="auto"/>
        <w:ind w:firstLine="709"/>
        <w:jc w:val="both"/>
        <w:rPr>
          <w:rFonts w:ascii="Arial" w:hAnsi="Arial" w:cs="Arial"/>
        </w:rPr>
      </w:pPr>
    </w:p>
    <w:p w:rsidR="00C021F6" w:rsidRPr="00B77BB9" w:rsidRDefault="00C021F6" w:rsidP="00C021F6">
      <w:pPr>
        <w:spacing w:after="0" w:line="240" w:lineRule="auto"/>
        <w:jc w:val="both"/>
        <w:rPr>
          <w:rFonts w:ascii="Arial" w:hAnsi="Arial" w:cs="Arial"/>
        </w:rPr>
      </w:pPr>
      <w:r w:rsidRPr="00B77BB9">
        <w:rPr>
          <w:rFonts w:ascii="Arial" w:hAnsi="Arial" w:cs="Arial"/>
        </w:rPr>
        <w:t>Руководитель команды по аудиту _______________________    ____________________________</w:t>
      </w:r>
    </w:p>
    <w:p w:rsidR="00C021F6" w:rsidRPr="00B77BB9" w:rsidRDefault="00C021F6" w:rsidP="00C021F6">
      <w:pPr>
        <w:tabs>
          <w:tab w:val="left" w:pos="7371"/>
        </w:tabs>
        <w:spacing w:after="0" w:line="240" w:lineRule="auto"/>
        <w:ind w:left="4536"/>
        <w:jc w:val="both"/>
        <w:rPr>
          <w:rFonts w:ascii="Arial" w:hAnsi="Arial" w:cs="Arial"/>
          <w:sz w:val="16"/>
          <w:szCs w:val="16"/>
        </w:rPr>
      </w:pPr>
      <w:r w:rsidRPr="00B77BB9">
        <w:rPr>
          <w:rFonts w:ascii="Arial" w:hAnsi="Arial" w:cs="Arial"/>
          <w:sz w:val="16"/>
          <w:szCs w:val="16"/>
        </w:rPr>
        <w:t>подпись</w:t>
      </w:r>
      <w:r w:rsidRPr="00B77BB9">
        <w:rPr>
          <w:rFonts w:ascii="Arial" w:hAnsi="Arial" w:cs="Arial"/>
          <w:sz w:val="16"/>
          <w:szCs w:val="16"/>
        </w:rPr>
        <w:tab/>
        <w:t>инициалы, фамилия</w:t>
      </w:r>
    </w:p>
    <w:p w:rsidR="00C021F6" w:rsidRPr="00B77BB9" w:rsidRDefault="00C021F6" w:rsidP="00C021F6">
      <w:pPr>
        <w:tabs>
          <w:tab w:val="left" w:pos="6804"/>
        </w:tabs>
        <w:spacing w:after="0" w:line="240" w:lineRule="auto"/>
        <w:jc w:val="both"/>
        <w:rPr>
          <w:rFonts w:ascii="Arial" w:hAnsi="Arial" w:cs="Arial"/>
        </w:rPr>
      </w:pPr>
    </w:p>
    <w:p w:rsidR="00C021F6" w:rsidRPr="00B77BB9" w:rsidRDefault="00C021F6" w:rsidP="00C021F6">
      <w:pPr>
        <w:tabs>
          <w:tab w:val="left" w:pos="6804"/>
        </w:tabs>
        <w:spacing w:after="0" w:line="240" w:lineRule="auto"/>
        <w:jc w:val="both"/>
        <w:rPr>
          <w:rFonts w:ascii="Arial" w:hAnsi="Arial" w:cs="Arial"/>
        </w:rPr>
      </w:pPr>
    </w:p>
    <w:p w:rsidR="00C021F6" w:rsidRPr="00B77BB9" w:rsidRDefault="00C021F6" w:rsidP="00C021F6">
      <w:pPr>
        <w:spacing w:after="120"/>
        <w:jc w:val="center"/>
        <w:rPr>
          <w:rFonts w:ascii="Arial" w:hAnsi="Arial"/>
        </w:rPr>
      </w:pPr>
    </w:p>
    <w:p w:rsidR="00C021F6" w:rsidRPr="00B77BB9" w:rsidRDefault="00C021F6" w:rsidP="00C021F6">
      <w:pPr>
        <w:spacing w:after="120"/>
        <w:jc w:val="center"/>
        <w:rPr>
          <w:rFonts w:ascii="Arial" w:hAnsi="Arial"/>
        </w:rPr>
      </w:pPr>
    </w:p>
    <w:p w:rsidR="00C021F6" w:rsidRPr="00B77BB9" w:rsidRDefault="00C021F6" w:rsidP="00C021F6">
      <w:pPr>
        <w:jc w:val="center"/>
        <w:rPr>
          <w:rFonts w:ascii="Arial" w:hAnsi="Arial" w:cs="Arial"/>
        </w:rPr>
      </w:pPr>
    </w:p>
    <w:p w:rsidR="005B0804" w:rsidRPr="00B77BB9" w:rsidRDefault="005B0804" w:rsidP="00C021F6">
      <w:pPr>
        <w:jc w:val="center"/>
        <w:rPr>
          <w:rFonts w:ascii="Arial" w:hAnsi="Arial" w:cs="Arial"/>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073087" w:rsidRPr="00B77BB9" w:rsidRDefault="00073087" w:rsidP="00F1024A">
      <w:pPr>
        <w:pStyle w:val="23"/>
        <w:spacing w:after="0" w:line="240" w:lineRule="auto"/>
        <w:ind w:firstLine="720"/>
        <w:jc w:val="center"/>
        <w:rPr>
          <w:rFonts w:ascii="Arial" w:hAnsi="Arial" w:cs="Arial"/>
          <w:b/>
          <w:caps/>
          <w:sz w:val="20"/>
        </w:rPr>
      </w:pPr>
    </w:p>
    <w:p w:rsidR="00F1024A" w:rsidRPr="00B77BB9" w:rsidRDefault="00F1024A" w:rsidP="00F1024A">
      <w:pPr>
        <w:pStyle w:val="23"/>
        <w:spacing w:after="0" w:line="240" w:lineRule="auto"/>
        <w:ind w:firstLine="720"/>
        <w:jc w:val="center"/>
        <w:rPr>
          <w:rFonts w:ascii="Arial" w:hAnsi="Arial" w:cs="Arial"/>
          <w:b/>
          <w:caps/>
          <w:sz w:val="20"/>
        </w:rPr>
      </w:pPr>
      <w:r w:rsidRPr="00B77BB9">
        <w:rPr>
          <w:rFonts w:ascii="Arial" w:hAnsi="Arial" w:cs="Arial"/>
          <w:b/>
          <w:caps/>
          <w:sz w:val="20"/>
        </w:rPr>
        <w:t xml:space="preserve">Лист регистрации изменений </w:t>
      </w:r>
    </w:p>
    <w:p w:rsidR="00F1024A" w:rsidRPr="00B77BB9" w:rsidRDefault="00F1024A" w:rsidP="00F1024A">
      <w:pPr>
        <w:pStyle w:val="23"/>
        <w:spacing w:after="0" w:line="240" w:lineRule="auto"/>
        <w:ind w:firstLine="720"/>
        <w:jc w:val="center"/>
        <w:rPr>
          <w:rFonts w:ascii="Arial" w:hAnsi="Arial" w:cs="Arial"/>
          <w:b/>
          <w:cap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1417"/>
        <w:gridCol w:w="1929"/>
        <w:gridCol w:w="1898"/>
        <w:gridCol w:w="1560"/>
        <w:gridCol w:w="1424"/>
      </w:tblGrid>
      <w:tr w:rsidR="00F1024A" w:rsidRPr="00B77BB9" w:rsidTr="00256674">
        <w:trPr>
          <w:cantSplit/>
          <w:trHeight w:val="318"/>
          <w:jc w:val="center"/>
        </w:trPr>
        <w:tc>
          <w:tcPr>
            <w:tcW w:w="1142" w:type="dxa"/>
          </w:tcPr>
          <w:p w:rsidR="00F1024A" w:rsidRPr="00B77BB9" w:rsidRDefault="00F1024A" w:rsidP="00F1024A">
            <w:pPr>
              <w:pStyle w:val="23"/>
              <w:spacing w:after="0" w:line="240" w:lineRule="auto"/>
              <w:jc w:val="center"/>
              <w:rPr>
                <w:rFonts w:ascii="Arial" w:hAnsi="Arial" w:cs="Arial"/>
                <w:sz w:val="18"/>
                <w:szCs w:val="18"/>
              </w:rPr>
            </w:pPr>
            <w:r w:rsidRPr="00B77BB9">
              <w:rPr>
                <w:rFonts w:ascii="Arial" w:hAnsi="Arial" w:cs="Arial"/>
                <w:sz w:val="18"/>
                <w:szCs w:val="18"/>
              </w:rPr>
              <w:t>Порядковый номер изменения</w:t>
            </w:r>
          </w:p>
        </w:tc>
        <w:tc>
          <w:tcPr>
            <w:tcW w:w="1417" w:type="dxa"/>
          </w:tcPr>
          <w:p w:rsidR="00F1024A" w:rsidRPr="00B77BB9" w:rsidRDefault="00F1024A" w:rsidP="00F1024A">
            <w:pPr>
              <w:pStyle w:val="23"/>
              <w:spacing w:after="0" w:line="240" w:lineRule="auto"/>
              <w:jc w:val="center"/>
              <w:rPr>
                <w:rFonts w:ascii="Arial" w:hAnsi="Arial" w:cs="Arial"/>
                <w:sz w:val="18"/>
                <w:szCs w:val="18"/>
              </w:rPr>
            </w:pPr>
            <w:r w:rsidRPr="00B77BB9">
              <w:rPr>
                <w:rFonts w:ascii="Arial" w:hAnsi="Arial" w:cs="Arial"/>
                <w:sz w:val="18"/>
                <w:szCs w:val="18"/>
              </w:rPr>
              <w:t xml:space="preserve">Дата </w:t>
            </w:r>
          </w:p>
          <w:p w:rsidR="00F1024A" w:rsidRPr="00B77BB9" w:rsidRDefault="00F1024A" w:rsidP="00F1024A">
            <w:pPr>
              <w:pStyle w:val="23"/>
              <w:spacing w:after="0" w:line="240" w:lineRule="auto"/>
              <w:jc w:val="center"/>
              <w:rPr>
                <w:rFonts w:ascii="Arial" w:hAnsi="Arial" w:cs="Arial"/>
                <w:sz w:val="18"/>
                <w:szCs w:val="18"/>
              </w:rPr>
            </w:pPr>
            <w:r w:rsidRPr="00B77BB9">
              <w:rPr>
                <w:rFonts w:ascii="Arial" w:hAnsi="Arial" w:cs="Arial"/>
                <w:sz w:val="18"/>
                <w:szCs w:val="18"/>
              </w:rPr>
              <w:t>введения  изменения</w:t>
            </w:r>
          </w:p>
        </w:tc>
        <w:tc>
          <w:tcPr>
            <w:tcW w:w="1929" w:type="dxa"/>
          </w:tcPr>
          <w:p w:rsidR="00F1024A" w:rsidRPr="00B77BB9" w:rsidRDefault="00F1024A" w:rsidP="00F1024A">
            <w:pPr>
              <w:pStyle w:val="23"/>
              <w:spacing w:after="0" w:line="240" w:lineRule="auto"/>
              <w:jc w:val="center"/>
              <w:rPr>
                <w:rFonts w:ascii="Arial" w:hAnsi="Arial" w:cs="Arial"/>
                <w:sz w:val="18"/>
                <w:szCs w:val="18"/>
              </w:rPr>
            </w:pPr>
            <w:r w:rsidRPr="00B77BB9">
              <w:rPr>
                <w:rFonts w:ascii="Arial" w:hAnsi="Arial" w:cs="Arial"/>
                <w:sz w:val="18"/>
                <w:szCs w:val="18"/>
              </w:rPr>
              <w:t xml:space="preserve">№ извещения об изменении, дата утверждения </w:t>
            </w:r>
          </w:p>
        </w:tc>
        <w:tc>
          <w:tcPr>
            <w:tcW w:w="1898" w:type="dxa"/>
          </w:tcPr>
          <w:p w:rsidR="00F1024A" w:rsidRPr="00B77BB9" w:rsidRDefault="00F1024A" w:rsidP="00256674">
            <w:pPr>
              <w:pStyle w:val="23"/>
              <w:spacing w:after="0" w:line="240" w:lineRule="auto"/>
              <w:jc w:val="center"/>
              <w:rPr>
                <w:rFonts w:ascii="Arial" w:hAnsi="Arial" w:cs="Arial"/>
                <w:sz w:val="18"/>
                <w:szCs w:val="18"/>
              </w:rPr>
            </w:pPr>
            <w:r w:rsidRPr="00B77BB9">
              <w:rPr>
                <w:rFonts w:ascii="Arial" w:hAnsi="Arial" w:cs="Arial"/>
                <w:sz w:val="18"/>
                <w:szCs w:val="18"/>
              </w:rPr>
              <w:t>Пункт измененной позиции</w:t>
            </w:r>
          </w:p>
        </w:tc>
        <w:tc>
          <w:tcPr>
            <w:tcW w:w="1560" w:type="dxa"/>
          </w:tcPr>
          <w:p w:rsidR="00F1024A" w:rsidRPr="00B77BB9" w:rsidRDefault="00F1024A" w:rsidP="00F1024A">
            <w:pPr>
              <w:pStyle w:val="23"/>
              <w:spacing w:after="0" w:line="240" w:lineRule="auto"/>
              <w:jc w:val="center"/>
              <w:rPr>
                <w:rFonts w:ascii="Arial" w:hAnsi="Arial" w:cs="Arial"/>
                <w:sz w:val="18"/>
                <w:szCs w:val="18"/>
              </w:rPr>
            </w:pPr>
            <w:r w:rsidRPr="00B77BB9">
              <w:rPr>
                <w:rFonts w:ascii="Arial" w:hAnsi="Arial" w:cs="Arial"/>
                <w:sz w:val="18"/>
                <w:szCs w:val="18"/>
              </w:rPr>
              <w:t>Подпись лица, вносившего изменения</w:t>
            </w:r>
          </w:p>
        </w:tc>
        <w:tc>
          <w:tcPr>
            <w:tcW w:w="1424" w:type="dxa"/>
          </w:tcPr>
          <w:p w:rsidR="00F1024A" w:rsidRPr="00B77BB9" w:rsidRDefault="00256674" w:rsidP="00F1024A">
            <w:pPr>
              <w:pStyle w:val="23"/>
              <w:spacing w:after="0" w:line="240" w:lineRule="auto"/>
              <w:jc w:val="center"/>
              <w:rPr>
                <w:rFonts w:ascii="Arial" w:hAnsi="Arial" w:cs="Arial"/>
                <w:sz w:val="18"/>
                <w:szCs w:val="18"/>
              </w:rPr>
            </w:pPr>
            <w:r w:rsidRPr="00B77BB9">
              <w:rPr>
                <w:rFonts w:ascii="Arial" w:hAnsi="Arial" w:cs="Arial"/>
                <w:sz w:val="18"/>
                <w:szCs w:val="18"/>
              </w:rPr>
              <w:t>Р</w:t>
            </w:r>
            <w:r w:rsidR="00F1024A" w:rsidRPr="00B77BB9">
              <w:rPr>
                <w:rFonts w:ascii="Arial" w:hAnsi="Arial" w:cs="Arial"/>
                <w:sz w:val="18"/>
                <w:szCs w:val="18"/>
              </w:rPr>
              <w:t>асшифровка подписи лица, вносившего изменение</w:t>
            </w:r>
          </w:p>
        </w:tc>
      </w:tr>
      <w:tr w:rsidR="00F1024A" w:rsidRPr="00691BE8" w:rsidTr="00256674">
        <w:trPr>
          <w:cantSplit/>
          <w:trHeight w:val="152"/>
          <w:jc w:val="center"/>
        </w:trPr>
        <w:tc>
          <w:tcPr>
            <w:tcW w:w="1142" w:type="dxa"/>
          </w:tcPr>
          <w:p w:rsidR="00F1024A" w:rsidRPr="00B77BB9" w:rsidRDefault="00F1024A" w:rsidP="00F1024A">
            <w:pPr>
              <w:pStyle w:val="23"/>
              <w:spacing w:after="0" w:line="240" w:lineRule="auto"/>
              <w:jc w:val="center"/>
              <w:rPr>
                <w:rFonts w:ascii="Arial" w:hAnsi="Arial" w:cs="Arial"/>
                <w:sz w:val="20"/>
              </w:rPr>
            </w:pPr>
            <w:r w:rsidRPr="00B77BB9">
              <w:rPr>
                <w:rFonts w:ascii="Arial" w:hAnsi="Arial" w:cs="Arial"/>
                <w:sz w:val="20"/>
              </w:rPr>
              <w:t>1</w:t>
            </w:r>
          </w:p>
        </w:tc>
        <w:tc>
          <w:tcPr>
            <w:tcW w:w="1417" w:type="dxa"/>
          </w:tcPr>
          <w:p w:rsidR="00F1024A" w:rsidRPr="00B77BB9" w:rsidRDefault="00F1024A" w:rsidP="00F1024A">
            <w:pPr>
              <w:pStyle w:val="23"/>
              <w:spacing w:after="0" w:line="240" w:lineRule="auto"/>
              <w:jc w:val="center"/>
              <w:rPr>
                <w:rFonts w:ascii="Arial" w:hAnsi="Arial" w:cs="Arial"/>
                <w:sz w:val="20"/>
              </w:rPr>
            </w:pPr>
            <w:r w:rsidRPr="00B77BB9">
              <w:rPr>
                <w:rFonts w:ascii="Arial" w:hAnsi="Arial" w:cs="Arial"/>
                <w:sz w:val="20"/>
              </w:rPr>
              <w:t>2</w:t>
            </w:r>
          </w:p>
        </w:tc>
        <w:tc>
          <w:tcPr>
            <w:tcW w:w="1929" w:type="dxa"/>
          </w:tcPr>
          <w:p w:rsidR="00F1024A" w:rsidRPr="00B77BB9" w:rsidRDefault="00F1024A" w:rsidP="00F1024A">
            <w:pPr>
              <w:pStyle w:val="23"/>
              <w:spacing w:after="0" w:line="240" w:lineRule="auto"/>
              <w:jc w:val="center"/>
              <w:rPr>
                <w:rFonts w:ascii="Arial" w:hAnsi="Arial" w:cs="Arial"/>
                <w:sz w:val="20"/>
              </w:rPr>
            </w:pPr>
            <w:r w:rsidRPr="00B77BB9">
              <w:rPr>
                <w:rFonts w:ascii="Arial" w:hAnsi="Arial" w:cs="Arial"/>
                <w:sz w:val="20"/>
              </w:rPr>
              <w:t>3</w:t>
            </w:r>
          </w:p>
        </w:tc>
        <w:tc>
          <w:tcPr>
            <w:tcW w:w="1898" w:type="dxa"/>
          </w:tcPr>
          <w:p w:rsidR="00F1024A" w:rsidRPr="00B77BB9" w:rsidRDefault="00256674" w:rsidP="00F1024A">
            <w:pPr>
              <w:pStyle w:val="23"/>
              <w:spacing w:after="0" w:line="240" w:lineRule="auto"/>
              <w:jc w:val="center"/>
              <w:rPr>
                <w:rFonts w:ascii="Arial" w:hAnsi="Arial" w:cs="Arial"/>
                <w:sz w:val="20"/>
              </w:rPr>
            </w:pPr>
            <w:r w:rsidRPr="00B77BB9">
              <w:rPr>
                <w:rFonts w:ascii="Arial" w:hAnsi="Arial" w:cs="Arial"/>
                <w:sz w:val="20"/>
              </w:rPr>
              <w:t>4</w:t>
            </w:r>
          </w:p>
        </w:tc>
        <w:tc>
          <w:tcPr>
            <w:tcW w:w="1560" w:type="dxa"/>
          </w:tcPr>
          <w:p w:rsidR="00F1024A" w:rsidRPr="00B77BB9" w:rsidRDefault="00F1024A" w:rsidP="00F1024A">
            <w:pPr>
              <w:pStyle w:val="23"/>
              <w:spacing w:after="0" w:line="240" w:lineRule="auto"/>
              <w:jc w:val="center"/>
              <w:rPr>
                <w:rFonts w:ascii="Arial" w:hAnsi="Arial" w:cs="Arial"/>
                <w:sz w:val="20"/>
              </w:rPr>
            </w:pPr>
            <w:r w:rsidRPr="00B77BB9">
              <w:rPr>
                <w:rFonts w:ascii="Arial" w:hAnsi="Arial" w:cs="Arial"/>
                <w:sz w:val="20"/>
              </w:rPr>
              <w:t>5</w:t>
            </w:r>
          </w:p>
        </w:tc>
        <w:tc>
          <w:tcPr>
            <w:tcW w:w="1424" w:type="dxa"/>
          </w:tcPr>
          <w:p w:rsidR="00F1024A" w:rsidRPr="003C203E" w:rsidRDefault="00F1024A" w:rsidP="00F1024A">
            <w:pPr>
              <w:pStyle w:val="23"/>
              <w:spacing w:after="0" w:line="240" w:lineRule="auto"/>
              <w:jc w:val="center"/>
              <w:rPr>
                <w:rFonts w:ascii="Arial" w:hAnsi="Arial" w:cs="Arial"/>
                <w:sz w:val="20"/>
              </w:rPr>
            </w:pPr>
            <w:r w:rsidRPr="00B77BB9">
              <w:rPr>
                <w:rFonts w:ascii="Arial" w:hAnsi="Arial" w:cs="Arial"/>
                <w:sz w:val="20"/>
              </w:rPr>
              <w:t>6</w:t>
            </w: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r w:rsidR="00F1024A" w:rsidRPr="00691BE8" w:rsidTr="00256674">
        <w:trPr>
          <w:cantSplit/>
          <w:trHeight w:val="318"/>
          <w:jc w:val="center"/>
        </w:trPr>
        <w:tc>
          <w:tcPr>
            <w:tcW w:w="1142" w:type="dxa"/>
          </w:tcPr>
          <w:p w:rsidR="00F1024A" w:rsidRPr="00691BE8" w:rsidRDefault="00F1024A" w:rsidP="00F1024A">
            <w:pPr>
              <w:pStyle w:val="23"/>
              <w:spacing w:after="0" w:line="240" w:lineRule="auto"/>
              <w:rPr>
                <w:rFonts w:ascii="Arial" w:hAnsi="Arial" w:cs="Arial"/>
                <w:sz w:val="20"/>
              </w:rPr>
            </w:pPr>
          </w:p>
        </w:tc>
        <w:tc>
          <w:tcPr>
            <w:tcW w:w="1417" w:type="dxa"/>
          </w:tcPr>
          <w:p w:rsidR="00F1024A" w:rsidRPr="00691BE8" w:rsidRDefault="00F1024A" w:rsidP="00F1024A">
            <w:pPr>
              <w:pStyle w:val="23"/>
              <w:spacing w:after="0" w:line="240" w:lineRule="auto"/>
              <w:rPr>
                <w:rFonts w:ascii="Arial" w:hAnsi="Arial" w:cs="Arial"/>
                <w:sz w:val="20"/>
              </w:rPr>
            </w:pPr>
          </w:p>
        </w:tc>
        <w:tc>
          <w:tcPr>
            <w:tcW w:w="1929" w:type="dxa"/>
          </w:tcPr>
          <w:p w:rsidR="00F1024A" w:rsidRPr="00691BE8" w:rsidRDefault="00F1024A" w:rsidP="00F1024A">
            <w:pPr>
              <w:pStyle w:val="23"/>
              <w:spacing w:after="0" w:line="240" w:lineRule="auto"/>
              <w:rPr>
                <w:rFonts w:ascii="Arial" w:hAnsi="Arial" w:cs="Arial"/>
                <w:sz w:val="20"/>
              </w:rPr>
            </w:pPr>
          </w:p>
        </w:tc>
        <w:tc>
          <w:tcPr>
            <w:tcW w:w="1898" w:type="dxa"/>
          </w:tcPr>
          <w:p w:rsidR="00F1024A" w:rsidRPr="00691BE8" w:rsidRDefault="00F1024A" w:rsidP="00F1024A">
            <w:pPr>
              <w:pStyle w:val="23"/>
              <w:spacing w:after="0" w:line="240" w:lineRule="auto"/>
              <w:rPr>
                <w:rFonts w:ascii="Arial" w:hAnsi="Arial" w:cs="Arial"/>
                <w:sz w:val="20"/>
              </w:rPr>
            </w:pPr>
          </w:p>
        </w:tc>
        <w:tc>
          <w:tcPr>
            <w:tcW w:w="1560" w:type="dxa"/>
          </w:tcPr>
          <w:p w:rsidR="00F1024A" w:rsidRPr="00691BE8" w:rsidRDefault="00F1024A" w:rsidP="00F1024A">
            <w:pPr>
              <w:pStyle w:val="23"/>
              <w:spacing w:after="0" w:line="240" w:lineRule="auto"/>
              <w:rPr>
                <w:rFonts w:ascii="Arial" w:hAnsi="Arial" w:cs="Arial"/>
                <w:sz w:val="20"/>
              </w:rPr>
            </w:pPr>
          </w:p>
        </w:tc>
        <w:tc>
          <w:tcPr>
            <w:tcW w:w="1424" w:type="dxa"/>
          </w:tcPr>
          <w:p w:rsidR="00F1024A" w:rsidRPr="00691BE8" w:rsidRDefault="00F1024A" w:rsidP="00F1024A">
            <w:pPr>
              <w:pStyle w:val="23"/>
              <w:spacing w:after="0" w:line="240" w:lineRule="auto"/>
              <w:rPr>
                <w:rFonts w:ascii="Arial" w:hAnsi="Arial" w:cs="Arial"/>
                <w:sz w:val="20"/>
              </w:rPr>
            </w:pPr>
          </w:p>
        </w:tc>
      </w:tr>
    </w:tbl>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F1024A">
      <w:pPr>
        <w:widowControl w:val="0"/>
        <w:spacing w:after="0" w:line="240" w:lineRule="auto"/>
        <w:jc w:val="center"/>
      </w:pPr>
    </w:p>
    <w:p w:rsidR="00F1024A" w:rsidRDefault="00F1024A" w:rsidP="003604A7">
      <w:pPr>
        <w:widowControl w:val="0"/>
        <w:jc w:val="center"/>
      </w:pPr>
    </w:p>
    <w:sectPr w:rsidR="00F1024A" w:rsidSect="00476FF9">
      <w:footerReference w:type="first" r:id="rId18"/>
      <w:pgSz w:w="11907" w:h="16840" w:code="9"/>
      <w:pgMar w:top="1134" w:right="567" w:bottom="1134" w:left="1134" w:header="680" w:footer="68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AB" w:rsidRDefault="00CA0FAB" w:rsidP="004A2FCA">
      <w:pPr>
        <w:spacing w:after="0" w:line="240" w:lineRule="auto"/>
      </w:pPr>
      <w:r>
        <w:separator/>
      </w:r>
    </w:p>
  </w:endnote>
  <w:endnote w:type="continuationSeparator" w:id="0">
    <w:p w:rsidR="00CA0FAB" w:rsidRDefault="00CA0FAB" w:rsidP="004A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73969"/>
      <w:docPartObj>
        <w:docPartGallery w:val="Page Numbers (Bottom of Page)"/>
        <w:docPartUnique/>
      </w:docPartObj>
    </w:sdtPr>
    <w:sdtEndPr/>
    <w:sdtContent>
      <w:p w:rsidR="00CA0FAB" w:rsidRDefault="00CA0FAB">
        <w:pPr>
          <w:pStyle w:val="ac"/>
        </w:pPr>
        <w:r w:rsidRPr="00073087">
          <w:rPr>
            <w:rFonts w:ascii="Arial" w:hAnsi="Arial" w:cs="Arial"/>
            <w:sz w:val="20"/>
          </w:rPr>
          <w:fldChar w:fldCharType="begin"/>
        </w:r>
        <w:r w:rsidRPr="00073087">
          <w:rPr>
            <w:rFonts w:ascii="Arial" w:hAnsi="Arial" w:cs="Arial"/>
            <w:sz w:val="20"/>
          </w:rPr>
          <w:instrText xml:space="preserve"> PAGE   \* MERGEFORMAT </w:instrText>
        </w:r>
        <w:r w:rsidRPr="00073087">
          <w:rPr>
            <w:rFonts w:ascii="Arial" w:hAnsi="Arial" w:cs="Arial"/>
            <w:sz w:val="20"/>
          </w:rPr>
          <w:fldChar w:fldCharType="separate"/>
        </w:r>
        <w:r w:rsidR="00B77BB9">
          <w:rPr>
            <w:rFonts w:ascii="Arial" w:hAnsi="Arial" w:cs="Arial"/>
            <w:noProof/>
            <w:sz w:val="20"/>
          </w:rPr>
          <w:t>2</w:t>
        </w:r>
        <w:r w:rsidRPr="00073087">
          <w:rPr>
            <w:rFonts w:ascii="Arial" w:hAnsi="Arial" w:cs="Arial"/>
            <w:sz w:val="20"/>
          </w:rPr>
          <w:fldChar w:fldCharType="end"/>
        </w:r>
      </w:p>
    </w:sdtContent>
  </w:sdt>
  <w:p w:rsidR="00CA0FAB" w:rsidRDefault="00CA0FAB" w:rsidP="00552393">
    <w:pPr>
      <w:pStyle w:val="ac"/>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AB" w:rsidRPr="00B97EC9" w:rsidRDefault="00CA0FAB" w:rsidP="005F373F">
    <w:pPr>
      <w:pStyle w:val="ac"/>
      <w:jc w:val="right"/>
      <w:rPr>
        <w:rFonts w:ascii="Arial" w:hAnsi="Arial" w:cs="Arial"/>
        <w:sz w:val="20"/>
      </w:rPr>
    </w:pPr>
    <w:r w:rsidRPr="00B97EC9">
      <w:rPr>
        <w:rFonts w:ascii="Arial" w:hAnsi="Arial" w:cs="Arial"/>
        <w:sz w:val="20"/>
      </w:rPr>
      <w:fldChar w:fldCharType="begin"/>
    </w:r>
    <w:r w:rsidRPr="00B97EC9">
      <w:rPr>
        <w:rFonts w:ascii="Arial" w:hAnsi="Arial" w:cs="Arial"/>
        <w:sz w:val="20"/>
      </w:rPr>
      <w:instrText>PAGE   \* MERGEFORMAT</w:instrText>
    </w:r>
    <w:r w:rsidRPr="00B97EC9">
      <w:rPr>
        <w:rFonts w:ascii="Arial" w:hAnsi="Arial" w:cs="Arial"/>
        <w:sz w:val="20"/>
      </w:rPr>
      <w:fldChar w:fldCharType="separate"/>
    </w:r>
    <w:r w:rsidR="00B77BB9">
      <w:rPr>
        <w:rFonts w:ascii="Arial" w:hAnsi="Arial" w:cs="Arial"/>
        <w:noProof/>
        <w:sz w:val="20"/>
      </w:rPr>
      <w:t>17</w:t>
    </w:r>
    <w:r w:rsidRPr="00B97EC9">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AB" w:rsidRDefault="00CA0FAB">
    <w:pPr>
      <w:pStyle w:val="ac"/>
      <w:jc w:val="right"/>
    </w:pPr>
    <w:r>
      <w:fldChar w:fldCharType="begin"/>
    </w:r>
    <w:r>
      <w:instrText xml:space="preserve"> PAGE   \* MERGEFORMAT </w:instrText>
    </w:r>
    <w:r>
      <w:fldChar w:fldCharType="separate"/>
    </w:r>
    <w:r w:rsidR="00B77BB9">
      <w:rPr>
        <w:noProof/>
      </w:rPr>
      <w:t>1</w:t>
    </w:r>
    <w:r>
      <w:rPr>
        <w:noProof/>
      </w:rPr>
      <w:fldChar w:fldCharType="end"/>
    </w:r>
  </w:p>
  <w:p w:rsidR="00CA0FAB" w:rsidRDefault="00CA0FA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AB" w:rsidRDefault="00CA0FAB" w:rsidP="004A2FCA">
      <w:pPr>
        <w:spacing w:after="0" w:line="240" w:lineRule="auto"/>
      </w:pPr>
      <w:r>
        <w:separator/>
      </w:r>
    </w:p>
  </w:footnote>
  <w:footnote w:type="continuationSeparator" w:id="0">
    <w:p w:rsidR="00CA0FAB" w:rsidRDefault="00CA0FAB" w:rsidP="004A2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AB" w:rsidRPr="004775AD" w:rsidRDefault="00CA0FAB" w:rsidP="0080463A">
    <w:pPr>
      <w:pStyle w:val="aa"/>
      <w:rPr>
        <w:szCs w:val="22"/>
      </w:rPr>
    </w:pPr>
    <w:r>
      <w:rPr>
        <w:rFonts w:ascii="Arial" w:hAnsi="Arial" w:cs="Arial"/>
        <w:b/>
        <w:sz w:val="22"/>
        <w:szCs w:val="22"/>
      </w:rPr>
      <w:t>ДП СМ ОЛС СЛУЛП 10.1-01-2024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AB" w:rsidRPr="000D2B25" w:rsidRDefault="00CA0FAB" w:rsidP="00081161">
    <w:pPr>
      <w:pStyle w:val="aa"/>
      <w:jc w:val="right"/>
    </w:pPr>
    <w:r>
      <w:rPr>
        <w:rFonts w:ascii="Arial" w:hAnsi="Arial" w:cs="Arial"/>
        <w:b/>
        <w:sz w:val="22"/>
        <w:szCs w:val="22"/>
      </w:rPr>
      <w:t>ДП СМ ОЛС СЛУЛП 10.1-01-2024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FAB" w:rsidRPr="004775AD" w:rsidRDefault="00CA0FAB" w:rsidP="00E464E4">
    <w:pPr>
      <w:pStyle w:val="aa"/>
      <w:jc w:val="right"/>
      <w:rPr>
        <w:szCs w:val="22"/>
      </w:rPr>
    </w:pPr>
    <w:r>
      <w:rPr>
        <w:rFonts w:ascii="Arial" w:hAnsi="Arial" w:cs="Arial"/>
        <w:b/>
        <w:sz w:val="22"/>
        <w:szCs w:val="22"/>
      </w:rPr>
      <w:t>ДП СМ ОЛС СЛУЛП 10.1-01-2024</w:t>
    </w:r>
  </w:p>
  <w:p w:rsidR="00CA0FAB" w:rsidRDefault="00CA0FA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1C6"/>
    <w:multiLevelType w:val="hybridMultilevel"/>
    <w:tmpl w:val="05ACF3BA"/>
    <w:lvl w:ilvl="0" w:tplc="8D0697E0">
      <w:start w:val="4"/>
      <w:numFmt w:val="bullet"/>
      <w:lvlText w:val="–"/>
      <w:lvlJc w:val="left"/>
      <w:pPr>
        <w:ind w:left="757" w:hanging="360"/>
      </w:pPr>
      <w:rPr>
        <w:rFonts w:ascii="Arial" w:eastAsia="Times New Roman" w:hAnsi="Arial" w:cs="Aria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 w15:restartNumberingAfterBreak="0">
    <w:nsid w:val="19A4582F"/>
    <w:multiLevelType w:val="hybridMultilevel"/>
    <w:tmpl w:val="EA5690EC"/>
    <w:lvl w:ilvl="0" w:tplc="DBC0F656">
      <w:start w:val="5"/>
      <w:numFmt w:val="bullet"/>
      <w:lvlText w:val="−"/>
      <w:lvlJc w:val="left"/>
      <w:pPr>
        <w:ind w:left="927" w:hanging="360"/>
      </w:pPr>
      <w:rPr>
        <w:rFonts w:ascii="Arial" w:eastAsiaTheme="min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autoHyphenation/>
  <w:evenAndOddHeaders/>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2"/>
  </w:compat>
  <w:rsids>
    <w:rsidRoot w:val="004A2FCA"/>
    <w:rsid w:val="000010AC"/>
    <w:rsid w:val="000015CC"/>
    <w:rsid w:val="000052AB"/>
    <w:rsid w:val="00022806"/>
    <w:rsid w:val="000267E2"/>
    <w:rsid w:val="00032338"/>
    <w:rsid w:val="00037605"/>
    <w:rsid w:val="0004286B"/>
    <w:rsid w:val="0004395F"/>
    <w:rsid w:val="00044CFC"/>
    <w:rsid w:val="00046A81"/>
    <w:rsid w:val="00047E0D"/>
    <w:rsid w:val="00060987"/>
    <w:rsid w:val="0006109B"/>
    <w:rsid w:val="00067B7E"/>
    <w:rsid w:val="00073087"/>
    <w:rsid w:val="00073306"/>
    <w:rsid w:val="00074F4C"/>
    <w:rsid w:val="00080D42"/>
    <w:rsid w:val="00081161"/>
    <w:rsid w:val="00085725"/>
    <w:rsid w:val="000B0C23"/>
    <w:rsid w:val="000B1E94"/>
    <w:rsid w:val="000B236C"/>
    <w:rsid w:val="000C24A8"/>
    <w:rsid w:val="000C7A4F"/>
    <w:rsid w:val="000D2B25"/>
    <w:rsid w:val="00101FA1"/>
    <w:rsid w:val="00113FE2"/>
    <w:rsid w:val="00123DF6"/>
    <w:rsid w:val="001269A8"/>
    <w:rsid w:val="00145299"/>
    <w:rsid w:val="00161A1E"/>
    <w:rsid w:val="00180C45"/>
    <w:rsid w:val="00186C45"/>
    <w:rsid w:val="001A2331"/>
    <w:rsid w:val="001B20A0"/>
    <w:rsid w:val="001B5151"/>
    <w:rsid w:val="001B60E0"/>
    <w:rsid w:val="001D1CB7"/>
    <w:rsid w:val="001D211E"/>
    <w:rsid w:val="001D30F4"/>
    <w:rsid w:val="001F7955"/>
    <w:rsid w:val="00203491"/>
    <w:rsid w:val="00203C59"/>
    <w:rsid w:val="00204890"/>
    <w:rsid w:val="002055A3"/>
    <w:rsid w:val="0021097E"/>
    <w:rsid w:val="0021725C"/>
    <w:rsid w:val="00221043"/>
    <w:rsid w:val="002255E2"/>
    <w:rsid w:val="002464E0"/>
    <w:rsid w:val="00256674"/>
    <w:rsid w:val="00257CA6"/>
    <w:rsid w:val="00267032"/>
    <w:rsid w:val="00273AAB"/>
    <w:rsid w:val="002812D9"/>
    <w:rsid w:val="00285DC3"/>
    <w:rsid w:val="002A201B"/>
    <w:rsid w:val="002A24BA"/>
    <w:rsid w:val="002A3620"/>
    <w:rsid w:val="002A7772"/>
    <w:rsid w:val="002C37FA"/>
    <w:rsid w:val="002E0621"/>
    <w:rsid w:val="002E2147"/>
    <w:rsid w:val="002E355E"/>
    <w:rsid w:val="002F67A7"/>
    <w:rsid w:val="002F713A"/>
    <w:rsid w:val="003015D7"/>
    <w:rsid w:val="003043F1"/>
    <w:rsid w:val="00313057"/>
    <w:rsid w:val="003231A3"/>
    <w:rsid w:val="003319D8"/>
    <w:rsid w:val="003344DE"/>
    <w:rsid w:val="0033457A"/>
    <w:rsid w:val="00350BC9"/>
    <w:rsid w:val="003604A7"/>
    <w:rsid w:val="003663FE"/>
    <w:rsid w:val="00373C30"/>
    <w:rsid w:val="003751DC"/>
    <w:rsid w:val="00390E4A"/>
    <w:rsid w:val="003A15A7"/>
    <w:rsid w:val="003A5620"/>
    <w:rsid w:val="003B21DB"/>
    <w:rsid w:val="003D2826"/>
    <w:rsid w:val="003F0313"/>
    <w:rsid w:val="004055B2"/>
    <w:rsid w:val="00423A68"/>
    <w:rsid w:val="00432F5C"/>
    <w:rsid w:val="00442E83"/>
    <w:rsid w:val="00476FF9"/>
    <w:rsid w:val="004771D8"/>
    <w:rsid w:val="004775AD"/>
    <w:rsid w:val="004832CE"/>
    <w:rsid w:val="004847FF"/>
    <w:rsid w:val="004945BA"/>
    <w:rsid w:val="004A1882"/>
    <w:rsid w:val="004A2FCA"/>
    <w:rsid w:val="004C0A91"/>
    <w:rsid w:val="004C5496"/>
    <w:rsid w:val="004C76A9"/>
    <w:rsid w:val="004D46EF"/>
    <w:rsid w:val="004D778A"/>
    <w:rsid w:val="00500AC1"/>
    <w:rsid w:val="00530A76"/>
    <w:rsid w:val="00530E7A"/>
    <w:rsid w:val="00536EEC"/>
    <w:rsid w:val="005466C6"/>
    <w:rsid w:val="00546B24"/>
    <w:rsid w:val="00552393"/>
    <w:rsid w:val="005A69D2"/>
    <w:rsid w:val="005A6C8B"/>
    <w:rsid w:val="005A7AA6"/>
    <w:rsid w:val="005A7EB1"/>
    <w:rsid w:val="005B0804"/>
    <w:rsid w:val="005B493B"/>
    <w:rsid w:val="005C2737"/>
    <w:rsid w:val="005C2EB6"/>
    <w:rsid w:val="005E1F65"/>
    <w:rsid w:val="005E3C5F"/>
    <w:rsid w:val="005F373F"/>
    <w:rsid w:val="006017CE"/>
    <w:rsid w:val="006102D8"/>
    <w:rsid w:val="006158FB"/>
    <w:rsid w:val="00620215"/>
    <w:rsid w:val="00621D45"/>
    <w:rsid w:val="00630833"/>
    <w:rsid w:val="006311B9"/>
    <w:rsid w:val="00640F7C"/>
    <w:rsid w:val="0064174A"/>
    <w:rsid w:val="00672198"/>
    <w:rsid w:val="00692CA6"/>
    <w:rsid w:val="00695EF7"/>
    <w:rsid w:val="006A6038"/>
    <w:rsid w:val="006C2B85"/>
    <w:rsid w:val="006C3AAC"/>
    <w:rsid w:val="006D1544"/>
    <w:rsid w:val="006D1CB8"/>
    <w:rsid w:val="00700D71"/>
    <w:rsid w:val="00704316"/>
    <w:rsid w:val="00741A9C"/>
    <w:rsid w:val="007602B4"/>
    <w:rsid w:val="00770959"/>
    <w:rsid w:val="0078241C"/>
    <w:rsid w:val="007843A3"/>
    <w:rsid w:val="007875BC"/>
    <w:rsid w:val="007B4276"/>
    <w:rsid w:val="007B4B10"/>
    <w:rsid w:val="007C2813"/>
    <w:rsid w:val="007C42E6"/>
    <w:rsid w:val="0080463A"/>
    <w:rsid w:val="00806096"/>
    <w:rsid w:val="00811B43"/>
    <w:rsid w:val="008222C2"/>
    <w:rsid w:val="00837345"/>
    <w:rsid w:val="008445DF"/>
    <w:rsid w:val="008546E5"/>
    <w:rsid w:val="0085700B"/>
    <w:rsid w:val="00865407"/>
    <w:rsid w:val="00867354"/>
    <w:rsid w:val="0087661F"/>
    <w:rsid w:val="00887A64"/>
    <w:rsid w:val="008954C0"/>
    <w:rsid w:val="008A02CE"/>
    <w:rsid w:val="008A0CE9"/>
    <w:rsid w:val="008A3840"/>
    <w:rsid w:val="008C1BA8"/>
    <w:rsid w:val="008C45DC"/>
    <w:rsid w:val="008E0D38"/>
    <w:rsid w:val="008E277C"/>
    <w:rsid w:val="008E747A"/>
    <w:rsid w:val="008F5322"/>
    <w:rsid w:val="00906DBA"/>
    <w:rsid w:val="009222B7"/>
    <w:rsid w:val="009246C0"/>
    <w:rsid w:val="0093323F"/>
    <w:rsid w:val="00944A0A"/>
    <w:rsid w:val="009548F7"/>
    <w:rsid w:val="00985699"/>
    <w:rsid w:val="009A0B78"/>
    <w:rsid w:val="009A1C3E"/>
    <w:rsid w:val="009B35AE"/>
    <w:rsid w:val="009C12FC"/>
    <w:rsid w:val="009C64BC"/>
    <w:rsid w:val="009D578D"/>
    <w:rsid w:val="009E2BE6"/>
    <w:rsid w:val="009F621D"/>
    <w:rsid w:val="00A174B7"/>
    <w:rsid w:val="00A27A1A"/>
    <w:rsid w:val="00A30C47"/>
    <w:rsid w:val="00A30E3A"/>
    <w:rsid w:val="00A312DE"/>
    <w:rsid w:val="00A450E8"/>
    <w:rsid w:val="00A5145E"/>
    <w:rsid w:val="00A5414B"/>
    <w:rsid w:val="00A57484"/>
    <w:rsid w:val="00A629A7"/>
    <w:rsid w:val="00A71DB2"/>
    <w:rsid w:val="00AA580C"/>
    <w:rsid w:val="00AB0408"/>
    <w:rsid w:val="00AB5590"/>
    <w:rsid w:val="00AC6BA6"/>
    <w:rsid w:val="00AF3695"/>
    <w:rsid w:val="00AF7FA0"/>
    <w:rsid w:val="00B25A69"/>
    <w:rsid w:val="00B326BC"/>
    <w:rsid w:val="00B37B95"/>
    <w:rsid w:val="00B411C6"/>
    <w:rsid w:val="00B4300A"/>
    <w:rsid w:val="00B534CC"/>
    <w:rsid w:val="00B5545E"/>
    <w:rsid w:val="00B61AAC"/>
    <w:rsid w:val="00B77BB9"/>
    <w:rsid w:val="00B86BAE"/>
    <w:rsid w:val="00B93F28"/>
    <w:rsid w:val="00BB1360"/>
    <w:rsid w:val="00BB5065"/>
    <w:rsid w:val="00BB771A"/>
    <w:rsid w:val="00BC11CF"/>
    <w:rsid w:val="00BC6AEA"/>
    <w:rsid w:val="00BD39C9"/>
    <w:rsid w:val="00BD41F0"/>
    <w:rsid w:val="00BE5730"/>
    <w:rsid w:val="00BF287B"/>
    <w:rsid w:val="00C00142"/>
    <w:rsid w:val="00C021F6"/>
    <w:rsid w:val="00C0583F"/>
    <w:rsid w:val="00C05E66"/>
    <w:rsid w:val="00C060D0"/>
    <w:rsid w:val="00C122BD"/>
    <w:rsid w:val="00C176A0"/>
    <w:rsid w:val="00C23720"/>
    <w:rsid w:val="00C31B2F"/>
    <w:rsid w:val="00C3506A"/>
    <w:rsid w:val="00C35BCB"/>
    <w:rsid w:val="00C517AC"/>
    <w:rsid w:val="00C54628"/>
    <w:rsid w:val="00C55E9E"/>
    <w:rsid w:val="00C641DF"/>
    <w:rsid w:val="00C67269"/>
    <w:rsid w:val="00C75ACE"/>
    <w:rsid w:val="00C82587"/>
    <w:rsid w:val="00C96F9A"/>
    <w:rsid w:val="00CA0FAB"/>
    <w:rsid w:val="00CA1825"/>
    <w:rsid w:val="00CD1B8C"/>
    <w:rsid w:val="00CD7339"/>
    <w:rsid w:val="00CE06B3"/>
    <w:rsid w:val="00CE37E5"/>
    <w:rsid w:val="00CE7C56"/>
    <w:rsid w:val="00CF513D"/>
    <w:rsid w:val="00D106BA"/>
    <w:rsid w:val="00D10AF0"/>
    <w:rsid w:val="00D20203"/>
    <w:rsid w:val="00D32278"/>
    <w:rsid w:val="00D37911"/>
    <w:rsid w:val="00D40F4B"/>
    <w:rsid w:val="00D45682"/>
    <w:rsid w:val="00D608ED"/>
    <w:rsid w:val="00D97C5C"/>
    <w:rsid w:val="00DC13CD"/>
    <w:rsid w:val="00DC3D70"/>
    <w:rsid w:val="00DC61B5"/>
    <w:rsid w:val="00DD453B"/>
    <w:rsid w:val="00DE2F1F"/>
    <w:rsid w:val="00DF601F"/>
    <w:rsid w:val="00DF7E8F"/>
    <w:rsid w:val="00E0470B"/>
    <w:rsid w:val="00E06FBE"/>
    <w:rsid w:val="00E07C35"/>
    <w:rsid w:val="00E2755F"/>
    <w:rsid w:val="00E464E4"/>
    <w:rsid w:val="00E54940"/>
    <w:rsid w:val="00E5499C"/>
    <w:rsid w:val="00E626A0"/>
    <w:rsid w:val="00E73A83"/>
    <w:rsid w:val="00E769C4"/>
    <w:rsid w:val="00E830BE"/>
    <w:rsid w:val="00E84AB9"/>
    <w:rsid w:val="00EA29DD"/>
    <w:rsid w:val="00EB1CE9"/>
    <w:rsid w:val="00EC102F"/>
    <w:rsid w:val="00EC464A"/>
    <w:rsid w:val="00ED1CBB"/>
    <w:rsid w:val="00ED3EAE"/>
    <w:rsid w:val="00EE2E25"/>
    <w:rsid w:val="00EE5775"/>
    <w:rsid w:val="00F0291F"/>
    <w:rsid w:val="00F04305"/>
    <w:rsid w:val="00F1024A"/>
    <w:rsid w:val="00F112A7"/>
    <w:rsid w:val="00F11A29"/>
    <w:rsid w:val="00F15075"/>
    <w:rsid w:val="00F175B8"/>
    <w:rsid w:val="00F42451"/>
    <w:rsid w:val="00F47CAC"/>
    <w:rsid w:val="00F579ED"/>
    <w:rsid w:val="00F71D79"/>
    <w:rsid w:val="00F96843"/>
    <w:rsid w:val="00FA41C6"/>
    <w:rsid w:val="00FA486E"/>
    <w:rsid w:val="00FA4D7F"/>
    <w:rsid w:val="00FB0C93"/>
    <w:rsid w:val="00FD040B"/>
    <w:rsid w:val="00FE1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2DDCC94"/>
  <w15:docId w15:val="{AEC77677-8C64-4792-BBAD-9BCC24FF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1DF"/>
  </w:style>
  <w:style w:type="paragraph" w:styleId="1">
    <w:name w:val="heading 1"/>
    <w:basedOn w:val="a"/>
    <w:next w:val="a"/>
    <w:link w:val="10"/>
    <w:qFormat/>
    <w:rsid w:val="004A2FCA"/>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qFormat/>
    <w:rsid w:val="004A2FCA"/>
    <w:pPr>
      <w:keepNext/>
      <w:widowControl w:val="0"/>
      <w:autoSpaceDE w:val="0"/>
      <w:autoSpaceDN w:val="0"/>
      <w:adjustRightInd w:val="0"/>
      <w:spacing w:after="0" w:line="240" w:lineRule="auto"/>
      <w:ind w:firstLine="567"/>
      <w:jc w:val="center"/>
      <w:outlineLvl w:val="1"/>
    </w:pPr>
    <w:rPr>
      <w:rFonts w:ascii="Times New Roman" w:eastAsia="Times New Roman" w:hAnsi="Times New Roman" w:cs="Times New Roman"/>
      <w:b/>
      <w:sz w:val="28"/>
      <w:szCs w:val="20"/>
    </w:rPr>
  </w:style>
  <w:style w:type="paragraph" w:styleId="3">
    <w:name w:val="heading 3"/>
    <w:basedOn w:val="a"/>
    <w:next w:val="a"/>
    <w:link w:val="30"/>
    <w:qFormat/>
    <w:rsid w:val="004A2FCA"/>
    <w:pPr>
      <w:keepNext/>
      <w:widowControl w:val="0"/>
      <w:autoSpaceDE w:val="0"/>
      <w:autoSpaceDN w:val="0"/>
      <w:adjustRightInd w:val="0"/>
      <w:spacing w:after="0" w:line="240" w:lineRule="auto"/>
      <w:ind w:firstLine="851"/>
      <w:outlineLvl w:val="2"/>
    </w:pPr>
    <w:rPr>
      <w:rFonts w:ascii="Times New Roman" w:eastAsia="Times New Roman" w:hAnsi="Times New Roman" w:cs="Times New Roman"/>
      <w:b/>
      <w:i/>
      <w:sz w:val="28"/>
      <w:szCs w:val="20"/>
    </w:rPr>
  </w:style>
  <w:style w:type="paragraph" w:styleId="4">
    <w:name w:val="heading 4"/>
    <w:basedOn w:val="a"/>
    <w:next w:val="a"/>
    <w:link w:val="40"/>
    <w:qFormat/>
    <w:rsid w:val="004A2FCA"/>
    <w:pPr>
      <w:keepNext/>
      <w:widowControl w:val="0"/>
      <w:autoSpaceDE w:val="0"/>
      <w:autoSpaceDN w:val="0"/>
      <w:adjustRightInd w:val="0"/>
      <w:spacing w:after="0" w:line="360" w:lineRule="auto"/>
      <w:ind w:left="522"/>
      <w:outlineLvl w:val="3"/>
    </w:pPr>
    <w:rPr>
      <w:rFonts w:ascii="Times New Roman" w:eastAsia="Times New Roman" w:hAnsi="Times New Roman" w:cs="Times New Roman"/>
      <w:b/>
      <w:sz w:val="28"/>
      <w:szCs w:val="20"/>
    </w:rPr>
  </w:style>
  <w:style w:type="paragraph" w:styleId="5">
    <w:name w:val="heading 5"/>
    <w:basedOn w:val="a"/>
    <w:next w:val="a"/>
    <w:link w:val="50"/>
    <w:qFormat/>
    <w:rsid w:val="004A2FCA"/>
    <w:pPr>
      <w:keepNext/>
      <w:widowControl w:val="0"/>
      <w:autoSpaceDE w:val="0"/>
      <w:autoSpaceDN w:val="0"/>
      <w:adjustRightInd w:val="0"/>
      <w:spacing w:after="0" w:line="360" w:lineRule="auto"/>
      <w:ind w:firstLine="851"/>
      <w:jc w:val="right"/>
      <w:outlineLvl w:val="4"/>
    </w:pPr>
    <w:rPr>
      <w:rFonts w:ascii="Times New Roman" w:eastAsia="Times New Roman" w:hAnsi="Times New Roman" w:cs="Times New Roman"/>
      <w:sz w:val="28"/>
      <w:szCs w:val="20"/>
    </w:rPr>
  </w:style>
  <w:style w:type="paragraph" w:styleId="6">
    <w:name w:val="heading 6"/>
    <w:basedOn w:val="a"/>
    <w:next w:val="a"/>
    <w:link w:val="60"/>
    <w:qFormat/>
    <w:rsid w:val="004A2FCA"/>
    <w:pPr>
      <w:keepNext/>
      <w:spacing w:after="0" w:line="240" w:lineRule="auto"/>
      <w:outlineLvl w:val="5"/>
    </w:pPr>
    <w:rPr>
      <w:rFonts w:ascii="Times New Roman" w:eastAsia="Times New Roman" w:hAnsi="Times New Roman" w:cs="Times New Roman"/>
      <w:b/>
      <w:sz w:val="24"/>
      <w:szCs w:val="20"/>
    </w:rPr>
  </w:style>
  <w:style w:type="paragraph" w:styleId="7">
    <w:name w:val="heading 7"/>
    <w:basedOn w:val="a"/>
    <w:next w:val="a"/>
    <w:link w:val="70"/>
    <w:qFormat/>
    <w:rsid w:val="004A2FCA"/>
    <w:pPr>
      <w:keepNext/>
      <w:widowControl w:val="0"/>
      <w:autoSpaceDE w:val="0"/>
      <w:autoSpaceDN w:val="0"/>
      <w:adjustRightInd w:val="0"/>
      <w:spacing w:after="0" w:line="360" w:lineRule="auto"/>
      <w:ind w:left="40"/>
      <w:jc w:val="center"/>
      <w:outlineLvl w:val="6"/>
    </w:pPr>
    <w:rPr>
      <w:rFonts w:ascii="Times New Roman" w:eastAsia="Times New Roman" w:hAnsi="Times New Roman" w:cs="Times New Roman"/>
      <w:b/>
      <w:sz w:val="24"/>
      <w:szCs w:val="20"/>
    </w:rPr>
  </w:style>
  <w:style w:type="paragraph" w:styleId="8">
    <w:name w:val="heading 8"/>
    <w:basedOn w:val="a"/>
    <w:next w:val="a"/>
    <w:link w:val="80"/>
    <w:qFormat/>
    <w:rsid w:val="004A2FCA"/>
    <w:pPr>
      <w:keepNext/>
      <w:widowControl w:val="0"/>
      <w:autoSpaceDE w:val="0"/>
      <w:autoSpaceDN w:val="0"/>
      <w:adjustRightInd w:val="0"/>
      <w:spacing w:after="0" w:line="360" w:lineRule="auto"/>
      <w:ind w:right="-7"/>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FCA"/>
    <w:rPr>
      <w:rFonts w:ascii="Times New Roman" w:eastAsia="Times New Roman" w:hAnsi="Times New Roman" w:cs="Times New Roman"/>
      <w:b/>
      <w:sz w:val="24"/>
      <w:szCs w:val="20"/>
    </w:rPr>
  </w:style>
  <w:style w:type="character" w:customStyle="1" w:styleId="20">
    <w:name w:val="Заголовок 2 Знак"/>
    <w:basedOn w:val="a0"/>
    <w:link w:val="2"/>
    <w:rsid w:val="004A2FCA"/>
    <w:rPr>
      <w:rFonts w:ascii="Times New Roman" w:eastAsia="Times New Roman" w:hAnsi="Times New Roman" w:cs="Times New Roman"/>
      <w:b/>
      <w:sz w:val="28"/>
      <w:szCs w:val="20"/>
    </w:rPr>
  </w:style>
  <w:style w:type="character" w:customStyle="1" w:styleId="30">
    <w:name w:val="Заголовок 3 Знак"/>
    <w:basedOn w:val="a0"/>
    <w:link w:val="3"/>
    <w:rsid w:val="004A2FCA"/>
    <w:rPr>
      <w:rFonts w:ascii="Times New Roman" w:eastAsia="Times New Roman" w:hAnsi="Times New Roman" w:cs="Times New Roman"/>
      <w:b/>
      <w:i/>
      <w:sz w:val="28"/>
      <w:szCs w:val="20"/>
    </w:rPr>
  </w:style>
  <w:style w:type="character" w:customStyle="1" w:styleId="40">
    <w:name w:val="Заголовок 4 Знак"/>
    <w:basedOn w:val="a0"/>
    <w:link w:val="4"/>
    <w:rsid w:val="004A2FCA"/>
    <w:rPr>
      <w:rFonts w:ascii="Times New Roman" w:eastAsia="Times New Roman" w:hAnsi="Times New Roman" w:cs="Times New Roman"/>
      <w:b/>
      <w:sz w:val="28"/>
      <w:szCs w:val="20"/>
    </w:rPr>
  </w:style>
  <w:style w:type="character" w:customStyle="1" w:styleId="50">
    <w:name w:val="Заголовок 5 Знак"/>
    <w:basedOn w:val="a0"/>
    <w:link w:val="5"/>
    <w:rsid w:val="004A2FCA"/>
    <w:rPr>
      <w:rFonts w:ascii="Times New Roman" w:eastAsia="Times New Roman" w:hAnsi="Times New Roman" w:cs="Times New Roman"/>
      <w:sz w:val="28"/>
      <w:szCs w:val="20"/>
    </w:rPr>
  </w:style>
  <w:style w:type="character" w:customStyle="1" w:styleId="60">
    <w:name w:val="Заголовок 6 Знак"/>
    <w:basedOn w:val="a0"/>
    <w:link w:val="6"/>
    <w:rsid w:val="004A2FCA"/>
    <w:rPr>
      <w:rFonts w:ascii="Times New Roman" w:eastAsia="Times New Roman" w:hAnsi="Times New Roman" w:cs="Times New Roman"/>
      <w:b/>
      <w:sz w:val="24"/>
      <w:szCs w:val="20"/>
    </w:rPr>
  </w:style>
  <w:style w:type="character" w:customStyle="1" w:styleId="70">
    <w:name w:val="Заголовок 7 Знак"/>
    <w:basedOn w:val="a0"/>
    <w:link w:val="7"/>
    <w:rsid w:val="004A2FCA"/>
    <w:rPr>
      <w:rFonts w:ascii="Times New Roman" w:eastAsia="Times New Roman" w:hAnsi="Times New Roman" w:cs="Times New Roman"/>
      <w:b/>
      <w:sz w:val="24"/>
      <w:szCs w:val="20"/>
    </w:rPr>
  </w:style>
  <w:style w:type="character" w:customStyle="1" w:styleId="80">
    <w:name w:val="Заголовок 8 Знак"/>
    <w:basedOn w:val="a0"/>
    <w:link w:val="8"/>
    <w:rsid w:val="004A2FCA"/>
    <w:rPr>
      <w:rFonts w:ascii="Times New Roman" w:eastAsia="Times New Roman" w:hAnsi="Times New Roman" w:cs="Times New Roman"/>
      <w:b/>
      <w:sz w:val="24"/>
      <w:szCs w:val="20"/>
    </w:rPr>
  </w:style>
  <w:style w:type="character" w:customStyle="1" w:styleId="a3">
    <w:name w:val="Заголовок Знак"/>
    <w:basedOn w:val="a0"/>
    <w:link w:val="a4"/>
    <w:rsid w:val="004A2FCA"/>
    <w:rPr>
      <w:rFonts w:ascii="Times New Roman" w:eastAsia="Times New Roman" w:hAnsi="Times New Roman" w:cs="Times New Roman"/>
      <w:b/>
      <w:sz w:val="28"/>
      <w:szCs w:val="20"/>
    </w:rPr>
  </w:style>
  <w:style w:type="paragraph" w:styleId="a4">
    <w:name w:val="Title"/>
    <w:basedOn w:val="a"/>
    <w:link w:val="a3"/>
    <w:qFormat/>
    <w:rsid w:val="004A2FCA"/>
    <w:pPr>
      <w:widowControl w:val="0"/>
      <w:autoSpaceDE w:val="0"/>
      <w:autoSpaceDN w:val="0"/>
      <w:adjustRightInd w:val="0"/>
      <w:spacing w:after="0" w:line="240" w:lineRule="auto"/>
      <w:ind w:firstLine="567"/>
      <w:jc w:val="center"/>
    </w:pPr>
    <w:rPr>
      <w:rFonts w:ascii="Times New Roman" w:eastAsia="Times New Roman" w:hAnsi="Times New Roman" w:cs="Times New Roman"/>
      <w:b/>
      <w:sz w:val="28"/>
      <w:szCs w:val="20"/>
    </w:rPr>
  </w:style>
  <w:style w:type="character" w:customStyle="1" w:styleId="a5">
    <w:name w:val="Основной текст с отступом Знак"/>
    <w:basedOn w:val="a0"/>
    <w:link w:val="a6"/>
    <w:rsid w:val="004A2FCA"/>
    <w:rPr>
      <w:rFonts w:ascii="Times New Roman" w:eastAsia="Times New Roman" w:hAnsi="Times New Roman" w:cs="Times New Roman"/>
      <w:sz w:val="28"/>
      <w:szCs w:val="20"/>
    </w:rPr>
  </w:style>
  <w:style w:type="paragraph" w:styleId="a6">
    <w:name w:val="Body Text Indent"/>
    <w:basedOn w:val="a"/>
    <w:link w:val="a5"/>
    <w:rsid w:val="004A2FCA"/>
    <w:pPr>
      <w:widowControl w:val="0"/>
      <w:autoSpaceDE w:val="0"/>
      <w:autoSpaceDN w:val="0"/>
      <w:adjustRightInd w:val="0"/>
      <w:spacing w:after="0" w:line="360" w:lineRule="auto"/>
      <w:ind w:firstLine="851"/>
    </w:pPr>
    <w:rPr>
      <w:rFonts w:ascii="Times New Roman" w:eastAsia="Times New Roman" w:hAnsi="Times New Roman" w:cs="Times New Roman"/>
      <w:sz w:val="28"/>
      <w:szCs w:val="20"/>
    </w:rPr>
  </w:style>
  <w:style w:type="character" w:customStyle="1" w:styleId="21">
    <w:name w:val="Основной текст с отступом 2 Знак"/>
    <w:basedOn w:val="a0"/>
    <w:link w:val="22"/>
    <w:rsid w:val="004A2FCA"/>
    <w:rPr>
      <w:rFonts w:ascii="Times New Roman" w:eastAsia="Times New Roman" w:hAnsi="Times New Roman" w:cs="Times New Roman"/>
      <w:sz w:val="28"/>
      <w:szCs w:val="20"/>
    </w:rPr>
  </w:style>
  <w:style w:type="paragraph" w:styleId="22">
    <w:name w:val="Body Text Indent 2"/>
    <w:basedOn w:val="a"/>
    <w:link w:val="21"/>
    <w:rsid w:val="004A2FCA"/>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rsid w:val="004A2FCA"/>
    <w:rPr>
      <w:rFonts w:ascii="Times New Roman" w:eastAsia="Times New Roman" w:hAnsi="Times New Roman" w:cs="Times New Roman"/>
      <w:sz w:val="28"/>
      <w:szCs w:val="20"/>
    </w:rPr>
  </w:style>
  <w:style w:type="paragraph" w:styleId="32">
    <w:name w:val="Body Text Indent 3"/>
    <w:basedOn w:val="a"/>
    <w:link w:val="31"/>
    <w:rsid w:val="004A2FCA"/>
    <w:pPr>
      <w:widowControl w:val="0"/>
      <w:autoSpaceDE w:val="0"/>
      <w:autoSpaceDN w:val="0"/>
      <w:adjustRightInd w:val="0"/>
      <w:spacing w:after="0" w:line="360" w:lineRule="auto"/>
      <w:ind w:firstLine="539"/>
    </w:pPr>
    <w:rPr>
      <w:rFonts w:ascii="Times New Roman" w:eastAsia="Times New Roman" w:hAnsi="Times New Roman" w:cs="Times New Roman"/>
      <w:sz w:val="28"/>
      <w:szCs w:val="20"/>
    </w:rPr>
  </w:style>
  <w:style w:type="character" w:customStyle="1" w:styleId="a7">
    <w:name w:val="Основной текст Знак"/>
    <w:basedOn w:val="a0"/>
    <w:link w:val="a8"/>
    <w:rsid w:val="004A2FCA"/>
    <w:rPr>
      <w:rFonts w:ascii="Times New Roman" w:eastAsia="Times New Roman" w:hAnsi="Times New Roman" w:cs="Times New Roman"/>
      <w:sz w:val="24"/>
      <w:szCs w:val="20"/>
    </w:rPr>
  </w:style>
  <w:style w:type="paragraph" w:styleId="a8">
    <w:name w:val="Body Text"/>
    <w:basedOn w:val="a"/>
    <w:link w:val="a7"/>
    <w:rsid w:val="004A2FCA"/>
    <w:pPr>
      <w:spacing w:after="0" w:line="240" w:lineRule="auto"/>
      <w:jc w:val="both"/>
    </w:pPr>
    <w:rPr>
      <w:rFonts w:ascii="Times New Roman" w:eastAsia="Times New Roman" w:hAnsi="Times New Roman" w:cs="Times New Roman"/>
      <w:sz w:val="24"/>
      <w:szCs w:val="20"/>
    </w:rPr>
  </w:style>
  <w:style w:type="character" w:customStyle="1" w:styleId="a9">
    <w:name w:val="Верхний колонтитул Знак"/>
    <w:basedOn w:val="a0"/>
    <w:link w:val="aa"/>
    <w:rsid w:val="004A2FCA"/>
    <w:rPr>
      <w:rFonts w:ascii="Times New Roman" w:eastAsia="Times New Roman" w:hAnsi="Times New Roman" w:cs="Times New Roman"/>
      <w:sz w:val="24"/>
      <w:szCs w:val="20"/>
    </w:rPr>
  </w:style>
  <w:style w:type="paragraph" w:styleId="aa">
    <w:name w:val="header"/>
    <w:basedOn w:val="a"/>
    <w:link w:val="a9"/>
    <w:rsid w:val="004A2FCA"/>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c"/>
    <w:uiPriority w:val="99"/>
    <w:rsid w:val="004A2FCA"/>
    <w:rPr>
      <w:rFonts w:ascii="Times New Roman" w:eastAsia="Times New Roman" w:hAnsi="Times New Roman" w:cs="Times New Roman"/>
      <w:sz w:val="24"/>
      <w:szCs w:val="20"/>
    </w:rPr>
  </w:style>
  <w:style w:type="paragraph" w:styleId="ac">
    <w:name w:val="footer"/>
    <w:basedOn w:val="a"/>
    <w:link w:val="ab"/>
    <w:uiPriority w:val="99"/>
    <w:rsid w:val="004A2FCA"/>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33">
    <w:name w:val="Основной текст 3 Знак"/>
    <w:basedOn w:val="a0"/>
    <w:link w:val="34"/>
    <w:uiPriority w:val="99"/>
    <w:rsid w:val="004A2FCA"/>
    <w:rPr>
      <w:rFonts w:ascii="Times New Roman" w:eastAsia="Times New Roman" w:hAnsi="Times New Roman" w:cs="Times New Roman"/>
      <w:sz w:val="16"/>
      <w:szCs w:val="16"/>
    </w:rPr>
  </w:style>
  <w:style w:type="paragraph" w:styleId="34">
    <w:name w:val="Body Text 3"/>
    <w:basedOn w:val="a"/>
    <w:link w:val="33"/>
    <w:uiPriority w:val="99"/>
    <w:unhideWhenUsed/>
    <w:rsid w:val="004A2FCA"/>
    <w:pPr>
      <w:spacing w:after="120" w:line="240" w:lineRule="auto"/>
    </w:pPr>
    <w:rPr>
      <w:rFonts w:ascii="Times New Roman" w:eastAsia="Times New Roman" w:hAnsi="Times New Roman" w:cs="Times New Roman"/>
      <w:sz w:val="16"/>
      <w:szCs w:val="16"/>
    </w:rPr>
  </w:style>
  <w:style w:type="character" w:customStyle="1" w:styleId="ad">
    <w:name w:val="Текст выноски Знак"/>
    <w:basedOn w:val="a0"/>
    <w:link w:val="ae"/>
    <w:uiPriority w:val="99"/>
    <w:semiHidden/>
    <w:rsid w:val="004A2FCA"/>
    <w:rPr>
      <w:rFonts w:ascii="Tahoma" w:eastAsia="Times New Roman" w:hAnsi="Tahoma" w:cs="Times New Roman"/>
      <w:sz w:val="16"/>
      <w:szCs w:val="16"/>
    </w:rPr>
  </w:style>
  <w:style w:type="paragraph" w:styleId="ae">
    <w:name w:val="Balloon Text"/>
    <w:basedOn w:val="a"/>
    <w:link w:val="ad"/>
    <w:uiPriority w:val="99"/>
    <w:semiHidden/>
    <w:unhideWhenUsed/>
    <w:rsid w:val="004A2FCA"/>
    <w:pPr>
      <w:spacing w:after="0" w:line="240" w:lineRule="auto"/>
    </w:pPr>
    <w:rPr>
      <w:rFonts w:ascii="Tahoma" w:eastAsia="Times New Roman" w:hAnsi="Tahoma" w:cs="Times New Roman"/>
      <w:sz w:val="16"/>
      <w:szCs w:val="16"/>
    </w:rPr>
  </w:style>
  <w:style w:type="paragraph" w:customStyle="1" w:styleId="51">
    <w:name w:val="заголовок 5"/>
    <w:basedOn w:val="a"/>
    <w:next w:val="a"/>
    <w:rsid w:val="004A2FCA"/>
    <w:pPr>
      <w:keepNext/>
      <w:autoSpaceDE w:val="0"/>
      <w:autoSpaceDN w:val="0"/>
      <w:spacing w:after="0" w:line="240" w:lineRule="auto"/>
      <w:ind w:firstLine="720"/>
      <w:jc w:val="both"/>
      <w:outlineLvl w:val="4"/>
    </w:pPr>
    <w:rPr>
      <w:rFonts w:ascii="Times New Roman" w:eastAsia="Times New Roman" w:hAnsi="Times New Roman" w:cs="Times New Roman"/>
      <w:sz w:val="28"/>
      <w:szCs w:val="20"/>
      <w:lang w:val="en-US"/>
    </w:rPr>
  </w:style>
  <w:style w:type="table" w:styleId="af">
    <w:name w:val="Table Grid"/>
    <w:basedOn w:val="a1"/>
    <w:uiPriority w:val="59"/>
    <w:rsid w:val="004C0A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List Paragraph"/>
    <w:basedOn w:val="a"/>
    <w:uiPriority w:val="34"/>
    <w:qFormat/>
    <w:rsid w:val="003F0313"/>
    <w:pPr>
      <w:ind w:left="720"/>
      <w:contextualSpacing/>
    </w:pPr>
  </w:style>
  <w:style w:type="paragraph" w:styleId="23">
    <w:name w:val="Body Text 2"/>
    <w:basedOn w:val="a"/>
    <w:link w:val="24"/>
    <w:uiPriority w:val="99"/>
    <w:unhideWhenUsed/>
    <w:rsid w:val="00F1024A"/>
    <w:pPr>
      <w:spacing w:after="120" w:line="480" w:lineRule="auto"/>
    </w:pPr>
  </w:style>
  <w:style w:type="character" w:customStyle="1" w:styleId="24">
    <w:name w:val="Основной текст 2 Знак"/>
    <w:basedOn w:val="a0"/>
    <w:link w:val="23"/>
    <w:uiPriority w:val="99"/>
    <w:rsid w:val="00F1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308B96B6979CE67EDA235E615E6E69CBE2A2BEF7D59CCB6E5434D1CCB834FBD3C2AB514B5DF43564B6EB7F6C0d4l5H"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97306A883EFF4454576335A5BA2DD89A146A478ED01C56E67F5D1953C39B629EE9F32EF72F89E7A891DDEE8A19f549G" TargetMode="External"/><Relationship Id="rId2" Type="http://schemas.openxmlformats.org/officeDocument/2006/relationships/numbering" Target="numbering.xml"/><Relationship Id="rId16" Type="http://schemas.openxmlformats.org/officeDocument/2006/relationships/hyperlink" Target="consultantplus://offline/ref=97306A883EFF4454576335A5BA2DD89A146A478ED01C56E67F5D1953C39B629EE9F32EF72F89E7A891DDEE8B10f549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7E99AEF66F3B504033774C0B40214A5920F5F5CA19A0BAECB3152A8B59A382162BC8843E55C22BD83B22AE7D22S6c6H"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53ED19E947CB722B1746EB7496D210B5F8CBF007AC8E6A9285CAC9D60F78B7AE5DA3E613818170EECAE47E6FEUAW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8F98E-8A38-4F1D-9C62-41E2EA9A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32</Pages>
  <Words>14427</Words>
  <Characters>82236</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Слободник Т.З.</cp:lastModifiedBy>
  <cp:revision>129</cp:revision>
  <cp:lastPrinted>2022-02-08T13:56:00Z</cp:lastPrinted>
  <dcterms:created xsi:type="dcterms:W3CDTF">2018-08-01T09:17:00Z</dcterms:created>
  <dcterms:modified xsi:type="dcterms:W3CDTF">2024-02-05T06:48:00Z</dcterms:modified>
</cp:coreProperties>
</file>